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F7" w:rsidRDefault="00A217F7" w:rsidP="00A217F7">
      <w:pPr>
        <w:ind w:left="720" w:hanging="18"/>
        <w:rPr>
          <w:rFonts w:ascii="Times New Roman" w:eastAsia="Times New Roman" w:hAnsi="Times New Roman" w:cs="Times New Roman"/>
          <w:sz w:val="20"/>
          <w:szCs w:val="20"/>
        </w:rPr>
      </w:pPr>
      <w:r>
        <w:rPr>
          <w:noProof/>
        </w:rPr>
        <w:drawing>
          <wp:anchor distT="0" distB="0" distL="114300" distR="114300" simplePos="0" relativeHeight="251660288" behindDoc="0" locked="0" layoutInCell="1" allowOverlap="1" wp14:anchorId="6050823D" wp14:editId="0BA14F75">
            <wp:simplePos x="0" y="0"/>
            <wp:positionH relativeFrom="column">
              <wp:posOffset>220980</wp:posOffset>
            </wp:positionH>
            <wp:positionV relativeFrom="paragraph">
              <wp:posOffset>74930</wp:posOffset>
            </wp:positionV>
            <wp:extent cx="1271905" cy="13754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90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7F7" w:rsidRDefault="00A217F7" w:rsidP="00A217F7">
      <w:pPr>
        <w:spacing w:line="200" w:lineRule="exact"/>
      </w:pPr>
    </w:p>
    <w:p w:rsidR="00A217F7" w:rsidRDefault="00A217F7" w:rsidP="00A217F7">
      <w:pPr>
        <w:spacing w:line="200" w:lineRule="exact"/>
      </w:pPr>
    </w:p>
    <w:p w:rsidR="00A217F7" w:rsidRDefault="00A217F7" w:rsidP="00A217F7">
      <w:pPr>
        <w:spacing w:line="200" w:lineRule="exact"/>
      </w:pPr>
      <w:r w:rsidRPr="00CB7412">
        <w:rPr>
          <w:noProof/>
          <w:color w:val="231F20"/>
          <w:w w:val="65"/>
        </w:rPr>
        <mc:AlternateContent>
          <mc:Choice Requires="wps">
            <w:drawing>
              <wp:anchor distT="0" distB="0" distL="114300" distR="114300" simplePos="0" relativeHeight="251661312" behindDoc="1" locked="0" layoutInCell="1" allowOverlap="1" wp14:anchorId="549C3256" wp14:editId="0743F326">
                <wp:simplePos x="0" y="0"/>
                <wp:positionH relativeFrom="column">
                  <wp:posOffset>5361940</wp:posOffset>
                </wp:positionH>
                <wp:positionV relativeFrom="paragraph">
                  <wp:posOffset>208915</wp:posOffset>
                </wp:positionV>
                <wp:extent cx="1539240" cy="34290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42900"/>
                        </a:xfrm>
                        <a:prstGeom prst="rect">
                          <a:avLst/>
                        </a:prstGeom>
                        <a:solidFill>
                          <a:srgbClr val="FFFFFF"/>
                        </a:solidFill>
                        <a:ln w="9525">
                          <a:noFill/>
                          <a:miter lim="800000"/>
                          <a:headEnd/>
                          <a:tailEnd/>
                        </a:ln>
                      </wps:spPr>
                      <wps:txbx>
                        <w:txbxContent>
                          <w:p w:rsidR="0058073C" w:rsidRDefault="0058073C" w:rsidP="00A217F7">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2pt;margin-top:16.45pt;width:121.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" stroked="f">
                <v:textbox>
                  <w:txbxContent>
                    <w:p w:rsidR="0058073C" w:rsidRDefault="0058073C" w:rsidP="00A217F7">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v:textbox>
              </v:shape>
            </w:pict>
          </mc:Fallback>
        </mc:AlternateContent>
      </w:r>
      <w:r>
        <w:rPr>
          <w:noProof/>
        </w:rPr>
        <mc:AlternateContent>
          <mc:Choice Requires="wpg">
            <w:drawing>
              <wp:anchor distT="0" distB="0" distL="114300" distR="114300" simplePos="0" relativeHeight="251659264" behindDoc="1" locked="0" layoutInCell="1" allowOverlap="1" wp14:anchorId="54D3AD7A" wp14:editId="57B315C2">
                <wp:simplePos x="0" y="0"/>
                <wp:positionH relativeFrom="page">
                  <wp:posOffset>1928749</wp:posOffset>
                </wp:positionH>
                <wp:positionV relativeFrom="paragraph">
                  <wp:posOffset>81280</wp:posOffset>
                </wp:positionV>
                <wp:extent cx="5262880" cy="45085"/>
                <wp:effectExtent l="0" t="0" r="139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45085"/>
                          <a:chOff x="2880" y="458"/>
                          <a:chExt cx="8757" cy="2"/>
                        </a:xfrm>
                      </wpg:grpSpPr>
                      <wps:wsp>
                        <wps:cNvPr id="3" name="Freeform 3"/>
                        <wps:cNvSpPr>
                          <a:spLocks/>
                        </wps:cNvSpPr>
                        <wps:spPr bwMode="auto">
                          <a:xfrm>
                            <a:off x="2880" y="458"/>
                            <a:ext cx="8757" cy="2"/>
                          </a:xfrm>
                          <a:custGeom>
                            <a:avLst/>
                            <a:gdLst>
                              <a:gd name="T0" fmla="+- 0 2880 2880"/>
                              <a:gd name="T1" fmla="*/ T0 w 8757"/>
                              <a:gd name="T2" fmla="+- 0 11637 2880"/>
                              <a:gd name="T3" fmla="*/ T2 w 8757"/>
                            </a:gdLst>
                            <a:ahLst/>
                            <a:cxnLst>
                              <a:cxn ang="0">
                                <a:pos x="T1" y="0"/>
                              </a:cxn>
                              <a:cxn ang="0">
                                <a:pos x="T3" y="0"/>
                              </a:cxn>
                            </a:cxnLst>
                            <a:rect l="0" t="0" r="r" b="b"/>
                            <a:pathLst>
                              <a:path w="8757">
                                <a:moveTo>
                                  <a:pt x="0" y="0"/>
                                </a:moveTo>
                                <a:lnTo>
                                  <a:pt x="8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85pt;margin-top:6.4pt;width:414.4pt;height:3.55pt;z-index:-251657216;mso-position-horizontal-relative:page" coordorigin="2880,458" coordsize="8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">
                <v:shape id="Freeform 3" o:spid="_x0000_s1027" style="position:absolute;left:2880;top:458;width:8757;height:2;visibility:visible;mso-wrap-style:square;v-text-anchor:top" coordsize="8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CqMAA&#10;AADaAAAADwAAAGRycy9kb3ducmV2LnhtbESPzQrCMBCE74LvEFbwpqk/iFSjiCh48aBWwdvSrG2x&#10;2ZQman17Iwgeh5n5hpkvG1OKJ9WusKxg0I9AEKdWF5wpSE7b3hSE88gaS8uk4E0Olot2a46xti8+&#10;0PPoMxEg7GJUkHtfxVK6NCeDrm8r4uDdbG3QB1lnUtf4CnBTymEUTaTBgsNCjhWtc0rvx4dRMB3d&#10;H9fT+DLeJ4OJ4805HV72Tqlup1nNQHhq/D/8a++0ghF8r4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CqMAAAADaAAAADwAAAAAAAAAAAAAAAACYAgAAZHJzL2Rvd25y&#10;ZXYueG1sUEsFBgAAAAAEAAQA9QAAAIUDAAAAAA==&#10;" path="m,l8757,e" filled="f" strokeweight=".5pt">
                  <v:path arrowok="t" o:connecttype="custom" o:connectlocs="0,0;8757,0" o:connectangles="0,0"/>
                </v:shape>
                <w10:wrap anchorx="page"/>
              </v:group>
            </w:pict>
          </mc:Fallback>
        </mc:AlternateContent>
      </w:r>
    </w:p>
    <w:p w:rsidR="00A217F7" w:rsidRDefault="00A217F7" w:rsidP="00A217F7">
      <w:pPr>
        <w:spacing w:line="200" w:lineRule="exact"/>
      </w:pPr>
    </w:p>
    <w:p w:rsidR="00A217F7" w:rsidRDefault="00A217F7" w:rsidP="00A217F7">
      <w:pPr>
        <w:spacing w:line="200" w:lineRule="exact"/>
      </w:pPr>
    </w:p>
    <w:p w:rsidR="00026FB0" w:rsidRDefault="00026FB0" w:rsidP="00A217F7">
      <w:pPr>
        <w:spacing w:before="120" w:after="60" w:line="240" w:lineRule="auto"/>
        <w:ind w:left="360" w:right="331"/>
        <w:jc w:val="center"/>
        <w:rPr>
          <w:rFonts w:ascii="Times New Roman" w:eastAsia="Times New Roman" w:hAnsi="Times New Roman" w:cs="Times New Roman"/>
          <w:b/>
          <w:bCs/>
          <w:color w:val="000000"/>
          <w:sz w:val="27"/>
          <w:szCs w:val="27"/>
        </w:rPr>
      </w:pPr>
    </w:p>
    <w:p w:rsidR="00A217F7" w:rsidRPr="005E066A" w:rsidRDefault="00A217F7" w:rsidP="00A217F7">
      <w:pPr>
        <w:spacing w:before="120" w:after="60" w:line="240" w:lineRule="auto"/>
        <w:ind w:left="360" w:right="331"/>
        <w:jc w:val="center"/>
        <w:rPr>
          <w:rFonts w:ascii="Times New Roman" w:eastAsia="Times New Roman" w:hAnsi="Times New Roman" w:cs="Times New Roman"/>
          <w:color w:val="000000"/>
          <w:sz w:val="27"/>
          <w:szCs w:val="27"/>
        </w:rPr>
      </w:pPr>
      <w:r w:rsidRPr="00200AFC">
        <w:rPr>
          <w:rFonts w:ascii="Times New Roman" w:eastAsia="Times New Roman" w:hAnsi="Times New Roman" w:cs="Times New Roman"/>
          <w:b/>
          <w:bCs/>
          <w:color w:val="000000"/>
          <w:sz w:val="27"/>
          <w:szCs w:val="27"/>
        </w:rPr>
        <w:t>Full Commission Meeting</w:t>
      </w:r>
      <w:r>
        <w:rPr>
          <w:rFonts w:ascii="Times New Roman" w:eastAsia="Times New Roman" w:hAnsi="Times New Roman" w:cs="Times New Roman"/>
          <w:b/>
          <w:bCs/>
          <w:color w:val="000000"/>
          <w:sz w:val="27"/>
          <w:szCs w:val="27"/>
        </w:rPr>
        <w:t xml:space="preserve"> Minutes</w:t>
      </w:r>
    </w:p>
    <w:p w:rsidR="00A217F7" w:rsidRPr="00200AFC" w:rsidRDefault="00A217F7" w:rsidP="00A217F7">
      <w:pPr>
        <w:spacing w:after="60" w:line="240" w:lineRule="auto"/>
        <w:ind w:left="360" w:right="328"/>
        <w:jc w:val="center"/>
        <w:rPr>
          <w:rFonts w:ascii="Tahoma" w:eastAsia="Times New Roman" w:hAnsi="Tahoma" w:cs="Tahoma"/>
          <w:b/>
          <w:bCs/>
          <w:color w:val="800000"/>
          <w:sz w:val="20"/>
          <w:szCs w:val="20"/>
        </w:rPr>
      </w:pPr>
      <w:r w:rsidRPr="005E066A">
        <w:rPr>
          <w:rFonts w:ascii="Tahoma" w:eastAsia="Times New Roman" w:hAnsi="Tahoma" w:cs="Tahoma"/>
          <w:b/>
          <w:bCs/>
          <w:color w:val="800000"/>
          <w:sz w:val="20"/>
          <w:szCs w:val="20"/>
        </w:rPr>
        <w:t xml:space="preserve">Monday, </w:t>
      </w:r>
      <w:r>
        <w:rPr>
          <w:rFonts w:ascii="Tahoma" w:eastAsia="Times New Roman" w:hAnsi="Tahoma" w:cs="Tahoma"/>
          <w:b/>
          <w:bCs/>
          <w:color w:val="800000"/>
          <w:sz w:val="20"/>
          <w:szCs w:val="20"/>
        </w:rPr>
        <w:t>May 2, 2016</w:t>
      </w:r>
      <w:r w:rsidRPr="005E066A">
        <w:rPr>
          <w:rFonts w:ascii="Tahoma" w:eastAsia="Times New Roman" w:hAnsi="Tahoma" w:cs="Tahoma"/>
          <w:b/>
          <w:bCs/>
          <w:color w:val="800000"/>
          <w:sz w:val="20"/>
          <w:szCs w:val="20"/>
        </w:rPr>
        <w:t>, from 4:00 PM to 5:30 PM</w:t>
      </w:r>
    </w:p>
    <w:p w:rsidR="00A217F7" w:rsidRPr="00200AFC" w:rsidRDefault="00A217F7" w:rsidP="00A217F7">
      <w:pPr>
        <w:spacing w:after="60" w:line="240" w:lineRule="auto"/>
        <w:ind w:left="360" w:right="328"/>
        <w:jc w:val="center"/>
        <w:rPr>
          <w:rFonts w:ascii="Tahoma" w:eastAsia="Times New Roman" w:hAnsi="Tahoma" w:cs="Tahoma"/>
          <w:b/>
          <w:bCs/>
          <w:color w:val="202020"/>
          <w:sz w:val="20"/>
          <w:szCs w:val="20"/>
        </w:rPr>
      </w:pPr>
      <w:r w:rsidRPr="005E066A">
        <w:rPr>
          <w:rFonts w:ascii="Tahoma" w:eastAsia="Times New Roman" w:hAnsi="Tahoma" w:cs="Tahoma"/>
          <w:b/>
          <w:bCs/>
          <w:color w:val="202020"/>
          <w:sz w:val="20"/>
          <w:szCs w:val="20"/>
        </w:rPr>
        <w:t>Metro Office Building, 800 Second Avenue South, 2nd Floor</w:t>
      </w:r>
    </w:p>
    <w:p w:rsidR="00A217F7" w:rsidRPr="005E066A" w:rsidRDefault="00A217F7" w:rsidP="00A217F7">
      <w:pPr>
        <w:spacing w:after="120" w:line="240" w:lineRule="auto"/>
        <w:ind w:left="360" w:right="328"/>
        <w:jc w:val="center"/>
        <w:rPr>
          <w:rFonts w:ascii="Times New Roman" w:eastAsia="Times New Roman" w:hAnsi="Times New Roman" w:cs="Times New Roman"/>
          <w:color w:val="000000"/>
          <w:sz w:val="20"/>
          <w:szCs w:val="20"/>
        </w:rPr>
      </w:pPr>
      <w:r w:rsidRPr="005E066A">
        <w:rPr>
          <w:rFonts w:ascii="Tahoma" w:eastAsia="Times New Roman" w:hAnsi="Tahoma" w:cs="Tahoma"/>
          <w:b/>
          <w:bCs/>
          <w:color w:val="202020"/>
          <w:sz w:val="20"/>
          <w:szCs w:val="20"/>
        </w:rPr>
        <w:t>Davidson Room</w:t>
      </w:r>
    </w:p>
    <w:p w:rsidR="00A217F7" w:rsidRDefault="00A217F7" w:rsidP="00A217F7">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 xml:space="preserve">The mission of the Metro Human Relations Commission is to protect and promote the personal dignity, </w:t>
      </w:r>
    </w:p>
    <w:p w:rsidR="00A217F7" w:rsidRPr="00BA3591" w:rsidRDefault="00A217F7" w:rsidP="00A217F7">
      <w:pPr>
        <w:spacing w:after="0" w:line="240" w:lineRule="auto"/>
        <w:ind w:left="360" w:right="328"/>
        <w:jc w:val="center"/>
        <w:rPr>
          <w:rFonts w:ascii="Times New Roman" w:eastAsia="Times New Roman" w:hAnsi="Times New Roman" w:cs="Times New Roman"/>
          <w:b/>
          <w:bCs/>
          <w:i/>
          <w:iCs/>
          <w:color w:val="000000"/>
        </w:rPr>
      </w:pPr>
      <w:proofErr w:type="gramStart"/>
      <w:r w:rsidRPr="00BA3591">
        <w:rPr>
          <w:rFonts w:ascii="Times New Roman" w:eastAsia="Times New Roman" w:hAnsi="Times New Roman" w:cs="Times New Roman"/>
          <w:b/>
          <w:bCs/>
          <w:i/>
          <w:iCs/>
          <w:color w:val="000000"/>
        </w:rPr>
        <w:t>peace</w:t>
      </w:r>
      <w:proofErr w:type="gramEnd"/>
      <w:r w:rsidRPr="00BA3591">
        <w:rPr>
          <w:rFonts w:ascii="Times New Roman" w:eastAsia="Times New Roman" w:hAnsi="Times New Roman" w:cs="Times New Roman"/>
          <w:b/>
          <w:bCs/>
          <w:i/>
          <w:iCs/>
          <w:color w:val="000000"/>
        </w:rPr>
        <w:t>, safety, security, health, and general welfare of all people in</w:t>
      </w:r>
      <w:r>
        <w:rPr>
          <w:rFonts w:ascii="Times New Roman" w:eastAsia="Times New Roman" w:hAnsi="Times New Roman" w:cs="Times New Roman"/>
          <w:b/>
          <w:bCs/>
          <w:i/>
          <w:iCs/>
          <w:color w:val="000000"/>
        </w:rPr>
        <w:t xml:space="preserve"> </w:t>
      </w:r>
      <w:r w:rsidRPr="00BA3591">
        <w:rPr>
          <w:rFonts w:ascii="Times New Roman" w:eastAsia="Times New Roman" w:hAnsi="Times New Roman" w:cs="Times New Roman"/>
          <w:b/>
          <w:bCs/>
          <w:i/>
          <w:iCs/>
          <w:color w:val="000000"/>
        </w:rPr>
        <w:t>Nashville and Davidson County.</w:t>
      </w:r>
    </w:p>
    <w:p w:rsidR="00A217F7" w:rsidRPr="000A5F63" w:rsidRDefault="00A217F7" w:rsidP="00A217F7">
      <w:pPr>
        <w:spacing w:after="0" w:line="240" w:lineRule="auto"/>
        <w:ind w:left="360" w:right="328"/>
        <w:jc w:val="center"/>
        <w:rPr>
          <w:rFonts w:eastAsia="Times New Roman" w:cstheme="minorHAnsi"/>
          <w:b/>
          <w:bCs/>
          <w:i/>
          <w:iCs/>
          <w:color w:val="000000"/>
          <w:sz w:val="24"/>
          <w:szCs w:val="24"/>
        </w:rPr>
      </w:pPr>
    </w:p>
    <w:p w:rsidR="00A217F7" w:rsidRPr="00E96733" w:rsidRDefault="00A217F7" w:rsidP="00A217F7">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Commissioner Attendees</w:t>
      </w:r>
      <w:r w:rsidRPr="00E96733">
        <w:rPr>
          <w:rFonts w:ascii="Georgia" w:eastAsia="Times New Roman" w:hAnsi="Georgia" w:cstheme="minorHAnsi"/>
          <w:bCs/>
          <w:iCs/>
          <w:color w:val="000000"/>
          <w:sz w:val="20"/>
          <w:szCs w:val="20"/>
        </w:rPr>
        <w:t xml:space="preserve">:  </w:t>
      </w:r>
      <w:r w:rsidR="00481CB1" w:rsidRPr="00481CB1">
        <w:rPr>
          <w:rFonts w:ascii="Georgia" w:eastAsia="Times New Roman" w:hAnsi="Georgia" w:cstheme="minorHAnsi"/>
          <w:bCs/>
          <w:iCs/>
          <w:color w:val="000000"/>
          <w:sz w:val="20"/>
          <w:szCs w:val="20"/>
        </w:rPr>
        <w:t xml:space="preserve">Jeff Gibson, Marcela Gomez, Tasha French-Lemley, </w:t>
      </w:r>
      <w:r w:rsidRPr="00481CB1">
        <w:rPr>
          <w:rFonts w:ascii="Georgia" w:eastAsia="Times New Roman" w:hAnsi="Georgia" w:cstheme="minorHAnsi"/>
          <w:bCs/>
          <w:iCs/>
          <w:color w:val="000000"/>
          <w:sz w:val="20"/>
          <w:szCs w:val="20"/>
        </w:rPr>
        <w:t xml:space="preserve">Phyllis Hildreth, Aisha Lbhalla, </w:t>
      </w:r>
      <w:r w:rsidR="00481CB1" w:rsidRPr="00481CB1">
        <w:rPr>
          <w:rFonts w:ascii="Georgia" w:eastAsia="Times New Roman" w:hAnsi="Georgia" w:cstheme="minorHAnsi"/>
          <w:bCs/>
          <w:iCs/>
          <w:color w:val="000000"/>
          <w:sz w:val="20"/>
          <w:szCs w:val="20"/>
        </w:rPr>
        <w:t xml:space="preserve">Oscar Miller, </w:t>
      </w:r>
      <w:r w:rsidRPr="00481CB1">
        <w:rPr>
          <w:rFonts w:ascii="Georgia" w:eastAsia="Times New Roman" w:hAnsi="Georgia" w:cstheme="minorHAnsi"/>
          <w:bCs/>
          <w:iCs/>
          <w:color w:val="000000"/>
          <w:sz w:val="20"/>
          <w:szCs w:val="20"/>
        </w:rPr>
        <w:t xml:space="preserve">Abdishakur Mohamed, </w:t>
      </w:r>
      <w:r w:rsidR="00481CB1" w:rsidRPr="00481CB1">
        <w:rPr>
          <w:rFonts w:ascii="Georgia" w:eastAsia="Times New Roman" w:hAnsi="Georgia" w:cstheme="minorHAnsi"/>
          <w:bCs/>
          <w:iCs/>
          <w:color w:val="000000"/>
          <w:sz w:val="20"/>
          <w:szCs w:val="20"/>
        </w:rPr>
        <w:t>Avi Poster,</w:t>
      </w:r>
      <w:r w:rsidR="00481CB1" w:rsidRPr="00481CB1">
        <w:rPr>
          <w:rFonts w:ascii="Georgia" w:eastAsia="Times New Roman" w:hAnsi="Georgia" w:cstheme="minorHAnsi"/>
          <w:bCs/>
          <w:iCs/>
          <w:sz w:val="20"/>
          <w:szCs w:val="20"/>
        </w:rPr>
        <w:t xml:space="preserve"> Erin Pryor,</w:t>
      </w:r>
      <w:r w:rsidR="00481CB1" w:rsidRPr="00481CB1">
        <w:rPr>
          <w:rFonts w:ascii="Georgia" w:eastAsia="Times New Roman" w:hAnsi="Georgia" w:cstheme="minorHAnsi"/>
          <w:bCs/>
          <w:iCs/>
          <w:color w:val="000000"/>
          <w:sz w:val="20"/>
          <w:szCs w:val="20"/>
        </w:rPr>
        <w:t xml:space="preserve"> </w:t>
      </w:r>
      <w:r w:rsidRPr="00481CB1">
        <w:rPr>
          <w:rFonts w:ascii="Georgia" w:eastAsia="Times New Roman" w:hAnsi="Georgia" w:cstheme="minorHAnsi"/>
          <w:bCs/>
          <w:iCs/>
          <w:color w:val="000000"/>
          <w:sz w:val="20"/>
          <w:szCs w:val="20"/>
        </w:rPr>
        <w:t>Janice Rodriguez, Frank Trew</w:t>
      </w:r>
      <w:r w:rsidRPr="00E96733">
        <w:rPr>
          <w:rFonts w:ascii="Georgia" w:eastAsia="Times New Roman" w:hAnsi="Georgia" w:cstheme="minorHAnsi"/>
          <w:bCs/>
          <w:iCs/>
          <w:color w:val="000000"/>
          <w:sz w:val="20"/>
          <w:szCs w:val="20"/>
        </w:rPr>
        <w:t xml:space="preserve"> </w:t>
      </w:r>
    </w:p>
    <w:p w:rsidR="00A217F7" w:rsidRPr="00E96733" w:rsidRDefault="00A217F7" w:rsidP="00A217F7">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583787" w:rsidRDefault="00A217F7" w:rsidP="00A217F7">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Commissioner Absentees</w:t>
      </w:r>
      <w:r w:rsidRPr="00E96733">
        <w:rPr>
          <w:rFonts w:ascii="Georgia" w:eastAsia="Times New Roman" w:hAnsi="Georgia" w:cstheme="minorHAnsi"/>
          <w:bCs/>
          <w:iCs/>
          <w:color w:val="000000"/>
          <w:sz w:val="20"/>
          <w:szCs w:val="20"/>
        </w:rPr>
        <w:t xml:space="preserve">: Samar Ali, King Hollands, Sharon Kay, </w:t>
      </w:r>
      <w:r w:rsidR="00481CB1" w:rsidRPr="00E96733">
        <w:rPr>
          <w:rFonts w:ascii="Georgia" w:eastAsia="Times New Roman" w:hAnsi="Georgia" w:cstheme="minorHAnsi"/>
          <w:bCs/>
          <w:iCs/>
          <w:color w:val="000000"/>
          <w:sz w:val="20"/>
          <w:szCs w:val="20"/>
        </w:rPr>
        <w:t>Alistair Newb</w:t>
      </w:r>
      <w:r w:rsidR="00156959">
        <w:rPr>
          <w:rFonts w:ascii="Georgia" w:eastAsia="Times New Roman" w:hAnsi="Georgia" w:cstheme="minorHAnsi"/>
          <w:bCs/>
          <w:iCs/>
          <w:color w:val="000000"/>
          <w:sz w:val="20"/>
          <w:szCs w:val="20"/>
        </w:rPr>
        <w:t>e</w:t>
      </w:r>
      <w:r w:rsidR="00481CB1" w:rsidRPr="00E96733">
        <w:rPr>
          <w:rFonts w:ascii="Georgia" w:eastAsia="Times New Roman" w:hAnsi="Georgia" w:cstheme="minorHAnsi"/>
          <w:bCs/>
          <w:iCs/>
          <w:color w:val="000000"/>
          <w:sz w:val="20"/>
          <w:szCs w:val="20"/>
        </w:rPr>
        <w:t>rn,</w:t>
      </w:r>
      <w:r w:rsidR="00481CB1" w:rsidRPr="00481CB1">
        <w:rPr>
          <w:rFonts w:ascii="Georgia" w:eastAsia="Times New Roman" w:hAnsi="Georgia" w:cstheme="minorHAnsi"/>
          <w:bCs/>
          <w:iCs/>
          <w:color w:val="000000"/>
          <w:sz w:val="20"/>
          <w:szCs w:val="20"/>
        </w:rPr>
        <w:t xml:space="preserve"> </w:t>
      </w:r>
    </w:p>
    <w:p w:rsidR="00A217F7" w:rsidRPr="00E96733" w:rsidRDefault="00481CB1" w:rsidP="00A217F7">
      <w:pPr>
        <w:tabs>
          <w:tab w:val="left" w:pos="1980"/>
        </w:tabs>
        <w:spacing w:after="0" w:line="240" w:lineRule="auto"/>
        <w:ind w:left="360" w:right="328"/>
        <w:jc w:val="center"/>
        <w:rPr>
          <w:rFonts w:ascii="Georgia" w:eastAsia="Times New Roman" w:hAnsi="Georgia" w:cstheme="minorHAnsi"/>
          <w:bCs/>
          <w:iCs/>
          <w:color w:val="000000"/>
          <w:sz w:val="6"/>
          <w:szCs w:val="6"/>
        </w:rPr>
      </w:pPr>
      <w:r w:rsidRPr="00E96733">
        <w:rPr>
          <w:rFonts w:ascii="Georgia" w:eastAsia="Times New Roman" w:hAnsi="Georgia" w:cstheme="minorHAnsi"/>
          <w:bCs/>
          <w:iCs/>
          <w:color w:val="000000"/>
          <w:sz w:val="20"/>
          <w:szCs w:val="20"/>
        </w:rPr>
        <w:t>Deb Palmer George</w:t>
      </w:r>
      <w:r w:rsidR="00583787">
        <w:rPr>
          <w:rFonts w:ascii="Georgia" w:eastAsia="Times New Roman" w:hAnsi="Georgia" w:cstheme="minorHAnsi"/>
          <w:bCs/>
          <w:iCs/>
          <w:color w:val="000000"/>
          <w:sz w:val="20"/>
          <w:szCs w:val="20"/>
        </w:rPr>
        <w:t>,</w:t>
      </w:r>
      <w:r w:rsidRPr="00E96733">
        <w:rPr>
          <w:rFonts w:ascii="Georgia" w:eastAsia="Times New Roman" w:hAnsi="Georgia" w:cstheme="minorHAnsi"/>
          <w:bCs/>
          <w:iCs/>
          <w:color w:val="000000"/>
          <w:sz w:val="20"/>
          <w:szCs w:val="20"/>
        </w:rPr>
        <w:t xml:space="preserve"> Peter Woolfolk</w:t>
      </w:r>
    </w:p>
    <w:p w:rsidR="00A217F7" w:rsidRPr="00E96733" w:rsidRDefault="00A217F7" w:rsidP="00A217F7">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A217F7" w:rsidRDefault="00A217F7" w:rsidP="00A217F7">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Others</w:t>
      </w:r>
      <w:r w:rsidRPr="00E96733">
        <w:rPr>
          <w:rFonts w:ascii="Georgia" w:eastAsia="Times New Roman" w:hAnsi="Georgia" w:cstheme="minorHAnsi"/>
          <w:bCs/>
          <w:iCs/>
          <w:color w:val="000000"/>
          <w:sz w:val="20"/>
          <w:szCs w:val="20"/>
        </w:rPr>
        <w:t xml:space="preserve">:  Executive Director Mel </w:t>
      </w:r>
      <w:r>
        <w:rPr>
          <w:rFonts w:ascii="Georgia" w:eastAsia="Times New Roman" w:hAnsi="Georgia" w:cstheme="minorHAnsi"/>
          <w:bCs/>
          <w:iCs/>
          <w:color w:val="000000"/>
          <w:sz w:val="20"/>
          <w:szCs w:val="20"/>
        </w:rPr>
        <w:t>Fowler-Green</w:t>
      </w:r>
      <w:r w:rsidRPr="00E96733">
        <w:rPr>
          <w:rFonts w:ascii="Georgia" w:eastAsia="Times New Roman" w:hAnsi="Georgia" w:cstheme="minorHAnsi"/>
          <w:bCs/>
          <w:iCs/>
          <w:color w:val="000000"/>
          <w:sz w:val="20"/>
          <w:szCs w:val="20"/>
        </w:rPr>
        <w:t xml:space="preserve"> and Director of Community Engagement</w:t>
      </w:r>
      <w:r>
        <w:rPr>
          <w:rFonts w:ascii="Georgia" w:eastAsia="Times New Roman" w:hAnsi="Georgia" w:cstheme="minorHAnsi"/>
          <w:bCs/>
          <w:iCs/>
          <w:color w:val="000000"/>
          <w:sz w:val="20"/>
          <w:szCs w:val="20"/>
        </w:rPr>
        <w:t xml:space="preserve"> Barbara R. Gunn Lartey</w:t>
      </w:r>
      <w:r w:rsidRPr="00E96733">
        <w:rPr>
          <w:rFonts w:ascii="Georgia" w:eastAsia="Times New Roman" w:hAnsi="Georgia" w:cstheme="minorHAnsi"/>
          <w:bCs/>
          <w:iCs/>
          <w:color w:val="000000"/>
          <w:sz w:val="20"/>
          <w:szCs w:val="20"/>
        </w:rPr>
        <w:t>—both from the Metro Human Relations Commission, and Josh Lee from Metro Legal</w:t>
      </w:r>
    </w:p>
    <w:p w:rsidR="00583787" w:rsidRDefault="00583787" w:rsidP="00A217F7">
      <w:pPr>
        <w:tabs>
          <w:tab w:val="left" w:pos="1980"/>
        </w:tabs>
        <w:spacing w:after="0" w:line="240" w:lineRule="auto"/>
        <w:ind w:left="360" w:right="328"/>
        <w:jc w:val="center"/>
        <w:rPr>
          <w:rFonts w:ascii="Georgia" w:eastAsia="Times New Roman" w:hAnsi="Georgia" w:cstheme="minorHAnsi"/>
          <w:bCs/>
          <w:iCs/>
          <w:color w:val="000000"/>
          <w:sz w:val="20"/>
          <w:szCs w:val="20"/>
        </w:rPr>
      </w:pPr>
    </w:p>
    <w:p w:rsidR="00156959" w:rsidRDefault="00583787" w:rsidP="00583787">
      <w:pPr>
        <w:tabs>
          <w:tab w:val="left" w:pos="1980"/>
        </w:tabs>
        <w:spacing w:after="0" w:line="240" w:lineRule="auto"/>
        <w:ind w:left="360" w:right="328"/>
        <w:jc w:val="center"/>
        <w:rPr>
          <w:rFonts w:ascii="Georgia" w:eastAsia="Times New Roman" w:hAnsi="Georgia" w:cstheme="minorHAnsi"/>
          <w:bCs/>
          <w:iCs/>
          <w:color w:val="000000"/>
          <w:sz w:val="20"/>
          <w:szCs w:val="20"/>
        </w:rPr>
      </w:pPr>
      <w:r>
        <w:rPr>
          <w:rFonts w:ascii="Georgia" w:eastAsia="Times New Roman" w:hAnsi="Georgia" w:cstheme="minorHAnsi"/>
          <w:b/>
          <w:bCs/>
          <w:iCs/>
          <w:color w:val="000000"/>
          <w:sz w:val="20"/>
          <w:szCs w:val="20"/>
        </w:rPr>
        <w:t>Note</w:t>
      </w:r>
      <w:r>
        <w:rPr>
          <w:rFonts w:ascii="Georgia" w:eastAsia="Times New Roman" w:hAnsi="Georgia" w:cstheme="minorHAnsi"/>
          <w:bCs/>
          <w:iCs/>
          <w:color w:val="000000"/>
          <w:sz w:val="20"/>
          <w:szCs w:val="20"/>
        </w:rPr>
        <w:t>:  Commissioners King Hollands, Sharon Kay, Alistair Newb</w:t>
      </w:r>
      <w:r w:rsidR="00156959">
        <w:rPr>
          <w:rFonts w:ascii="Georgia" w:eastAsia="Times New Roman" w:hAnsi="Georgia" w:cstheme="minorHAnsi"/>
          <w:bCs/>
          <w:iCs/>
          <w:color w:val="000000"/>
          <w:sz w:val="20"/>
          <w:szCs w:val="20"/>
        </w:rPr>
        <w:t>e</w:t>
      </w:r>
      <w:r>
        <w:rPr>
          <w:rFonts w:ascii="Georgia" w:eastAsia="Times New Roman" w:hAnsi="Georgia" w:cstheme="minorHAnsi"/>
          <w:bCs/>
          <w:iCs/>
          <w:color w:val="000000"/>
          <w:sz w:val="20"/>
          <w:szCs w:val="20"/>
        </w:rPr>
        <w:t xml:space="preserve">rn and Deb Palmer George </w:t>
      </w:r>
    </w:p>
    <w:p w:rsidR="00156959" w:rsidRDefault="00156959" w:rsidP="00583787">
      <w:pPr>
        <w:tabs>
          <w:tab w:val="left" w:pos="1980"/>
        </w:tabs>
        <w:spacing w:after="0" w:line="240" w:lineRule="auto"/>
        <w:ind w:left="360" w:right="328"/>
        <w:jc w:val="center"/>
        <w:rPr>
          <w:rFonts w:ascii="Georgia" w:eastAsia="Times New Roman" w:hAnsi="Georgia" w:cstheme="minorHAnsi"/>
          <w:bCs/>
          <w:iCs/>
          <w:color w:val="000000"/>
          <w:sz w:val="20"/>
          <w:szCs w:val="20"/>
        </w:rPr>
      </w:pPr>
      <w:proofErr w:type="spellStart"/>
      <w:proofErr w:type="gramStart"/>
      <w:r>
        <w:rPr>
          <w:rFonts w:ascii="Georgia" w:eastAsia="Times New Roman" w:hAnsi="Georgia" w:cstheme="minorHAnsi"/>
          <w:bCs/>
          <w:iCs/>
          <w:color w:val="000000"/>
          <w:sz w:val="20"/>
          <w:szCs w:val="20"/>
        </w:rPr>
        <w:t>w</w:t>
      </w:r>
      <w:r w:rsidR="00583787">
        <w:rPr>
          <w:rFonts w:ascii="Georgia" w:eastAsia="Times New Roman" w:hAnsi="Georgia" w:cstheme="minorHAnsi"/>
          <w:bCs/>
          <w:iCs/>
          <w:color w:val="000000"/>
          <w:sz w:val="20"/>
          <w:szCs w:val="20"/>
        </w:rPr>
        <w:t>ere</w:t>
      </w:r>
      <w:proofErr w:type="spellEnd"/>
      <w:proofErr w:type="gramEnd"/>
      <w:r w:rsidR="00583787">
        <w:rPr>
          <w:rFonts w:ascii="Georgia" w:eastAsia="Times New Roman" w:hAnsi="Georgia" w:cstheme="minorHAnsi"/>
          <w:bCs/>
          <w:iCs/>
          <w:color w:val="000000"/>
          <w:sz w:val="20"/>
          <w:szCs w:val="20"/>
        </w:rPr>
        <w:t xml:space="preserve"> not in attendance because they are rolling of the Commission.  For the same reason, </w:t>
      </w:r>
    </w:p>
    <w:p w:rsidR="00583787" w:rsidRPr="00583787" w:rsidRDefault="00583787" w:rsidP="00583787">
      <w:pPr>
        <w:tabs>
          <w:tab w:val="left" w:pos="1980"/>
        </w:tabs>
        <w:spacing w:after="0" w:line="240" w:lineRule="auto"/>
        <w:ind w:left="360" w:right="328"/>
        <w:jc w:val="center"/>
        <w:rPr>
          <w:rFonts w:ascii="Georgia" w:eastAsia="Times New Roman" w:hAnsi="Georgia" w:cstheme="minorHAnsi"/>
          <w:bCs/>
          <w:iCs/>
          <w:color w:val="000000"/>
          <w:sz w:val="20"/>
          <w:szCs w:val="20"/>
        </w:rPr>
      </w:pPr>
      <w:proofErr w:type="gramStart"/>
      <w:r>
        <w:rPr>
          <w:rFonts w:ascii="Georgia" w:eastAsia="Times New Roman" w:hAnsi="Georgia" w:cstheme="minorHAnsi"/>
          <w:bCs/>
          <w:iCs/>
          <w:color w:val="000000"/>
          <w:sz w:val="20"/>
          <w:szCs w:val="20"/>
        </w:rPr>
        <w:t>this</w:t>
      </w:r>
      <w:proofErr w:type="gramEnd"/>
      <w:r>
        <w:rPr>
          <w:rFonts w:ascii="Georgia" w:eastAsia="Times New Roman" w:hAnsi="Georgia" w:cstheme="minorHAnsi"/>
          <w:bCs/>
          <w:iCs/>
          <w:color w:val="000000"/>
          <w:sz w:val="20"/>
          <w:szCs w:val="20"/>
        </w:rPr>
        <w:t xml:space="preserve"> was Commissioner Tasha French-</w:t>
      </w:r>
      <w:proofErr w:type="spellStart"/>
      <w:r>
        <w:rPr>
          <w:rFonts w:ascii="Georgia" w:eastAsia="Times New Roman" w:hAnsi="Georgia" w:cstheme="minorHAnsi"/>
          <w:bCs/>
          <w:iCs/>
          <w:color w:val="000000"/>
          <w:sz w:val="20"/>
          <w:szCs w:val="20"/>
        </w:rPr>
        <w:t>Lemley’s</w:t>
      </w:r>
      <w:proofErr w:type="spellEnd"/>
      <w:r>
        <w:rPr>
          <w:rFonts w:ascii="Georgia" w:eastAsia="Times New Roman" w:hAnsi="Georgia" w:cstheme="minorHAnsi"/>
          <w:bCs/>
          <w:iCs/>
          <w:color w:val="000000"/>
          <w:sz w:val="20"/>
          <w:szCs w:val="20"/>
        </w:rPr>
        <w:t xml:space="preserve"> last meeting. </w:t>
      </w:r>
    </w:p>
    <w:p w:rsidR="00A217F7" w:rsidRDefault="00A217F7" w:rsidP="00A217F7">
      <w:pPr>
        <w:spacing w:after="0" w:line="240" w:lineRule="auto"/>
        <w:ind w:left="360" w:right="331"/>
        <w:jc w:val="center"/>
        <w:rPr>
          <w:rFonts w:ascii="Times New Roman" w:eastAsia="Times New Roman" w:hAnsi="Times New Roman" w:cs="Times New Roman"/>
          <w:b/>
          <w:bCs/>
          <w:color w:val="000000"/>
          <w:sz w:val="27"/>
          <w:szCs w:val="27"/>
        </w:rPr>
      </w:pPr>
      <w:r>
        <w:rPr>
          <w:rFonts w:ascii="Georgia" w:eastAsia="Times New Roman" w:hAnsi="Georgia" w:cstheme="minorHAnsi"/>
          <w:bCs/>
          <w:iCs/>
          <w:noProof/>
          <w:color w:val="000000"/>
          <w:sz w:val="16"/>
          <w:szCs w:val="16"/>
        </w:rPr>
        <mc:AlternateContent>
          <mc:Choice Requires="wps">
            <w:drawing>
              <wp:anchor distT="0" distB="0" distL="114300" distR="114300" simplePos="0" relativeHeight="251662336" behindDoc="0" locked="0" layoutInCell="1" allowOverlap="1" wp14:anchorId="77AD6966" wp14:editId="52B15336">
                <wp:simplePos x="0" y="0"/>
                <wp:positionH relativeFrom="column">
                  <wp:posOffset>2133366</wp:posOffset>
                </wp:positionH>
                <wp:positionV relativeFrom="paragraph">
                  <wp:posOffset>123357</wp:posOffset>
                </wp:positionV>
                <wp:extent cx="3117215" cy="0"/>
                <wp:effectExtent l="19050" t="19050" r="26035" b="19050"/>
                <wp:wrapNone/>
                <wp:docPr id="4" name="Straight Connector 4"/>
                <wp:cNvGraphicFramePr/>
                <a:graphic xmlns:a="http://schemas.openxmlformats.org/drawingml/2006/main">
                  <a:graphicData uri="http://schemas.microsoft.com/office/word/2010/wordprocessingShape">
                    <wps:wsp>
                      <wps:cNvCnPr/>
                      <wps:spPr>
                        <a:xfrm>
                          <a:off x="0" y="0"/>
                          <a:ext cx="3117215" cy="0"/>
                        </a:xfrm>
                        <a:prstGeom prst="line">
                          <a:avLst/>
                        </a:prstGeom>
                        <a:ln w="31750" cap="rnd"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pt,9.7pt" to="413.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" strokecolor="#4579b8 [3044]" strokeweight="2.5pt">
                <v:stroke linestyle="thinThick" endcap="round"/>
              </v:line>
            </w:pict>
          </mc:Fallback>
        </mc:AlternateContent>
      </w:r>
    </w:p>
    <w:p w:rsidR="00A217F7" w:rsidRPr="008D7E36" w:rsidRDefault="00A217F7" w:rsidP="00A217F7">
      <w:pPr>
        <w:pStyle w:val="ListParagraph"/>
        <w:numPr>
          <w:ilvl w:val="0"/>
          <w:numId w:val="18"/>
        </w:numPr>
        <w:spacing w:before="240"/>
        <w:ind w:left="1170" w:hanging="450"/>
        <w:rPr>
          <w:rStyle w:val="e2ma-style"/>
          <w:rFonts w:ascii="Georgia" w:hAnsi="Georgia" w:cs="Arial"/>
          <w:b/>
          <w:color w:val="333333"/>
          <w:sz w:val="24"/>
          <w:szCs w:val="24"/>
        </w:rPr>
      </w:pPr>
      <w:r w:rsidRPr="008D7E36">
        <w:rPr>
          <w:rStyle w:val="e2ma-style"/>
          <w:rFonts w:ascii="Georgia" w:hAnsi="Georgia" w:cs="Arial"/>
          <w:b/>
          <w:color w:val="333333"/>
          <w:sz w:val="24"/>
          <w:szCs w:val="24"/>
        </w:rPr>
        <w:t xml:space="preserve">CALL TO ORDER:  </w:t>
      </w:r>
    </w:p>
    <w:p w:rsidR="00A217F7" w:rsidRDefault="00A217F7" w:rsidP="00A217F7">
      <w:pPr>
        <w:spacing w:after="0" w:line="240" w:lineRule="auto"/>
        <w:ind w:left="720" w:firstLine="446"/>
        <w:rPr>
          <w:rStyle w:val="e2ma-style"/>
          <w:rFonts w:ascii="Georgia" w:hAnsi="Georgia" w:cs="Arial"/>
          <w:color w:val="333333"/>
          <w:sz w:val="23"/>
          <w:szCs w:val="23"/>
        </w:rPr>
      </w:pPr>
      <w:r>
        <w:rPr>
          <w:rStyle w:val="e2ma-style"/>
          <w:rFonts w:ascii="Georgia" w:hAnsi="Georgia" w:cs="Arial"/>
          <w:color w:val="333333"/>
          <w:sz w:val="23"/>
          <w:szCs w:val="23"/>
        </w:rPr>
        <w:t xml:space="preserve">Meeting was called to order at </w:t>
      </w:r>
      <w:r w:rsidRPr="007F0107">
        <w:rPr>
          <w:rStyle w:val="e2ma-style"/>
          <w:rFonts w:ascii="Georgia" w:hAnsi="Georgia" w:cs="Arial"/>
          <w:color w:val="333333"/>
          <w:sz w:val="23"/>
          <w:szCs w:val="23"/>
        </w:rPr>
        <w:t>4:0</w:t>
      </w:r>
      <w:r>
        <w:rPr>
          <w:rStyle w:val="e2ma-style"/>
          <w:rFonts w:ascii="Georgia" w:hAnsi="Georgia" w:cs="Arial"/>
          <w:color w:val="333333"/>
          <w:sz w:val="23"/>
          <w:szCs w:val="23"/>
        </w:rPr>
        <w:t xml:space="preserve">0pm by </w:t>
      </w:r>
      <w:r w:rsidRPr="007F0107">
        <w:rPr>
          <w:rStyle w:val="e2ma-style"/>
          <w:rFonts w:ascii="Georgia" w:hAnsi="Georgia" w:cs="Arial"/>
          <w:color w:val="333333"/>
          <w:sz w:val="23"/>
          <w:szCs w:val="23"/>
        </w:rPr>
        <w:t>MHRC Board Chair, F</w:t>
      </w:r>
      <w:r>
        <w:rPr>
          <w:rStyle w:val="e2ma-style"/>
          <w:rFonts w:ascii="Georgia" w:hAnsi="Georgia" w:cs="Arial"/>
          <w:color w:val="333333"/>
          <w:sz w:val="23"/>
          <w:szCs w:val="23"/>
        </w:rPr>
        <w:t>r</w:t>
      </w:r>
      <w:r w:rsidRPr="007F0107">
        <w:rPr>
          <w:rStyle w:val="e2ma-style"/>
          <w:rFonts w:ascii="Georgia" w:hAnsi="Georgia" w:cs="Arial"/>
          <w:color w:val="333333"/>
          <w:sz w:val="23"/>
          <w:szCs w:val="23"/>
        </w:rPr>
        <w:t>ank Trew</w:t>
      </w:r>
      <w:r>
        <w:rPr>
          <w:rStyle w:val="e2ma-style"/>
          <w:rFonts w:ascii="Georgia" w:hAnsi="Georgia" w:cs="Arial"/>
          <w:color w:val="333333"/>
          <w:sz w:val="23"/>
          <w:szCs w:val="23"/>
        </w:rPr>
        <w:t xml:space="preserve">.  </w:t>
      </w:r>
    </w:p>
    <w:p w:rsidR="00A217F7" w:rsidRDefault="00A217F7" w:rsidP="00A217F7">
      <w:pPr>
        <w:spacing w:after="0" w:line="240" w:lineRule="auto"/>
        <w:ind w:left="720" w:firstLine="446"/>
        <w:rPr>
          <w:rStyle w:val="e2ma-style"/>
          <w:rFonts w:ascii="Georgia" w:hAnsi="Georgia" w:cs="Arial"/>
          <w:color w:val="333333"/>
          <w:sz w:val="23"/>
          <w:szCs w:val="23"/>
        </w:rPr>
      </w:pPr>
    </w:p>
    <w:p w:rsidR="00A217F7" w:rsidRPr="00AD4410" w:rsidRDefault="00A217F7" w:rsidP="00A217F7">
      <w:pPr>
        <w:spacing w:after="0" w:line="240" w:lineRule="auto"/>
        <w:ind w:left="720"/>
        <w:rPr>
          <w:rStyle w:val="e2ma-style"/>
          <w:rFonts w:ascii="Georgia" w:hAnsi="Georgia" w:cs="Arial"/>
          <w:color w:val="333333"/>
          <w:sz w:val="23"/>
          <w:szCs w:val="23"/>
        </w:rPr>
      </w:pPr>
      <w:r w:rsidRPr="002172A0">
        <w:rPr>
          <w:rStyle w:val="e2ma-style"/>
          <w:rFonts w:ascii="Georgia" w:hAnsi="Georgia" w:cs="Arial"/>
          <w:b/>
          <w:color w:val="333333"/>
          <w:sz w:val="24"/>
          <w:szCs w:val="24"/>
        </w:rPr>
        <w:t>II</w:t>
      </w:r>
      <w:r w:rsidRPr="002172A0">
        <w:rPr>
          <w:rStyle w:val="e2ma-style"/>
          <w:rFonts w:ascii="Georgia" w:hAnsi="Georgia" w:cs="Arial"/>
          <w:b/>
          <w:color w:val="333333"/>
          <w:sz w:val="23"/>
          <w:szCs w:val="23"/>
        </w:rPr>
        <w:t>.   </w:t>
      </w:r>
      <w:r w:rsidRPr="002172A0">
        <w:rPr>
          <w:rStyle w:val="e2ma-style"/>
          <w:rFonts w:ascii="Georgia" w:hAnsi="Georgia" w:cs="Arial"/>
          <w:b/>
          <w:color w:val="333333"/>
          <w:sz w:val="24"/>
          <w:szCs w:val="24"/>
        </w:rPr>
        <w:t>CONFIRM QUOROM</w:t>
      </w:r>
      <w:r w:rsidRPr="00AD4410">
        <w:rPr>
          <w:rStyle w:val="e2ma-style"/>
          <w:rFonts w:ascii="Georgia" w:hAnsi="Georgia" w:cs="Arial"/>
          <w:color w:val="333333"/>
          <w:sz w:val="23"/>
          <w:szCs w:val="23"/>
        </w:rPr>
        <w:t xml:space="preserve"> </w:t>
      </w:r>
      <w:r w:rsidRPr="002172A0">
        <w:rPr>
          <w:rStyle w:val="e2ma-style"/>
          <w:rFonts w:ascii="Georgia" w:hAnsi="Georgia" w:cs="Arial"/>
          <w:color w:val="333333"/>
          <w:sz w:val="20"/>
          <w:szCs w:val="20"/>
        </w:rPr>
        <w:t>(Share regrets from Commissioners not in attendance; introduce guests)</w:t>
      </w:r>
    </w:p>
    <w:p w:rsidR="00A217F7" w:rsidRDefault="00A217F7" w:rsidP="00A217F7">
      <w:pPr>
        <w:spacing w:after="0" w:line="240" w:lineRule="auto"/>
        <w:ind w:left="1170"/>
        <w:rPr>
          <w:rStyle w:val="e2ma-style"/>
          <w:rFonts w:ascii="Georgia" w:hAnsi="Georgia" w:cs="Arial"/>
          <w:color w:val="333333"/>
          <w:sz w:val="23"/>
          <w:szCs w:val="23"/>
        </w:rPr>
      </w:pPr>
      <w:r w:rsidRPr="00AD4410">
        <w:rPr>
          <w:rStyle w:val="e2ma-style"/>
          <w:rFonts w:ascii="Georgia" w:hAnsi="Georgia" w:cs="Arial"/>
          <w:sz w:val="23"/>
          <w:szCs w:val="23"/>
        </w:rPr>
        <w:t xml:space="preserve">Because a quorum was not attained at </w:t>
      </w:r>
      <w:r w:rsidR="009E3F7A">
        <w:rPr>
          <w:rStyle w:val="e2ma-style"/>
          <w:rFonts w:ascii="Georgia" w:hAnsi="Georgia" w:cs="Arial"/>
          <w:sz w:val="23"/>
          <w:szCs w:val="23"/>
        </w:rPr>
        <w:t xml:space="preserve">the </w:t>
      </w:r>
      <w:r w:rsidRPr="00AD4410">
        <w:rPr>
          <w:rStyle w:val="e2ma-style"/>
          <w:rFonts w:ascii="Georgia" w:hAnsi="Georgia" w:cs="Arial"/>
          <w:sz w:val="23"/>
          <w:szCs w:val="23"/>
        </w:rPr>
        <w:t>beginning of the meeting, Commission Board Cha</w:t>
      </w:r>
      <w:r w:rsidR="009E3F7A">
        <w:rPr>
          <w:rStyle w:val="e2ma-style"/>
          <w:rFonts w:ascii="Georgia" w:hAnsi="Georgia" w:cs="Arial"/>
          <w:sz w:val="23"/>
          <w:szCs w:val="23"/>
        </w:rPr>
        <w:t xml:space="preserve">ir Trew advised waiting until the minimum requisite number of Commissioners arrived </w:t>
      </w:r>
      <w:r w:rsidRPr="00AD4410">
        <w:rPr>
          <w:rStyle w:val="e2ma-style"/>
          <w:rFonts w:ascii="Georgia" w:hAnsi="Georgia" w:cs="Arial"/>
          <w:sz w:val="23"/>
          <w:szCs w:val="23"/>
        </w:rPr>
        <w:t xml:space="preserve">to review minutes or vote on any measures.  </w:t>
      </w:r>
      <w:r w:rsidR="004357B7">
        <w:rPr>
          <w:rStyle w:val="e2ma-style"/>
          <w:rFonts w:ascii="Georgia" w:hAnsi="Georgia" w:cs="Arial"/>
          <w:sz w:val="23"/>
          <w:szCs w:val="23"/>
        </w:rPr>
        <w:t>Commissioner Poster said he will have to leave early because of a prior commitment.</w:t>
      </w:r>
    </w:p>
    <w:p w:rsidR="00A217F7" w:rsidRPr="00AD4410" w:rsidRDefault="00A217F7" w:rsidP="00A217F7">
      <w:pPr>
        <w:spacing w:after="0" w:line="240" w:lineRule="auto"/>
        <w:ind w:left="720" w:firstLine="446"/>
        <w:rPr>
          <w:rStyle w:val="e2ma-style"/>
          <w:rFonts w:ascii="Georgia" w:hAnsi="Georgia" w:cs="Arial"/>
          <w:sz w:val="23"/>
          <w:szCs w:val="23"/>
        </w:rPr>
      </w:pPr>
    </w:p>
    <w:p w:rsidR="00A217F7" w:rsidRPr="002172A0" w:rsidRDefault="005B4A07" w:rsidP="00A217F7">
      <w:pPr>
        <w:pStyle w:val="ListParagraph"/>
        <w:numPr>
          <w:ilvl w:val="0"/>
          <w:numId w:val="19"/>
        </w:numPr>
        <w:ind w:left="1170" w:hanging="450"/>
        <w:rPr>
          <w:rStyle w:val="e2ma-style"/>
          <w:rFonts w:ascii="Georgia" w:hAnsi="Georgia" w:cs="Arial"/>
          <w:b/>
          <w:color w:val="333333"/>
          <w:sz w:val="23"/>
          <w:szCs w:val="23"/>
        </w:rPr>
      </w:pPr>
      <w:r>
        <w:rPr>
          <w:rStyle w:val="e2ma-style"/>
          <w:rFonts w:ascii="Georgia" w:hAnsi="Georgia" w:cs="Arial"/>
          <w:b/>
          <w:color w:val="333333"/>
          <w:sz w:val="24"/>
          <w:szCs w:val="24"/>
        </w:rPr>
        <w:t>CONSENT</w:t>
      </w:r>
    </w:p>
    <w:p w:rsidR="00A217F7" w:rsidRDefault="005B4A07" w:rsidP="00A217F7">
      <w:pPr>
        <w:spacing w:after="0" w:line="240" w:lineRule="auto"/>
        <w:ind w:left="1170"/>
        <w:rPr>
          <w:rFonts w:ascii="Georgia" w:hAnsi="Georgia" w:cs="Arial"/>
          <w:sz w:val="23"/>
          <w:szCs w:val="23"/>
        </w:rPr>
      </w:pPr>
      <w:r>
        <w:rPr>
          <w:rFonts w:ascii="Georgia" w:hAnsi="Georgia" w:cs="Arial"/>
          <w:sz w:val="23"/>
          <w:szCs w:val="23"/>
        </w:rPr>
        <w:t>When a quorum was reached, the Commissioners reviewed the minutes from the Commissioner Board Meeting held on April 4, 2016.</w:t>
      </w:r>
    </w:p>
    <w:p w:rsidR="005B4A07" w:rsidRDefault="005B4A07" w:rsidP="00A217F7">
      <w:pPr>
        <w:spacing w:after="0" w:line="240" w:lineRule="auto"/>
        <w:ind w:left="1170"/>
        <w:rPr>
          <w:rFonts w:ascii="Georgia" w:hAnsi="Georgia" w:cs="Arial"/>
          <w:sz w:val="23"/>
          <w:szCs w:val="23"/>
        </w:rPr>
      </w:pPr>
    </w:p>
    <w:p w:rsidR="005B4A07" w:rsidRDefault="005B4A07" w:rsidP="00A217F7">
      <w:pPr>
        <w:spacing w:after="0" w:line="240" w:lineRule="auto"/>
        <w:ind w:left="1170"/>
        <w:rPr>
          <w:rFonts w:ascii="Georgia" w:hAnsi="Georgia" w:cs="Arial"/>
          <w:sz w:val="23"/>
          <w:szCs w:val="23"/>
        </w:rPr>
      </w:pPr>
      <w:r>
        <w:rPr>
          <w:rFonts w:ascii="Georgia" w:hAnsi="Georgia" w:cs="Arial"/>
          <w:sz w:val="23"/>
          <w:szCs w:val="23"/>
        </w:rPr>
        <w:t>Commissioner Hildreth moved to approve the minutes.  Commissioner Rodriguez seconded.  Minutes were approved with the caveat that revisions will be made.</w:t>
      </w:r>
      <w:bookmarkStart w:id="0" w:name="_GoBack"/>
      <w:bookmarkEnd w:id="0"/>
    </w:p>
    <w:p w:rsidR="00A217F7" w:rsidRPr="00AD4410" w:rsidRDefault="00A217F7" w:rsidP="00A217F7">
      <w:pPr>
        <w:tabs>
          <w:tab w:val="left" w:pos="1170"/>
        </w:tabs>
        <w:spacing w:after="0" w:line="240" w:lineRule="auto"/>
        <w:ind w:left="720"/>
        <w:rPr>
          <w:rFonts w:ascii="Georgia" w:hAnsi="Georgia" w:cs="Arial"/>
          <w:color w:val="333333"/>
          <w:sz w:val="23"/>
          <w:szCs w:val="23"/>
        </w:rPr>
      </w:pPr>
    </w:p>
    <w:p w:rsidR="00A217F7" w:rsidRPr="00CC1755" w:rsidRDefault="00A217F7" w:rsidP="00A217F7">
      <w:pPr>
        <w:tabs>
          <w:tab w:val="left" w:pos="1170"/>
        </w:tabs>
        <w:spacing w:after="0" w:line="240" w:lineRule="auto"/>
        <w:ind w:left="720"/>
      </w:pPr>
      <w:r w:rsidRPr="002172A0">
        <w:rPr>
          <w:rStyle w:val="e2ma-style"/>
          <w:rFonts w:ascii="Georgia" w:hAnsi="Georgia" w:cs="Arial"/>
          <w:b/>
          <w:color w:val="333333"/>
          <w:sz w:val="24"/>
          <w:szCs w:val="24"/>
        </w:rPr>
        <w:t>IV.</w:t>
      </w:r>
      <w:r w:rsidRPr="002172A0">
        <w:rPr>
          <w:rStyle w:val="e2ma-style"/>
          <w:rFonts w:ascii="Georgia" w:hAnsi="Georgia" w:cs="Arial"/>
          <w:b/>
          <w:color w:val="333333"/>
          <w:sz w:val="24"/>
          <w:szCs w:val="24"/>
        </w:rPr>
        <w:tab/>
      </w:r>
      <w:r w:rsidR="007A531B">
        <w:rPr>
          <w:rStyle w:val="e2ma-style"/>
          <w:rFonts w:ascii="Georgia" w:hAnsi="Georgia" w:cs="Arial"/>
          <w:b/>
          <w:color w:val="333333"/>
          <w:sz w:val="24"/>
          <w:szCs w:val="24"/>
        </w:rPr>
        <w:t>FINANCIALS</w:t>
      </w:r>
    </w:p>
    <w:p w:rsidR="003B3E7A" w:rsidRDefault="003B3E7A" w:rsidP="00CF51F5">
      <w:pPr>
        <w:spacing w:after="0" w:line="240" w:lineRule="auto"/>
        <w:ind w:left="117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enumerated essential cost-intense items that she believes will enhance the </w:t>
      </w:r>
      <w:proofErr w:type="gramStart"/>
      <w:r>
        <w:rPr>
          <w:rStyle w:val="e2ma-style"/>
          <w:rFonts w:ascii="Georgia" w:hAnsi="Georgia" w:cs="Arial"/>
          <w:color w:val="333333"/>
          <w:sz w:val="23"/>
          <w:szCs w:val="23"/>
        </w:rPr>
        <w:t>work</w:t>
      </w:r>
      <w:proofErr w:type="gramEnd"/>
      <w:r>
        <w:rPr>
          <w:rStyle w:val="e2ma-style"/>
          <w:rFonts w:ascii="Georgia" w:hAnsi="Georgia" w:cs="Arial"/>
          <w:color w:val="333333"/>
          <w:sz w:val="23"/>
          <w:szCs w:val="23"/>
        </w:rPr>
        <w:t xml:space="preserve"> and effectiveness of MHRC, including:</w:t>
      </w:r>
    </w:p>
    <w:p w:rsidR="003B3E7A" w:rsidRDefault="00A217F7" w:rsidP="003B3E7A">
      <w:pPr>
        <w:pStyle w:val="ListParagraph"/>
        <w:numPr>
          <w:ilvl w:val="0"/>
          <w:numId w:val="21"/>
        </w:numPr>
        <w:ind w:left="1440" w:hanging="270"/>
        <w:rPr>
          <w:rStyle w:val="e2ma-style"/>
          <w:rFonts w:ascii="Georgia" w:hAnsi="Georgia" w:cs="Arial"/>
          <w:color w:val="333333"/>
          <w:sz w:val="23"/>
          <w:szCs w:val="23"/>
        </w:rPr>
      </w:pPr>
      <w:r w:rsidRPr="003B3E7A">
        <w:rPr>
          <w:rStyle w:val="e2ma-style"/>
          <w:rFonts w:ascii="Georgia" w:hAnsi="Georgia" w:cs="Arial"/>
          <w:b/>
          <w:i/>
          <w:color w:val="333333"/>
          <w:sz w:val="23"/>
          <w:szCs w:val="23"/>
        </w:rPr>
        <w:t>Iftar</w:t>
      </w:r>
      <w:r w:rsidR="00EE5E96">
        <w:rPr>
          <w:rStyle w:val="e2ma-style"/>
          <w:rFonts w:ascii="Georgia" w:hAnsi="Georgia" w:cs="Arial"/>
          <w:b/>
          <w:i/>
          <w:color w:val="333333"/>
          <w:sz w:val="23"/>
          <w:szCs w:val="23"/>
        </w:rPr>
        <w:t xml:space="preserve"> </w:t>
      </w:r>
      <w:r w:rsidR="003B3E7A" w:rsidRPr="003B3E7A">
        <w:rPr>
          <w:rStyle w:val="e2ma-style"/>
          <w:rFonts w:ascii="Georgia" w:hAnsi="Georgia" w:cs="Arial"/>
          <w:b/>
          <w:i/>
          <w:color w:val="333333"/>
          <w:sz w:val="23"/>
          <w:szCs w:val="23"/>
        </w:rPr>
        <w:t>expenses</w:t>
      </w:r>
      <w:r w:rsidR="003B3E7A" w:rsidRPr="003B3E7A">
        <w:rPr>
          <w:rStyle w:val="e2ma-style"/>
          <w:rFonts w:ascii="Georgia" w:hAnsi="Georgia" w:cs="Arial"/>
          <w:i/>
          <w:color w:val="333333"/>
          <w:sz w:val="23"/>
          <w:szCs w:val="23"/>
        </w:rPr>
        <w:t>,</w:t>
      </w:r>
      <w:r w:rsidR="003B3E7A">
        <w:rPr>
          <w:rStyle w:val="e2ma-style"/>
          <w:rFonts w:ascii="Georgia" w:hAnsi="Georgia" w:cs="Arial"/>
          <w:color w:val="333333"/>
          <w:sz w:val="23"/>
          <w:szCs w:val="23"/>
        </w:rPr>
        <w:t xml:space="preserve"> given the </w:t>
      </w:r>
      <w:r w:rsidR="003B3E7A">
        <w:rPr>
          <w:rStyle w:val="e2ma-style"/>
          <w:rFonts w:ascii="Georgia" w:hAnsi="Georgia" w:cs="Arial"/>
          <w:i/>
          <w:color w:val="333333"/>
          <w:sz w:val="23"/>
          <w:szCs w:val="23"/>
        </w:rPr>
        <w:t xml:space="preserve">ala carte </w:t>
      </w:r>
      <w:r w:rsidR="003B3E7A">
        <w:rPr>
          <w:rStyle w:val="e2ma-style"/>
          <w:rFonts w:ascii="Georgia" w:hAnsi="Georgia" w:cs="Arial"/>
          <w:color w:val="333333"/>
          <w:sz w:val="23"/>
          <w:szCs w:val="23"/>
        </w:rPr>
        <w:t>requirements for hosting this event at OZ Arts</w:t>
      </w:r>
    </w:p>
    <w:p w:rsidR="003B3E7A" w:rsidRDefault="003B3E7A" w:rsidP="00EE5E96">
      <w:pPr>
        <w:pStyle w:val="ListParagraph"/>
        <w:numPr>
          <w:ilvl w:val="0"/>
          <w:numId w:val="21"/>
        </w:numPr>
        <w:spacing w:before="120"/>
        <w:ind w:left="1440" w:hanging="274"/>
        <w:rPr>
          <w:rStyle w:val="e2ma-style"/>
          <w:rFonts w:ascii="Georgia" w:hAnsi="Georgia" w:cs="Arial"/>
          <w:color w:val="333333"/>
          <w:sz w:val="23"/>
          <w:szCs w:val="23"/>
        </w:rPr>
      </w:pPr>
      <w:r w:rsidRPr="003B3E7A">
        <w:rPr>
          <w:rStyle w:val="e2ma-style"/>
          <w:rFonts w:ascii="Georgia" w:hAnsi="Georgia" w:cs="Arial"/>
          <w:b/>
          <w:i/>
          <w:color w:val="333333"/>
          <w:sz w:val="23"/>
          <w:szCs w:val="23"/>
        </w:rPr>
        <w:t>Revised b</w:t>
      </w:r>
      <w:r w:rsidR="00A217F7" w:rsidRPr="003B3E7A">
        <w:rPr>
          <w:rStyle w:val="e2ma-style"/>
          <w:rFonts w:ascii="Georgia" w:hAnsi="Georgia" w:cs="Arial"/>
          <w:b/>
          <w:i/>
          <w:color w:val="333333"/>
          <w:sz w:val="23"/>
          <w:szCs w:val="23"/>
        </w:rPr>
        <w:t>rochures</w:t>
      </w:r>
      <w:r>
        <w:rPr>
          <w:rStyle w:val="e2ma-style"/>
          <w:rFonts w:ascii="Georgia" w:hAnsi="Georgia" w:cs="Arial"/>
          <w:color w:val="333333"/>
          <w:sz w:val="23"/>
          <w:szCs w:val="23"/>
        </w:rPr>
        <w:t>,</w:t>
      </w:r>
      <w:r w:rsidR="00A217F7" w:rsidRPr="003B3E7A">
        <w:rPr>
          <w:rStyle w:val="e2ma-style"/>
          <w:rFonts w:ascii="Georgia" w:hAnsi="Georgia" w:cs="Arial"/>
          <w:color w:val="333333"/>
          <w:sz w:val="23"/>
          <w:szCs w:val="23"/>
        </w:rPr>
        <w:t xml:space="preserve"> </w:t>
      </w:r>
      <w:r>
        <w:rPr>
          <w:rStyle w:val="e2ma-style"/>
          <w:rFonts w:ascii="Georgia" w:hAnsi="Georgia" w:cs="Arial"/>
          <w:color w:val="333333"/>
          <w:sz w:val="23"/>
          <w:szCs w:val="23"/>
        </w:rPr>
        <w:t>a mock-up of which was circulated for review</w:t>
      </w:r>
      <w:r w:rsidR="00A217F7" w:rsidRPr="003B3E7A">
        <w:rPr>
          <w:rStyle w:val="e2ma-style"/>
          <w:rFonts w:ascii="Georgia" w:hAnsi="Georgia" w:cs="Arial"/>
          <w:color w:val="333333"/>
          <w:sz w:val="23"/>
          <w:szCs w:val="23"/>
        </w:rPr>
        <w:t xml:space="preserve"> </w:t>
      </w:r>
      <w:r>
        <w:rPr>
          <w:rStyle w:val="e2ma-style"/>
          <w:rFonts w:ascii="Georgia" w:hAnsi="Georgia" w:cs="Arial"/>
          <w:color w:val="333333"/>
          <w:sz w:val="23"/>
          <w:szCs w:val="23"/>
        </w:rPr>
        <w:t>by Commissioners</w:t>
      </w:r>
    </w:p>
    <w:p w:rsidR="003B3E7A" w:rsidRDefault="00A217F7" w:rsidP="00EE5E96">
      <w:pPr>
        <w:pStyle w:val="ListParagraph"/>
        <w:numPr>
          <w:ilvl w:val="0"/>
          <w:numId w:val="21"/>
        </w:numPr>
        <w:spacing w:before="120"/>
        <w:ind w:left="1440" w:hanging="274"/>
        <w:rPr>
          <w:rStyle w:val="e2ma-style"/>
          <w:rFonts w:ascii="Georgia" w:hAnsi="Georgia" w:cs="Arial"/>
          <w:color w:val="333333"/>
          <w:sz w:val="23"/>
          <w:szCs w:val="23"/>
        </w:rPr>
      </w:pPr>
      <w:r w:rsidRPr="003B3E7A">
        <w:rPr>
          <w:rStyle w:val="e2ma-style"/>
          <w:rFonts w:ascii="Georgia" w:hAnsi="Georgia" w:cs="Arial"/>
          <w:b/>
          <w:i/>
          <w:color w:val="333333"/>
          <w:sz w:val="23"/>
          <w:szCs w:val="23"/>
        </w:rPr>
        <w:t>Promotional video</w:t>
      </w:r>
      <w:r w:rsidR="003B3E7A">
        <w:rPr>
          <w:rStyle w:val="e2ma-style"/>
          <w:rFonts w:ascii="Georgia" w:hAnsi="Georgia" w:cs="Arial"/>
          <w:color w:val="333333"/>
          <w:sz w:val="23"/>
          <w:szCs w:val="23"/>
        </w:rPr>
        <w:t>, prepared by the same documentarian who produced our Community Statement.  It will showcase the work of the MHRC.</w:t>
      </w:r>
    </w:p>
    <w:p w:rsidR="0095707A" w:rsidRDefault="0095707A" w:rsidP="0095707A">
      <w:pPr>
        <w:pStyle w:val="ListParagraph"/>
        <w:ind w:left="1440"/>
        <w:rPr>
          <w:rStyle w:val="e2ma-style"/>
          <w:rFonts w:ascii="Georgia" w:hAnsi="Georgia" w:cs="Arial"/>
          <w:b/>
          <w:i/>
          <w:color w:val="333333"/>
          <w:sz w:val="23"/>
          <w:szCs w:val="23"/>
        </w:rPr>
      </w:pPr>
    </w:p>
    <w:p w:rsidR="00F87A7A" w:rsidRDefault="00F87A7A" w:rsidP="0095707A">
      <w:pPr>
        <w:pStyle w:val="ListParagraph"/>
        <w:ind w:left="1440"/>
        <w:rPr>
          <w:rStyle w:val="e2ma-style"/>
          <w:rFonts w:ascii="Georgia" w:hAnsi="Georgia" w:cs="Arial"/>
          <w:b/>
          <w:i/>
          <w:color w:val="333333"/>
          <w:sz w:val="23"/>
          <w:szCs w:val="23"/>
        </w:rPr>
      </w:pPr>
    </w:p>
    <w:p w:rsidR="00776824" w:rsidRPr="00EE5E96" w:rsidRDefault="00026FB0" w:rsidP="0095707A">
      <w:pPr>
        <w:pStyle w:val="ListParagraph"/>
        <w:numPr>
          <w:ilvl w:val="0"/>
          <w:numId w:val="21"/>
        </w:numPr>
        <w:ind w:left="1440" w:hanging="270"/>
        <w:rPr>
          <w:rStyle w:val="e2ma-style"/>
          <w:rFonts w:ascii="Georgia" w:hAnsi="Georgia" w:cs="Arial"/>
          <w:color w:val="333333"/>
          <w:sz w:val="23"/>
          <w:szCs w:val="23"/>
        </w:rPr>
      </w:pPr>
      <w:r w:rsidRPr="00EE5E96">
        <w:rPr>
          <w:rStyle w:val="e2ma-style"/>
          <w:rFonts w:ascii="Georgia" w:hAnsi="Georgia" w:cs="Arial"/>
          <w:b/>
          <w:i/>
          <w:color w:val="333333"/>
          <w:sz w:val="23"/>
          <w:szCs w:val="23"/>
        </w:rPr>
        <w:t>Technology</w:t>
      </w:r>
      <w:r w:rsidRPr="00EE5E96">
        <w:rPr>
          <w:rStyle w:val="e2ma-style"/>
          <w:rFonts w:ascii="Georgia" w:hAnsi="Georgia" w:cs="Arial"/>
          <w:color w:val="333333"/>
          <w:sz w:val="23"/>
          <w:szCs w:val="23"/>
        </w:rPr>
        <w:t xml:space="preserve">, namely Adobe Pro because it provides staff extensive latitude to produce high quality work.  CBC Trew inquired about the cost of this program.  E.D. Fowler-Green said approximately $1,000 per staff member.  Comm. Rodriguez asked why so much, suggesting that </w:t>
      </w:r>
      <w:r w:rsidR="00CF2E34" w:rsidRPr="00EE5E96">
        <w:rPr>
          <w:rStyle w:val="e2ma-style"/>
          <w:rFonts w:ascii="Georgia" w:hAnsi="Georgia" w:cs="Arial"/>
          <w:color w:val="333333"/>
          <w:sz w:val="23"/>
          <w:szCs w:val="23"/>
        </w:rPr>
        <w:t xml:space="preserve">we consider less expensive alternatives that offer a government rate.  She said techsoup.org is an ideal option.  </w:t>
      </w:r>
      <w:r w:rsidR="00C869B8" w:rsidRPr="00EE5E96">
        <w:rPr>
          <w:rStyle w:val="e2ma-style"/>
          <w:rFonts w:ascii="Georgia" w:hAnsi="Georgia" w:cs="Arial"/>
          <w:color w:val="333333"/>
          <w:sz w:val="23"/>
          <w:szCs w:val="23"/>
        </w:rPr>
        <w:t>CBC Trew said this was the government/non-profit rate.</w:t>
      </w:r>
      <w:r w:rsidR="00090B90" w:rsidRPr="00EE5E96">
        <w:rPr>
          <w:rStyle w:val="e2ma-style"/>
          <w:rFonts w:ascii="Georgia" w:hAnsi="Georgia" w:cs="Arial"/>
          <w:color w:val="333333"/>
          <w:sz w:val="23"/>
          <w:szCs w:val="23"/>
        </w:rPr>
        <w:t xml:space="preserve">  </w:t>
      </w:r>
      <w:r w:rsidR="00CF2E34" w:rsidRPr="00EE5E96">
        <w:rPr>
          <w:rStyle w:val="e2ma-style"/>
          <w:rFonts w:ascii="Georgia" w:hAnsi="Georgia" w:cs="Arial"/>
          <w:color w:val="333333"/>
          <w:sz w:val="23"/>
          <w:szCs w:val="23"/>
        </w:rPr>
        <w:t xml:space="preserve">E.D. Fowler-Green said that </w:t>
      </w:r>
      <w:r w:rsidR="00776824" w:rsidRPr="00EE5E96">
        <w:rPr>
          <w:rStyle w:val="e2ma-style"/>
          <w:rFonts w:ascii="Georgia" w:hAnsi="Georgia" w:cs="Arial"/>
          <w:color w:val="333333"/>
          <w:sz w:val="23"/>
          <w:szCs w:val="23"/>
        </w:rPr>
        <w:t xml:space="preserve">she’ll look into </w:t>
      </w:r>
      <w:r w:rsidR="00EE5E96">
        <w:rPr>
          <w:rStyle w:val="e2ma-style"/>
          <w:rFonts w:ascii="Georgia" w:hAnsi="Georgia" w:cs="Arial"/>
          <w:color w:val="333333"/>
          <w:sz w:val="23"/>
          <w:szCs w:val="23"/>
        </w:rPr>
        <w:t xml:space="preserve">other options </w:t>
      </w:r>
      <w:r w:rsidR="00776824" w:rsidRPr="00EE5E96">
        <w:rPr>
          <w:rStyle w:val="e2ma-style"/>
          <w:rFonts w:ascii="Georgia" w:hAnsi="Georgia" w:cs="Arial"/>
          <w:color w:val="333333"/>
          <w:sz w:val="23"/>
          <w:szCs w:val="23"/>
        </w:rPr>
        <w:t>but feels pretty certain that we are required to purchase though the Metro procurement process.</w:t>
      </w:r>
    </w:p>
    <w:p w:rsidR="00776824" w:rsidRDefault="00A217F7" w:rsidP="00026FB0">
      <w:pPr>
        <w:pStyle w:val="ListParagraph"/>
        <w:numPr>
          <w:ilvl w:val="0"/>
          <w:numId w:val="21"/>
        </w:numPr>
        <w:spacing w:before="120"/>
        <w:ind w:left="1440" w:hanging="274"/>
        <w:rPr>
          <w:rStyle w:val="e2ma-style"/>
          <w:rFonts w:ascii="Georgia" w:hAnsi="Georgia" w:cs="Arial"/>
          <w:color w:val="333333"/>
          <w:sz w:val="23"/>
          <w:szCs w:val="23"/>
        </w:rPr>
      </w:pPr>
      <w:r w:rsidRPr="00776824">
        <w:rPr>
          <w:rStyle w:val="e2ma-style"/>
          <w:rFonts w:ascii="Georgia" w:hAnsi="Georgia" w:cs="Arial"/>
          <w:b/>
          <w:i/>
          <w:color w:val="333333"/>
          <w:sz w:val="23"/>
          <w:szCs w:val="23"/>
        </w:rPr>
        <w:t>Office configuration</w:t>
      </w:r>
      <w:r w:rsidR="00776824" w:rsidRPr="00776824">
        <w:rPr>
          <w:rStyle w:val="e2ma-style"/>
          <w:rFonts w:ascii="Georgia" w:hAnsi="Georgia" w:cs="Arial"/>
          <w:color w:val="333333"/>
          <w:sz w:val="23"/>
          <w:szCs w:val="23"/>
        </w:rPr>
        <w:t>,</w:t>
      </w:r>
      <w:r w:rsidRPr="003B3E7A">
        <w:rPr>
          <w:rStyle w:val="e2ma-style"/>
          <w:rFonts w:ascii="Georgia" w:hAnsi="Georgia" w:cs="Arial"/>
          <w:color w:val="333333"/>
          <w:sz w:val="23"/>
          <w:szCs w:val="23"/>
        </w:rPr>
        <w:t xml:space="preserve"> </w:t>
      </w:r>
      <w:r w:rsidR="00776824">
        <w:rPr>
          <w:rStyle w:val="e2ma-style"/>
          <w:rFonts w:ascii="Georgia" w:hAnsi="Georgia" w:cs="Arial"/>
          <w:color w:val="333333"/>
          <w:sz w:val="23"/>
          <w:szCs w:val="23"/>
        </w:rPr>
        <w:t xml:space="preserve">to </w:t>
      </w:r>
      <w:r w:rsidR="00A94CD2">
        <w:rPr>
          <w:rStyle w:val="e2ma-style"/>
          <w:rFonts w:ascii="Georgia" w:hAnsi="Georgia" w:cs="Arial"/>
          <w:color w:val="333333"/>
          <w:sz w:val="23"/>
          <w:szCs w:val="23"/>
        </w:rPr>
        <w:t xml:space="preserve">maximize existing space </w:t>
      </w:r>
      <w:r w:rsidR="00A13D1B">
        <w:rPr>
          <w:rStyle w:val="e2ma-style"/>
          <w:rFonts w:ascii="Georgia" w:hAnsi="Georgia" w:cs="Arial"/>
          <w:color w:val="333333"/>
          <w:sz w:val="23"/>
          <w:szCs w:val="23"/>
        </w:rPr>
        <w:t>and optimize productivity.</w:t>
      </w:r>
    </w:p>
    <w:p w:rsidR="00F95744" w:rsidRPr="00184738" w:rsidRDefault="006532EA" w:rsidP="00026FB0">
      <w:pPr>
        <w:pStyle w:val="ListParagraph"/>
        <w:numPr>
          <w:ilvl w:val="0"/>
          <w:numId w:val="21"/>
        </w:numPr>
        <w:spacing w:before="120"/>
        <w:ind w:left="1440" w:hanging="274"/>
        <w:rPr>
          <w:rStyle w:val="e2ma-style"/>
          <w:rFonts w:ascii="Georgia" w:hAnsi="Georgia" w:cs="Arial"/>
          <w:color w:val="333333"/>
          <w:sz w:val="23"/>
          <w:szCs w:val="23"/>
        </w:rPr>
      </w:pPr>
      <w:r>
        <w:rPr>
          <w:rStyle w:val="e2ma-style"/>
          <w:rFonts w:ascii="Georgia" w:hAnsi="Georgia" w:cs="Arial"/>
          <w:b/>
          <w:i/>
          <w:color w:val="333333"/>
          <w:sz w:val="23"/>
          <w:szCs w:val="23"/>
        </w:rPr>
        <w:t>Resource Library</w:t>
      </w:r>
      <w:r w:rsidR="00106851">
        <w:rPr>
          <w:rStyle w:val="e2ma-style"/>
          <w:rFonts w:ascii="Georgia" w:hAnsi="Georgia" w:cs="Arial"/>
          <w:i/>
          <w:color w:val="333333"/>
          <w:sz w:val="23"/>
          <w:szCs w:val="23"/>
        </w:rPr>
        <w:t>,</w:t>
      </w:r>
      <w:r>
        <w:rPr>
          <w:rStyle w:val="e2ma-style"/>
          <w:rFonts w:ascii="Georgia" w:hAnsi="Georgia" w:cs="Arial"/>
          <w:b/>
          <w:i/>
          <w:color w:val="333333"/>
          <w:sz w:val="23"/>
          <w:szCs w:val="23"/>
        </w:rPr>
        <w:t xml:space="preserve"> </w:t>
      </w:r>
      <w:r w:rsidR="009C78E9" w:rsidRPr="00184738">
        <w:rPr>
          <w:rStyle w:val="e2ma-style"/>
          <w:rFonts w:ascii="Georgia" w:hAnsi="Georgia" w:cs="Arial"/>
          <w:color w:val="333333"/>
          <w:sz w:val="23"/>
          <w:szCs w:val="23"/>
        </w:rPr>
        <w:t>Comm</w:t>
      </w:r>
      <w:r w:rsidR="00176C03" w:rsidRPr="00184738">
        <w:rPr>
          <w:rStyle w:val="e2ma-style"/>
          <w:rFonts w:ascii="Georgia" w:hAnsi="Georgia" w:cs="Arial"/>
          <w:color w:val="333333"/>
          <w:sz w:val="23"/>
          <w:szCs w:val="23"/>
        </w:rPr>
        <w:t>.</w:t>
      </w:r>
      <w:r w:rsidR="009C78E9" w:rsidRPr="00184738">
        <w:rPr>
          <w:rStyle w:val="e2ma-style"/>
          <w:rFonts w:ascii="Georgia" w:hAnsi="Georgia" w:cs="Arial"/>
          <w:color w:val="333333"/>
          <w:sz w:val="23"/>
          <w:szCs w:val="23"/>
        </w:rPr>
        <w:t xml:space="preserve"> Poster inquired about</w:t>
      </w:r>
      <w:r w:rsidR="00A217F7" w:rsidRPr="00184738">
        <w:rPr>
          <w:rStyle w:val="e2ma-style"/>
          <w:rFonts w:ascii="Georgia" w:hAnsi="Georgia" w:cs="Arial"/>
          <w:color w:val="333333"/>
          <w:sz w:val="23"/>
          <w:szCs w:val="23"/>
        </w:rPr>
        <w:t xml:space="preserve"> resources for the office</w:t>
      </w:r>
      <w:r w:rsidR="009C78E9" w:rsidRPr="00184738">
        <w:rPr>
          <w:rStyle w:val="e2ma-style"/>
          <w:rFonts w:ascii="Georgia" w:hAnsi="Georgia" w:cs="Arial"/>
          <w:color w:val="333333"/>
          <w:sz w:val="23"/>
          <w:szCs w:val="23"/>
        </w:rPr>
        <w:t xml:space="preserve">, including books and relevant reports.  He said we could offer an array of </w:t>
      </w:r>
      <w:r w:rsidR="00106851">
        <w:rPr>
          <w:rStyle w:val="e2ma-style"/>
          <w:rFonts w:ascii="Georgia" w:hAnsi="Georgia" w:cs="Arial"/>
          <w:color w:val="333333"/>
          <w:sz w:val="23"/>
          <w:szCs w:val="23"/>
        </w:rPr>
        <w:t>materials</w:t>
      </w:r>
      <w:r w:rsidR="009C78E9" w:rsidRPr="00184738">
        <w:rPr>
          <w:rStyle w:val="e2ma-style"/>
          <w:rFonts w:ascii="Georgia" w:hAnsi="Georgia" w:cs="Arial"/>
          <w:color w:val="333333"/>
          <w:sz w:val="23"/>
          <w:szCs w:val="23"/>
        </w:rPr>
        <w:t xml:space="preserve"> that might advance our work; we could even operate in concert with community partners</w:t>
      </w:r>
      <w:r w:rsidR="00106851">
        <w:rPr>
          <w:rStyle w:val="e2ma-style"/>
          <w:rFonts w:ascii="Georgia" w:hAnsi="Georgia" w:cs="Arial"/>
          <w:color w:val="333333"/>
          <w:sz w:val="23"/>
          <w:szCs w:val="23"/>
        </w:rPr>
        <w:t xml:space="preserve"> </w:t>
      </w:r>
      <w:r w:rsidR="004A4B88" w:rsidRPr="00184738">
        <w:rPr>
          <w:rStyle w:val="e2ma-style"/>
          <w:rFonts w:ascii="Georgia" w:hAnsi="Georgia" w:cs="Arial"/>
          <w:color w:val="333333"/>
          <w:sz w:val="23"/>
          <w:szCs w:val="23"/>
        </w:rPr>
        <w:t>a</w:t>
      </w:r>
      <w:r w:rsidR="00106851">
        <w:rPr>
          <w:rStyle w:val="e2ma-style"/>
          <w:rFonts w:ascii="Georgia" w:hAnsi="Georgia" w:cs="Arial"/>
          <w:color w:val="333333"/>
          <w:sz w:val="23"/>
          <w:szCs w:val="23"/>
        </w:rPr>
        <w:t>s</w:t>
      </w:r>
      <w:r w:rsidR="004A4B88" w:rsidRPr="00184738">
        <w:rPr>
          <w:rStyle w:val="e2ma-style"/>
          <w:rFonts w:ascii="Georgia" w:hAnsi="Georgia" w:cs="Arial"/>
          <w:color w:val="333333"/>
          <w:sz w:val="23"/>
          <w:szCs w:val="23"/>
        </w:rPr>
        <w:t xml:space="preserve"> professional lending library of sor</w:t>
      </w:r>
      <w:r w:rsidR="00874C18" w:rsidRPr="00184738">
        <w:rPr>
          <w:rStyle w:val="e2ma-style"/>
          <w:rFonts w:ascii="Georgia" w:hAnsi="Georgia" w:cs="Arial"/>
          <w:color w:val="333333"/>
          <w:sz w:val="23"/>
          <w:szCs w:val="23"/>
        </w:rPr>
        <w:t>t</w:t>
      </w:r>
      <w:r w:rsidR="004A4B88" w:rsidRPr="00184738">
        <w:rPr>
          <w:rStyle w:val="e2ma-style"/>
          <w:rFonts w:ascii="Georgia" w:hAnsi="Georgia" w:cs="Arial"/>
          <w:color w:val="333333"/>
          <w:sz w:val="23"/>
          <w:szCs w:val="23"/>
        </w:rPr>
        <w:t>s.</w:t>
      </w:r>
      <w:r w:rsidR="009C78E9" w:rsidRPr="00184738">
        <w:rPr>
          <w:rStyle w:val="e2ma-style"/>
          <w:rFonts w:ascii="Georgia" w:hAnsi="Georgia" w:cs="Arial"/>
          <w:color w:val="333333"/>
          <w:sz w:val="23"/>
          <w:szCs w:val="23"/>
        </w:rPr>
        <w:t xml:space="preserve">  </w:t>
      </w:r>
    </w:p>
    <w:p w:rsidR="00F95744" w:rsidRDefault="00F95744" w:rsidP="009C78E9">
      <w:pPr>
        <w:spacing w:after="0" w:line="240" w:lineRule="auto"/>
        <w:ind w:left="720" w:firstLine="450"/>
        <w:rPr>
          <w:rStyle w:val="e2ma-style"/>
          <w:rFonts w:ascii="Georgia" w:hAnsi="Georgia" w:cs="Arial"/>
          <w:color w:val="333333"/>
          <w:sz w:val="23"/>
          <w:szCs w:val="23"/>
        </w:rPr>
      </w:pPr>
    </w:p>
    <w:p w:rsidR="00A217F7" w:rsidRDefault="009C78E9" w:rsidP="00E3513B">
      <w:pPr>
        <w:spacing w:after="0" w:line="240" w:lineRule="auto"/>
        <w:ind w:left="1440"/>
        <w:rPr>
          <w:rStyle w:val="e2ma-style"/>
          <w:rFonts w:ascii="Georgia" w:hAnsi="Georgia" w:cs="Arial"/>
          <w:color w:val="333333"/>
          <w:sz w:val="23"/>
          <w:szCs w:val="23"/>
        </w:rPr>
      </w:pPr>
      <w:r>
        <w:rPr>
          <w:rStyle w:val="e2ma-style"/>
          <w:rFonts w:ascii="Georgia" w:hAnsi="Georgia" w:cs="Arial"/>
          <w:color w:val="333333"/>
          <w:sz w:val="23"/>
          <w:szCs w:val="23"/>
        </w:rPr>
        <w:t>Comm</w:t>
      </w:r>
      <w:r w:rsidR="00176C03">
        <w:rPr>
          <w:rStyle w:val="e2ma-style"/>
          <w:rFonts w:ascii="Georgia" w:hAnsi="Georgia" w:cs="Arial"/>
          <w:color w:val="333333"/>
          <w:sz w:val="23"/>
          <w:szCs w:val="23"/>
        </w:rPr>
        <w:t>.</w:t>
      </w:r>
      <w:r w:rsidR="00A217F7">
        <w:rPr>
          <w:rStyle w:val="e2ma-style"/>
          <w:rFonts w:ascii="Georgia" w:hAnsi="Georgia" w:cs="Arial"/>
          <w:color w:val="333333"/>
          <w:sz w:val="23"/>
          <w:szCs w:val="23"/>
        </w:rPr>
        <w:t xml:space="preserve"> Hildreth</w:t>
      </w:r>
      <w:r>
        <w:rPr>
          <w:rStyle w:val="e2ma-style"/>
          <w:rFonts w:ascii="Georgia" w:hAnsi="Georgia" w:cs="Arial"/>
          <w:color w:val="333333"/>
          <w:sz w:val="23"/>
          <w:szCs w:val="23"/>
        </w:rPr>
        <w:t xml:space="preserve"> agreed, adding that she s</w:t>
      </w:r>
      <w:r w:rsidR="00A217F7">
        <w:rPr>
          <w:rStyle w:val="e2ma-style"/>
          <w:rFonts w:ascii="Georgia" w:hAnsi="Georgia" w:cs="Arial"/>
          <w:color w:val="333333"/>
          <w:sz w:val="23"/>
          <w:szCs w:val="23"/>
        </w:rPr>
        <w:t xml:space="preserve">trongly recommends </w:t>
      </w:r>
      <w:r>
        <w:rPr>
          <w:rStyle w:val="e2ma-style"/>
          <w:rFonts w:ascii="Georgia" w:hAnsi="Georgia" w:cs="Arial"/>
          <w:color w:val="333333"/>
          <w:sz w:val="23"/>
          <w:szCs w:val="23"/>
        </w:rPr>
        <w:t xml:space="preserve">that </w:t>
      </w:r>
      <w:r w:rsidR="00A217F7">
        <w:rPr>
          <w:rStyle w:val="e2ma-style"/>
          <w:rFonts w:ascii="Georgia" w:hAnsi="Georgia" w:cs="Arial"/>
          <w:color w:val="333333"/>
          <w:sz w:val="23"/>
          <w:szCs w:val="23"/>
        </w:rPr>
        <w:t>MHRC be a library for Commissioners</w:t>
      </w:r>
      <w:r w:rsidR="00F91ADD">
        <w:rPr>
          <w:rStyle w:val="e2ma-style"/>
          <w:rFonts w:ascii="Georgia" w:hAnsi="Georgia" w:cs="Arial"/>
          <w:color w:val="333333"/>
          <w:sz w:val="23"/>
          <w:szCs w:val="23"/>
        </w:rPr>
        <w:t xml:space="preserve"> as well as community partners</w:t>
      </w:r>
      <w:r w:rsidR="00A217F7">
        <w:rPr>
          <w:rStyle w:val="e2ma-style"/>
          <w:rFonts w:ascii="Georgia" w:hAnsi="Georgia" w:cs="Arial"/>
          <w:color w:val="333333"/>
          <w:sz w:val="23"/>
          <w:szCs w:val="23"/>
        </w:rPr>
        <w:t xml:space="preserve">.  </w:t>
      </w:r>
      <w:r>
        <w:rPr>
          <w:rStyle w:val="e2ma-style"/>
          <w:rFonts w:ascii="Georgia" w:hAnsi="Georgia" w:cs="Arial"/>
          <w:color w:val="333333"/>
          <w:sz w:val="23"/>
          <w:szCs w:val="23"/>
        </w:rPr>
        <w:t>She said that s</w:t>
      </w:r>
      <w:r w:rsidR="00A217F7">
        <w:rPr>
          <w:rStyle w:val="e2ma-style"/>
          <w:rFonts w:ascii="Georgia" w:hAnsi="Georgia" w:cs="Arial"/>
          <w:color w:val="333333"/>
          <w:sz w:val="23"/>
          <w:szCs w:val="23"/>
        </w:rPr>
        <w:t xml:space="preserve">ometimes </w:t>
      </w:r>
      <w:r>
        <w:rPr>
          <w:rStyle w:val="e2ma-style"/>
          <w:rFonts w:ascii="Georgia" w:hAnsi="Georgia" w:cs="Arial"/>
          <w:color w:val="333333"/>
          <w:sz w:val="23"/>
          <w:szCs w:val="23"/>
        </w:rPr>
        <w:t xml:space="preserve">there is </w:t>
      </w:r>
      <w:r w:rsidR="00A217F7">
        <w:rPr>
          <w:rStyle w:val="e2ma-style"/>
          <w:rFonts w:ascii="Georgia" w:hAnsi="Georgia" w:cs="Arial"/>
          <w:color w:val="333333"/>
          <w:sz w:val="23"/>
          <w:szCs w:val="23"/>
        </w:rPr>
        <w:t xml:space="preserve">no substitute for </w:t>
      </w:r>
      <w:r>
        <w:rPr>
          <w:rStyle w:val="e2ma-style"/>
          <w:rFonts w:ascii="Georgia" w:hAnsi="Georgia" w:cs="Arial"/>
          <w:color w:val="333333"/>
          <w:sz w:val="23"/>
          <w:szCs w:val="23"/>
        </w:rPr>
        <w:t xml:space="preserve">the </w:t>
      </w:r>
      <w:r w:rsidR="00A217F7">
        <w:rPr>
          <w:rStyle w:val="e2ma-style"/>
          <w:rFonts w:ascii="Georgia" w:hAnsi="Georgia" w:cs="Arial"/>
          <w:color w:val="333333"/>
          <w:sz w:val="23"/>
          <w:szCs w:val="23"/>
        </w:rPr>
        <w:t xml:space="preserve">hard copy.  </w:t>
      </w:r>
      <w:r w:rsidR="004A4B88">
        <w:rPr>
          <w:rStyle w:val="e2ma-style"/>
          <w:rFonts w:ascii="Georgia" w:hAnsi="Georgia" w:cs="Arial"/>
          <w:color w:val="333333"/>
          <w:sz w:val="23"/>
          <w:szCs w:val="23"/>
        </w:rPr>
        <w:t xml:space="preserve">E.D. Fowler-Green concurs with the benefit of </w:t>
      </w:r>
      <w:r w:rsidR="00A217F7">
        <w:rPr>
          <w:rStyle w:val="e2ma-style"/>
          <w:rFonts w:ascii="Georgia" w:hAnsi="Georgia" w:cs="Arial"/>
          <w:color w:val="333333"/>
          <w:sz w:val="23"/>
          <w:szCs w:val="23"/>
        </w:rPr>
        <w:t>havin</w:t>
      </w:r>
      <w:r w:rsidR="00874C18">
        <w:rPr>
          <w:rStyle w:val="e2ma-style"/>
          <w:rFonts w:ascii="Georgia" w:hAnsi="Georgia" w:cs="Arial"/>
          <w:color w:val="333333"/>
          <w:sz w:val="23"/>
          <w:szCs w:val="23"/>
        </w:rPr>
        <w:t xml:space="preserve">g resources at our fingertips and is open to suggestions for books, reports, training tools, </w:t>
      </w:r>
      <w:r w:rsidR="00874C18" w:rsidRPr="00874C18">
        <w:rPr>
          <w:rStyle w:val="e2ma-style"/>
          <w:rFonts w:ascii="Georgia" w:hAnsi="Georgia" w:cs="Arial"/>
          <w:i/>
          <w:color w:val="333333"/>
          <w:sz w:val="23"/>
          <w:szCs w:val="23"/>
        </w:rPr>
        <w:t>etc</w:t>
      </w:r>
      <w:r w:rsidR="00874C18">
        <w:rPr>
          <w:rStyle w:val="e2ma-style"/>
          <w:rFonts w:ascii="Georgia" w:hAnsi="Georgia" w:cs="Arial"/>
          <w:color w:val="333333"/>
          <w:sz w:val="23"/>
          <w:szCs w:val="23"/>
        </w:rPr>
        <w:t>.</w:t>
      </w:r>
    </w:p>
    <w:p w:rsidR="00A217F7" w:rsidRDefault="00A217F7" w:rsidP="00A217F7">
      <w:pPr>
        <w:spacing w:after="0" w:line="240" w:lineRule="auto"/>
        <w:ind w:left="720"/>
        <w:rPr>
          <w:rStyle w:val="e2ma-style"/>
          <w:rFonts w:ascii="Georgia" w:hAnsi="Georgia" w:cs="Arial"/>
          <w:color w:val="333333"/>
          <w:sz w:val="23"/>
          <w:szCs w:val="23"/>
        </w:rPr>
      </w:pPr>
    </w:p>
    <w:p w:rsidR="00A217F7" w:rsidRDefault="00A217F7" w:rsidP="00EB5F60">
      <w:pPr>
        <w:spacing w:after="0" w:line="240" w:lineRule="auto"/>
        <w:ind w:left="1440"/>
        <w:rPr>
          <w:rStyle w:val="e2ma-style"/>
          <w:rFonts w:ascii="Georgia" w:hAnsi="Georgia" w:cs="Arial"/>
          <w:color w:val="333333"/>
          <w:sz w:val="23"/>
          <w:szCs w:val="23"/>
        </w:rPr>
      </w:pPr>
      <w:r>
        <w:rPr>
          <w:rStyle w:val="e2ma-style"/>
          <w:rFonts w:ascii="Georgia" w:hAnsi="Georgia" w:cs="Arial"/>
          <w:color w:val="333333"/>
          <w:sz w:val="23"/>
          <w:szCs w:val="23"/>
        </w:rPr>
        <w:t>Comm</w:t>
      </w:r>
      <w:r w:rsidR="00176C03">
        <w:rPr>
          <w:rStyle w:val="e2ma-style"/>
          <w:rFonts w:ascii="Georgia" w:hAnsi="Georgia" w:cs="Arial"/>
          <w:color w:val="333333"/>
          <w:sz w:val="23"/>
          <w:szCs w:val="23"/>
        </w:rPr>
        <w:t>.</w:t>
      </w:r>
      <w:r>
        <w:rPr>
          <w:rStyle w:val="e2ma-style"/>
          <w:rFonts w:ascii="Georgia" w:hAnsi="Georgia" w:cs="Arial"/>
          <w:color w:val="333333"/>
          <w:sz w:val="23"/>
          <w:szCs w:val="23"/>
        </w:rPr>
        <w:t xml:space="preserve"> Gomez said she can recommend someone to train </w:t>
      </w:r>
      <w:r w:rsidR="00EC73CD">
        <w:rPr>
          <w:rStyle w:val="e2ma-style"/>
          <w:rFonts w:ascii="Georgia" w:hAnsi="Georgia" w:cs="Arial"/>
          <w:color w:val="333333"/>
          <w:sz w:val="23"/>
          <w:szCs w:val="23"/>
        </w:rPr>
        <w:t>MHRC staff.</w:t>
      </w:r>
      <w:r>
        <w:rPr>
          <w:rStyle w:val="e2ma-style"/>
          <w:rFonts w:ascii="Georgia" w:hAnsi="Georgia" w:cs="Arial"/>
          <w:color w:val="333333"/>
          <w:sz w:val="23"/>
          <w:szCs w:val="23"/>
        </w:rPr>
        <w:t xml:space="preserve">  </w:t>
      </w:r>
      <w:r w:rsidR="00EC73CD">
        <w:rPr>
          <w:rStyle w:val="e2ma-style"/>
          <w:rFonts w:ascii="Georgia" w:hAnsi="Georgia" w:cs="Arial"/>
          <w:color w:val="333333"/>
          <w:sz w:val="23"/>
          <w:szCs w:val="23"/>
        </w:rPr>
        <w:t>E.D. Fowler-Green said she will follow up.</w:t>
      </w:r>
    </w:p>
    <w:p w:rsidR="00A217F7" w:rsidRDefault="00A217F7" w:rsidP="00A217F7">
      <w:pPr>
        <w:spacing w:after="0" w:line="240" w:lineRule="auto"/>
        <w:ind w:left="720"/>
        <w:rPr>
          <w:rStyle w:val="e2ma-style"/>
          <w:rFonts w:ascii="Georgia" w:hAnsi="Georgia" w:cs="Arial"/>
          <w:color w:val="333333"/>
          <w:sz w:val="23"/>
          <w:szCs w:val="23"/>
        </w:rPr>
      </w:pPr>
    </w:p>
    <w:p w:rsidR="00A217F7" w:rsidRDefault="00A217F7" w:rsidP="00457191">
      <w:pPr>
        <w:spacing w:after="0" w:line="240" w:lineRule="auto"/>
        <w:ind w:left="1440"/>
        <w:rPr>
          <w:rStyle w:val="e2ma-style"/>
          <w:rFonts w:ascii="Georgia" w:hAnsi="Georgia" w:cs="Arial"/>
          <w:color w:val="333333"/>
          <w:sz w:val="23"/>
          <w:szCs w:val="23"/>
        </w:rPr>
      </w:pPr>
      <w:r>
        <w:rPr>
          <w:rStyle w:val="e2ma-style"/>
          <w:rFonts w:ascii="Georgia" w:hAnsi="Georgia" w:cs="Arial"/>
          <w:color w:val="333333"/>
          <w:sz w:val="23"/>
          <w:szCs w:val="23"/>
        </w:rPr>
        <w:t>CBC</w:t>
      </w:r>
      <w:r w:rsidR="007644EE">
        <w:rPr>
          <w:rStyle w:val="e2ma-style"/>
          <w:rFonts w:ascii="Georgia" w:hAnsi="Georgia" w:cs="Arial"/>
          <w:color w:val="333333"/>
          <w:sz w:val="23"/>
          <w:szCs w:val="23"/>
        </w:rPr>
        <w:t xml:space="preserve"> Trew inquired if there were any additional questions or insights about financials.  All said no.</w:t>
      </w:r>
    </w:p>
    <w:p w:rsidR="00A217F7" w:rsidRPr="00AD4410" w:rsidRDefault="00A217F7" w:rsidP="00A217F7">
      <w:pPr>
        <w:spacing w:after="0" w:line="240" w:lineRule="auto"/>
        <w:ind w:left="720" w:firstLine="450"/>
        <w:rPr>
          <w:rStyle w:val="e2ma-style"/>
          <w:rFonts w:ascii="Georgia" w:hAnsi="Georgia" w:cs="Arial"/>
          <w:color w:val="333333"/>
          <w:sz w:val="23"/>
          <w:szCs w:val="23"/>
        </w:rPr>
      </w:pPr>
    </w:p>
    <w:p w:rsidR="00CC1755" w:rsidRPr="00CC1755" w:rsidRDefault="00A217F7" w:rsidP="00DC1445">
      <w:pPr>
        <w:pStyle w:val="ListParagraph"/>
        <w:numPr>
          <w:ilvl w:val="0"/>
          <w:numId w:val="22"/>
        </w:numPr>
        <w:tabs>
          <w:tab w:val="left" w:pos="1170"/>
        </w:tabs>
        <w:ind w:hanging="360"/>
        <w:rPr>
          <w:rStyle w:val="e2ma-style"/>
          <w:rFonts w:ascii="Georgia" w:hAnsi="Georgia" w:cs="Arial"/>
          <w:b/>
          <w:color w:val="333333"/>
          <w:sz w:val="24"/>
          <w:szCs w:val="24"/>
        </w:rPr>
      </w:pPr>
      <w:r w:rsidRPr="00CC1755">
        <w:rPr>
          <w:rStyle w:val="e2ma-style"/>
          <w:rFonts w:ascii="Georgia" w:hAnsi="Georgia" w:cs="Arial"/>
          <w:b/>
          <w:color w:val="333333"/>
          <w:sz w:val="23"/>
          <w:szCs w:val="23"/>
        </w:rPr>
        <w:t>DIRECTOR'S REPORT</w:t>
      </w:r>
    </w:p>
    <w:p w:rsidR="008E2738" w:rsidRPr="00BB5FB9" w:rsidRDefault="008E2738" w:rsidP="00BB5FB9">
      <w:pPr>
        <w:pStyle w:val="ListParagraph"/>
        <w:numPr>
          <w:ilvl w:val="0"/>
          <w:numId w:val="30"/>
        </w:numPr>
        <w:spacing w:before="120"/>
        <w:rPr>
          <w:rFonts w:ascii="Georgia" w:hAnsi="Georgia" w:cs="Arial"/>
          <w:b/>
          <w:color w:val="333333"/>
          <w:sz w:val="23"/>
          <w:szCs w:val="23"/>
        </w:rPr>
      </w:pPr>
      <w:r w:rsidRPr="00BB5FB9">
        <w:rPr>
          <w:rFonts w:ascii="Georgia" w:hAnsi="Georgia" w:cs="Arial"/>
          <w:b/>
          <w:color w:val="333333"/>
          <w:sz w:val="23"/>
          <w:szCs w:val="23"/>
        </w:rPr>
        <w:t>Officer Elections</w:t>
      </w:r>
    </w:p>
    <w:p w:rsidR="00855ECE" w:rsidRPr="008E2738" w:rsidRDefault="00A217F7" w:rsidP="008E2738">
      <w:pPr>
        <w:pStyle w:val="ListParagraph"/>
        <w:ind w:left="1440"/>
        <w:rPr>
          <w:rFonts w:ascii="Georgia" w:hAnsi="Georgia" w:cs="Arial"/>
          <w:color w:val="333333"/>
          <w:sz w:val="23"/>
          <w:szCs w:val="23"/>
        </w:rPr>
      </w:pPr>
      <w:r w:rsidRPr="008E2738">
        <w:rPr>
          <w:rFonts w:ascii="Georgia" w:hAnsi="Georgia" w:cs="Arial"/>
          <w:color w:val="333333"/>
          <w:sz w:val="23"/>
          <w:szCs w:val="23"/>
        </w:rPr>
        <w:t xml:space="preserve">Before proceeding, </w:t>
      </w:r>
      <w:r w:rsidR="00D60783" w:rsidRPr="008E2738">
        <w:rPr>
          <w:rFonts w:ascii="Georgia" w:hAnsi="Georgia" w:cs="Arial"/>
          <w:color w:val="333333"/>
          <w:sz w:val="23"/>
          <w:szCs w:val="23"/>
        </w:rPr>
        <w:t xml:space="preserve">E.D. Fowler-Green noted that we need to vote </w:t>
      </w:r>
      <w:r w:rsidRPr="008E2738">
        <w:rPr>
          <w:rFonts w:ascii="Georgia" w:hAnsi="Georgia" w:cs="Arial"/>
          <w:color w:val="333333"/>
          <w:sz w:val="23"/>
          <w:szCs w:val="23"/>
        </w:rPr>
        <w:t>before Comm</w:t>
      </w:r>
      <w:r w:rsidR="00176C03" w:rsidRPr="008E2738">
        <w:rPr>
          <w:rFonts w:ascii="Georgia" w:hAnsi="Georgia" w:cs="Arial"/>
          <w:color w:val="333333"/>
          <w:sz w:val="23"/>
          <w:szCs w:val="23"/>
        </w:rPr>
        <w:t>.</w:t>
      </w:r>
      <w:r w:rsidRPr="008E2738">
        <w:rPr>
          <w:rFonts w:ascii="Georgia" w:hAnsi="Georgia" w:cs="Arial"/>
          <w:color w:val="333333"/>
          <w:sz w:val="23"/>
          <w:szCs w:val="23"/>
        </w:rPr>
        <w:t xml:space="preserve"> Poster leaves</w:t>
      </w:r>
      <w:r w:rsidR="00C72E59">
        <w:rPr>
          <w:rFonts w:ascii="Georgia" w:hAnsi="Georgia" w:cs="Arial"/>
          <w:color w:val="333333"/>
          <w:sz w:val="23"/>
          <w:szCs w:val="23"/>
        </w:rPr>
        <w:t xml:space="preserve"> today’s</w:t>
      </w:r>
      <w:r w:rsidRPr="008E2738">
        <w:rPr>
          <w:rFonts w:ascii="Georgia" w:hAnsi="Georgia" w:cs="Arial"/>
          <w:color w:val="333333"/>
          <w:sz w:val="23"/>
          <w:szCs w:val="23"/>
        </w:rPr>
        <w:t>.  CBC</w:t>
      </w:r>
      <w:r w:rsidR="00855ECE" w:rsidRPr="008E2738">
        <w:rPr>
          <w:rFonts w:ascii="Georgia" w:hAnsi="Georgia" w:cs="Arial"/>
          <w:color w:val="333333"/>
          <w:sz w:val="23"/>
          <w:szCs w:val="23"/>
        </w:rPr>
        <w:t xml:space="preserve"> Trew agreed and turned the discussion to elections.  He </w:t>
      </w:r>
      <w:r w:rsidR="00C34308" w:rsidRPr="008E2738">
        <w:rPr>
          <w:rFonts w:ascii="Georgia" w:hAnsi="Georgia" w:cs="Arial"/>
          <w:color w:val="333333"/>
          <w:sz w:val="23"/>
          <w:szCs w:val="23"/>
        </w:rPr>
        <w:t>revi</w:t>
      </w:r>
      <w:r w:rsidR="00C34308">
        <w:rPr>
          <w:rFonts w:ascii="Georgia" w:hAnsi="Georgia" w:cs="Arial"/>
          <w:color w:val="333333"/>
          <w:sz w:val="23"/>
          <w:szCs w:val="23"/>
        </w:rPr>
        <w:t>sited</w:t>
      </w:r>
      <w:r w:rsidR="00855ECE" w:rsidRPr="008E2738">
        <w:rPr>
          <w:rFonts w:ascii="Georgia" w:hAnsi="Georgia" w:cs="Arial"/>
          <w:color w:val="333333"/>
          <w:sz w:val="23"/>
          <w:szCs w:val="23"/>
        </w:rPr>
        <w:t xml:space="preserve"> that at the December 2015 meeting</w:t>
      </w:r>
      <w:r w:rsidR="00176C03" w:rsidRPr="008E2738">
        <w:rPr>
          <w:rFonts w:ascii="Georgia" w:hAnsi="Georgia" w:cs="Arial"/>
          <w:color w:val="333333"/>
          <w:sz w:val="23"/>
          <w:szCs w:val="23"/>
        </w:rPr>
        <w:t>,</w:t>
      </w:r>
      <w:r w:rsidR="00855ECE" w:rsidRPr="008E2738">
        <w:rPr>
          <w:rFonts w:ascii="Georgia" w:hAnsi="Georgia" w:cs="Arial"/>
          <w:color w:val="333333"/>
          <w:sz w:val="23"/>
          <w:szCs w:val="23"/>
        </w:rPr>
        <w:t xml:space="preserve"> Commissioners decided to </w:t>
      </w:r>
      <w:r w:rsidRPr="008E2738">
        <w:rPr>
          <w:rFonts w:ascii="Georgia" w:hAnsi="Georgia" w:cs="Arial"/>
          <w:color w:val="333333"/>
          <w:sz w:val="23"/>
          <w:szCs w:val="23"/>
        </w:rPr>
        <w:t xml:space="preserve">suspend elections until May.  </w:t>
      </w:r>
      <w:r w:rsidR="00855ECE" w:rsidRPr="008E2738">
        <w:rPr>
          <w:rFonts w:ascii="Georgia" w:hAnsi="Georgia" w:cs="Arial"/>
          <w:color w:val="333333"/>
          <w:sz w:val="23"/>
          <w:szCs w:val="23"/>
        </w:rPr>
        <w:t>“Well,” he said, “it</w:t>
      </w:r>
      <w:r w:rsidRPr="008E2738">
        <w:rPr>
          <w:rFonts w:ascii="Georgia" w:hAnsi="Georgia" w:cs="Arial"/>
          <w:color w:val="333333"/>
          <w:sz w:val="23"/>
          <w:szCs w:val="23"/>
        </w:rPr>
        <w:t>’s May</w:t>
      </w:r>
      <w:r w:rsidR="00855ECE" w:rsidRPr="008E2738">
        <w:rPr>
          <w:rFonts w:ascii="Georgia" w:hAnsi="Georgia" w:cs="Arial"/>
          <w:color w:val="333333"/>
          <w:sz w:val="23"/>
          <w:szCs w:val="23"/>
        </w:rPr>
        <w:t>!”</w:t>
      </w:r>
    </w:p>
    <w:p w:rsidR="00DC1445" w:rsidRDefault="00DC1445" w:rsidP="00DC1445">
      <w:pPr>
        <w:spacing w:after="0" w:line="240" w:lineRule="auto"/>
        <w:ind w:left="720" w:firstLine="360"/>
        <w:rPr>
          <w:rFonts w:ascii="Georgia" w:hAnsi="Georgia" w:cs="Arial"/>
          <w:color w:val="333333"/>
          <w:sz w:val="23"/>
          <w:szCs w:val="23"/>
        </w:rPr>
      </w:pPr>
    </w:p>
    <w:p w:rsidR="00A217F7" w:rsidRDefault="00855ECE" w:rsidP="00BB5FB9">
      <w:pPr>
        <w:spacing w:after="0" w:line="240" w:lineRule="auto"/>
        <w:ind w:left="1440"/>
        <w:rPr>
          <w:rFonts w:ascii="Georgia" w:hAnsi="Georgia" w:cs="Arial"/>
          <w:color w:val="333333"/>
          <w:sz w:val="23"/>
          <w:szCs w:val="23"/>
        </w:rPr>
      </w:pPr>
      <w:r>
        <w:rPr>
          <w:rFonts w:ascii="Georgia" w:hAnsi="Georgia" w:cs="Arial"/>
          <w:color w:val="333333"/>
          <w:sz w:val="23"/>
          <w:szCs w:val="23"/>
        </w:rPr>
        <w:t xml:space="preserve">E.D. Fowler-Green said </w:t>
      </w:r>
      <w:r w:rsidR="00F40897">
        <w:rPr>
          <w:rFonts w:ascii="Georgia" w:hAnsi="Georgia" w:cs="Arial"/>
          <w:color w:val="333333"/>
          <w:sz w:val="23"/>
          <w:szCs w:val="23"/>
        </w:rPr>
        <w:t xml:space="preserve">that </w:t>
      </w:r>
      <w:r>
        <w:rPr>
          <w:rFonts w:ascii="Georgia" w:hAnsi="Georgia" w:cs="Arial"/>
          <w:color w:val="333333"/>
          <w:sz w:val="23"/>
          <w:szCs w:val="23"/>
        </w:rPr>
        <w:t>as the Commission is in transition and in the midst of having new Commissioners named, it may be in our best interest to wait until June to vote on officers.</w:t>
      </w:r>
    </w:p>
    <w:p w:rsidR="00DC1445" w:rsidRDefault="00DC1445" w:rsidP="00DC1445">
      <w:pPr>
        <w:spacing w:after="0" w:line="240" w:lineRule="auto"/>
        <w:ind w:left="720" w:firstLine="360"/>
        <w:rPr>
          <w:rFonts w:ascii="Georgia" w:hAnsi="Georgia" w:cs="Arial"/>
          <w:color w:val="333333"/>
          <w:sz w:val="23"/>
          <w:szCs w:val="23"/>
        </w:rPr>
      </w:pPr>
    </w:p>
    <w:p w:rsidR="00DC1445" w:rsidRDefault="00DC1445" w:rsidP="00BB5FB9">
      <w:pPr>
        <w:spacing w:after="0" w:line="240" w:lineRule="auto"/>
        <w:ind w:left="720" w:firstLine="720"/>
        <w:rPr>
          <w:rFonts w:ascii="Georgia" w:hAnsi="Georgia" w:cs="Arial"/>
          <w:color w:val="333333"/>
          <w:sz w:val="23"/>
          <w:szCs w:val="23"/>
        </w:rPr>
      </w:pPr>
      <w:r>
        <w:rPr>
          <w:rFonts w:ascii="Georgia" w:hAnsi="Georgia" w:cs="Arial"/>
          <w:color w:val="333333"/>
          <w:sz w:val="23"/>
          <w:szCs w:val="23"/>
        </w:rPr>
        <w:t>Significant discussion ensued.</w:t>
      </w:r>
    </w:p>
    <w:p w:rsidR="00DC1445" w:rsidRDefault="00DC1445" w:rsidP="00DC1445">
      <w:pPr>
        <w:spacing w:after="0" w:line="240" w:lineRule="auto"/>
        <w:ind w:left="720" w:firstLine="360"/>
        <w:rPr>
          <w:rFonts w:ascii="Georgia" w:hAnsi="Georgia" w:cs="Arial"/>
          <w:color w:val="333333"/>
          <w:sz w:val="23"/>
          <w:szCs w:val="23"/>
        </w:rPr>
      </w:pPr>
    </w:p>
    <w:p w:rsidR="00A217F7" w:rsidRDefault="00A217F7" w:rsidP="00BB5FB9">
      <w:pPr>
        <w:spacing w:after="0" w:line="240" w:lineRule="auto"/>
        <w:ind w:left="1440"/>
        <w:rPr>
          <w:rFonts w:ascii="Georgia" w:hAnsi="Georgia" w:cs="Arial"/>
          <w:color w:val="333333"/>
          <w:sz w:val="23"/>
          <w:szCs w:val="23"/>
        </w:rPr>
      </w:pPr>
      <w:r>
        <w:rPr>
          <w:rFonts w:ascii="Georgia" w:hAnsi="Georgia" w:cs="Arial"/>
          <w:color w:val="333333"/>
          <w:sz w:val="23"/>
          <w:szCs w:val="23"/>
        </w:rPr>
        <w:t>Comm</w:t>
      </w:r>
      <w:r w:rsidR="00176C03">
        <w:rPr>
          <w:rFonts w:ascii="Georgia" w:hAnsi="Georgia" w:cs="Arial"/>
          <w:color w:val="333333"/>
          <w:sz w:val="23"/>
          <w:szCs w:val="23"/>
        </w:rPr>
        <w:t>.</w:t>
      </w:r>
      <w:r w:rsidR="00DC1445">
        <w:rPr>
          <w:rFonts w:ascii="Georgia" w:hAnsi="Georgia" w:cs="Arial"/>
          <w:color w:val="333333"/>
          <w:sz w:val="23"/>
          <w:szCs w:val="23"/>
        </w:rPr>
        <w:t xml:space="preserve"> </w:t>
      </w:r>
      <w:r>
        <w:rPr>
          <w:rFonts w:ascii="Georgia" w:hAnsi="Georgia" w:cs="Arial"/>
          <w:color w:val="333333"/>
          <w:sz w:val="23"/>
          <w:szCs w:val="23"/>
        </w:rPr>
        <w:t>Miller</w:t>
      </w:r>
      <w:r w:rsidR="007506CA">
        <w:rPr>
          <w:rFonts w:ascii="Georgia" w:hAnsi="Georgia" w:cs="Arial"/>
          <w:color w:val="333333"/>
          <w:sz w:val="23"/>
          <w:szCs w:val="23"/>
        </w:rPr>
        <w:t xml:space="preserve"> m</w:t>
      </w:r>
      <w:r>
        <w:rPr>
          <w:rFonts w:ascii="Georgia" w:hAnsi="Georgia" w:cs="Arial"/>
          <w:color w:val="333333"/>
          <w:sz w:val="23"/>
          <w:szCs w:val="23"/>
        </w:rPr>
        <w:t>ove</w:t>
      </w:r>
      <w:r w:rsidR="00DC1445">
        <w:rPr>
          <w:rFonts w:ascii="Georgia" w:hAnsi="Georgia" w:cs="Arial"/>
          <w:color w:val="333333"/>
          <w:sz w:val="23"/>
          <w:szCs w:val="23"/>
        </w:rPr>
        <w:t xml:space="preserve">d that </w:t>
      </w:r>
      <w:r>
        <w:rPr>
          <w:rFonts w:ascii="Georgia" w:hAnsi="Georgia" w:cs="Arial"/>
          <w:color w:val="333333"/>
          <w:sz w:val="23"/>
          <w:szCs w:val="23"/>
        </w:rPr>
        <w:t>we vote in June.  Comm</w:t>
      </w:r>
      <w:r w:rsidR="00176C03">
        <w:rPr>
          <w:rFonts w:ascii="Georgia" w:hAnsi="Georgia" w:cs="Arial"/>
          <w:color w:val="333333"/>
          <w:sz w:val="23"/>
          <w:szCs w:val="23"/>
        </w:rPr>
        <w:t>.</w:t>
      </w:r>
      <w:r>
        <w:rPr>
          <w:rFonts w:ascii="Georgia" w:hAnsi="Georgia" w:cs="Arial"/>
          <w:color w:val="333333"/>
          <w:sz w:val="23"/>
          <w:szCs w:val="23"/>
        </w:rPr>
        <w:t xml:space="preserve"> Gomez </w:t>
      </w:r>
      <w:r w:rsidR="00DC1445">
        <w:rPr>
          <w:rFonts w:ascii="Georgia" w:hAnsi="Georgia" w:cs="Arial"/>
          <w:color w:val="333333"/>
          <w:sz w:val="23"/>
          <w:szCs w:val="23"/>
        </w:rPr>
        <w:t xml:space="preserve">seconded.  </w:t>
      </w:r>
      <w:r>
        <w:rPr>
          <w:rFonts w:ascii="Georgia" w:hAnsi="Georgia" w:cs="Arial"/>
          <w:color w:val="333333"/>
          <w:sz w:val="23"/>
          <w:szCs w:val="23"/>
        </w:rPr>
        <w:t xml:space="preserve">All </w:t>
      </w:r>
      <w:r w:rsidR="00DC1445">
        <w:rPr>
          <w:rFonts w:ascii="Georgia" w:hAnsi="Georgia" w:cs="Arial"/>
          <w:color w:val="333333"/>
          <w:sz w:val="23"/>
          <w:szCs w:val="23"/>
        </w:rPr>
        <w:t xml:space="preserve">voted </w:t>
      </w:r>
      <w:r>
        <w:rPr>
          <w:rFonts w:ascii="Georgia" w:hAnsi="Georgia" w:cs="Arial"/>
          <w:color w:val="333333"/>
          <w:sz w:val="23"/>
          <w:szCs w:val="23"/>
        </w:rPr>
        <w:t xml:space="preserve">in favor.  </w:t>
      </w:r>
      <w:r w:rsidR="001B3161">
        <w:rPr>
          <w:rFonts w:ascii="Georgia" w:hAnsi="Georgia" w:cs="Arial"/>
          <w:color w:val="333333"/>
          <w:sz w:val="23"/>
          <w:szCs w:val="23"/>
        </w:rPr>
        <w:t>The m</w:t>
      </w:r>
      <w:r>
        <w:rPr>
          <w:rFonts w:ascii="Georgia" w:hAnsi="Georgia" w:cs="Arial"/>
          <w:color w:val="333333"/>
          <w:sz w:val="23"/>
          <w:szCs w:val="23"/>
        </w:rPr>
        <w:t>otion carried.</w:t>
      </w:r>
    </w:p>
    <w:p w:rsidR="00CF51F5" w:rsidRDefault="00CF51F5" w:rsidP="00166118">
      <w:pPr>
        <w:spacing w:after="0" w:line="240" w:lineRule="auto"/>
        <w:ind w:left="1080"/>
        <w:rPr>
          <w:rFonts w:ascii="Georgia" w:hAnsi="Georgia" w:cs="Arial"/>
          <w:color w:val="333333"/>
          <w:sz w:val="23"/>
          <w:szCs w:val="23"/>
        </w:rPr>
      </w:pPr>
    </w:p>
    <w:p w:rsidR="00BB5FB9" w:rsidRPr="00DD72E8" w:rsidRDefault="00BB5FB9" w:rsidP="00BB5FB9">
      <w:pPr>
        <w:pStyle w:val="ListParagraph"/>
        <w:numPr>
          <w:ilvl w:val="0"/>
          <w:numId w:val="30"/>
        </w:numPr>
        <w:rPr>
          <w:rFonts w:ascii="Georgia" w:hAnsi="Georgia" w:cs="Arial"/>
          <w:b/>
          <w:color w:val="333333"/>
          <w:sz w:val="23"/>
          <w:szCs w:val="23"/>
        </w:rPr>
      </w:pPr>
      <w:r>
        <w:rPr>
          <w:rFonts w:ascii="Georgia" w:hAnsi="Georgia" w:cs="Arial"/>
          <w:b/>
          <w:color w:val="333333"/>
          <w:sz w:val="23"/>
          <w:szCs w:val="23"/>
        </w:rPr>
        <w:t xml:space="preserve">Special </w:t>
      </w:r>
      <w:r w:rsidR="00A217F7" w:rsidRPr="00BB5FB9">
        <w:rPr>
          <w:rFonts w:ascii="Georgia" w:hAnsi="Georgia" w:cs="Arial"/>
          <w:b/>
          <w:color w:val="333333"/>
          <w:sz w:val="23"/>
          <w:szCs w:val="23"/>
        </w:rPr>
        <w:t>Announcement</w:t>
      </w:r>
      <w:r>
        <w:rPr>
          <w:rFonts w:ascii="Georgia" w:hAnsi="Georgia" w:cs="Arial"/>
          <w:b/>
          <w:color w:val="333333"/>
          <w:sz w:val="23"/>
          <w:szCs w:val="23"/>
        </w:rPr>
        <w:t xml:space="preserve"> re Comm. Alistair Newbern</w:t>
      </w:r>
    </w:p>
    <w:p w:rsidR="00294E24" w:rsidRPr="00BB5FB9" w:rsidRDefault="00156959" w:rsidP="00BB5FB9">
      <w:pPr>
        <w:pStyle w:val="ListParagraph"/>
        <w:ind w:left="1440"/>
        <w:rPr>
          <w:rFonts w:ascii="Georgia" w:hAnsi="Georgia" w:cs="Arial"/>
          <w:color w:val="333333"/>
          <w:sz w:val="23"/>
          <w:szCs w:val="23"/>
        </w:rPr>
      </w:pPr>
      <w:r w:rsidRPr="00BB5FB9">
        <w:rPr>
          <w:rFonts w:ascii="Georgia" w:hAnsi="Georgia" w:cs="Arial"/>
          <w:color w:val="333333"/>
          <w:sz w:val="23"/>
          <w:szCs w:val="23"/>
        </w:rPr>
        <w:t xml:space="preserve">E.D. Fowler-Green announced that Comm. </w:t>
      </w:r>
      <w:r w:rsidR="00A217F7" w:rsidRPr="00BB5FB9">
        <w:rPr>
          <w:rFonts w:ascii="Georgia" w:hAnsi="Georgia" w:cs="Arial"/>
          <w:color w:val="333333"/>
          <w:sz w:val="23"/>
          <w:szCs w:val="23"/>
        </w:rPr>
        <w:t>Newbern</w:t>
      </w:r>
      <w:r w:rsidRPr="00BB5FB9">
        <w:rPr>
          <w:rFonts w:ascii="Georgia" w:hAnsi="Georgia" w:cs="Arial"/>
          <w:color w:val="333333"/>
          <w:sz w:val="23"/>
          <w:szCs w:val="23"/>
        </w:rPr>
        <w:t xml:space="preserve"> has been appointed a </w:t>
      </w:r>
    </w:p>
    <w:p w:rsidR="00166118" w:rsidRDefault="00156959" w:rsidP="00294E24">
      <w:pPr>
        <w:pStyle w:val="ListParagraph"/>
        <w:ind w:left="1435"/>
        <w:rPr>
          <w:rFonts w:ascii="Georgia" w:hAnsi="Georgia" w:cs="Arial"/>
          <w:color w:val="333333"/>
          <w:sz w:val="23"/>
          <w:szCs w:val="23"/>
        </w:rPr>
      </w:pPr>
      <w:r w:rsidRPr="002544F8">
        <w:rPr>
          <w:rFonts w:ascii="Georgia" w:hAnsi="Georgia" w:cs="Arial"/>
          <w:color w:val="333333"/>
          <w:sz w:val="23"/>
          <w:szCs w:val="23"/>
        </w:rPr>
        <w:t xml:space="preserve">Federal Magistrate; consequently she must </w:t>
      </w:r>
      <w:r w:rsidR="004A017F">
        <w:rPr>
          <w:rFonts w:ascii="Georgia" w:hAnsi="Georgia" w:cs="Arial"/>
          <w:color w:val="333333"/>
          <w:sz w:val="23"/>
          <w:szCs w:val="23"/>
        </w:rPr>
        <w:t xml:space="preserve">vacate her seat on </w:t>
      </w:r>
      <w:r w:rsidRPr="002544F8">
        <w:rPr>
          <w:rFonts w:ascii="Georgia" w:hAnsi="Georgia" w:cs="Arial"/>
          <w:color w:val="333333"/>
          <w:sz w:val="23"/>
          <w:szCs w:val="23"/>
        </w:rPr>
        <w:t xml:space="preserve">the Commission.  </w:t>
      </w:r>
      <w:r w:rsidR="002544F8" w:rsidRPr="002544F8">
        <w:rPr>
          <w:rFonts w:ascii="Georgia" w:hAnsi="Georgia" w:cs="Arial"/>
          <w:color w:val="333333"/>
          <w:sz w:val="23"/>
          <w:szCs w:val="23"/>
        </w:rPr>
        <w:t>She said that this is a big deal because the competition is v</w:t>
      </w:r>
      <w:r w:rsidR="002544F8" w:rsidRPr="00294E24">
        <w:rPr>
          <w:rFonts w:ascii="Georgia" w:hAnsi="Georgia" w:cs="Arial"/>
          <w:color w:val="333333"/>
          <w:sz w:val="23"/>
          <w:szCs w:val="23"/>
        </w:rPr>
        <w:t xml:space="preserve">ery stiff.  </w:t>
      </w:r>
      <w:r w:rsidRPr="00294E24">
        <w:rPr>
          <w:rFonts w:ascii="Georgia" w:hAnsi="Georgia" w:cs="Arial"/>
          <w:color w:val="333333"/>
          <w:sz w:val="23"/>
          <w:szCs w:val="23"/>
        </w:rPr>
        <w:t xml:space="preserve">E.D. Fowler-Green will apprise </w:t>
      </w:r>
      <w:r w:rsidR="00A217F7" w:rsidRPr="00294E24">
        <w:rPr>
          <w:rFonts w:ascii="Georgia" w:hAnsi="Georgia" w:cs="Arial"/>
          <w:color w:val="333333"/>
          <w:sz w:val="23"/>
          <w:szCs w:val="23"/>
        </w:rPr>
        <w:t>Commission</w:t>
      </w:r>
      <w:r w:rsidRPr="00294E24">
        <w:rPr>
          <w:rFonts w:ascii="Georgia" w:hAnsi="Georgia" w:cs="Arial"/>
          <w:color w:val="333333"/>
          <w:sz w:val="23"/>
          <w:szCs w:val="23"/>
        </w:rPr>
        <w:t xml:space="preserve">ers </w:t>
      </w:r>
      <w:r w:rsidR="00A217F7" w:rsidRPr="00294E24">
        <w:rPr>
          <w:rFonts w:ascii="Georgia" w:hAnsi="Georgia" w:cs="Arial"/>
          <w:color w:val="333333"/>
          <w:sz w:val="23"/>
          <w:szCs w:val="23"/>
        </w:rPr>
        <w:t xml:space="preserve">of </w:t>
      </w:r>
      <w:r w:rsidR="00337A11">
        <w:rPr>
          <w:rFonts w:ascii="Georgia" w:hAnsi="Georgia" w:cs="Arial"/>
          <w:color w:val="333333"/>
          <w:sz w:val="23"/>
          <w:szCs w:val="23"/>
        </w:rPr>
        <w:t xml:space="preserve">when </w:t>
      </w:r>
      <w:r w:rsidRPr="00294E24">
        <w:rPr>
          <w:rFonts w:ascii="Georgia" w:hAnsi="Georgia" w:cs="Arial"/>
          <w:color w:val="333333"/>
          <w:sz w:val="23"/>
          <w:szCs w:val="23"/>
        </w:rPr>
        <w:t>Newb</w:t>
      </w:r>
      <w:r w:rsidR="002544F8" w:rsidRPr="00294E24">
        <w:rPr>
          <w:rFonts w:ascii="Georgia" w:hAnsi="Georgia" w:cs="Arial"/>
          <w:color w:val="333333"/>
          <w:sz w:val="23"/>
          <w:szCs w:val="23"/>
        </w:rPr>
        <w:t>e</w:t>
      </w:r>
      <w:r w:rsidRPr="00294E24">
        <w:rPr>
          <w:rFonts w:ascii="Georgia" w:hAnsi="Georgia" w:cs="Arial"/>
          <w:color w:val="333333"/>
          <w:sz w:val="23"/>
          <w:szCs w:val="23"/>
        </w:rPr>
        <w:t xml:space="preserve">rn’s </w:t>
      </w:r>
      <w:r w:rsidR="00337A11">
        <w:rPr>
          <w:rFonts w:ascii="Georgia" w:hAnsi="Georgia" w:cs="Arial"/>
          <w:color w:val="333333"/>
          <w:sz w:val="23"/>
          <w:szCs w:val="23"/>
        </w:rPr>
        <w:t>Confirmation Hearing will be scheduled for those interested in attending.</w:t>
      </w:r>
      <w:r w:rsidR="00A217F7" w:rsidRPr="00294E24">
        <w:rPr>
          <w:rFonts w:ascii="Georgia" w:hAnsi="Georgia" w:cs="Arial"/>
          <w:color w:val="333333"/>
          <w:sz w:val="23"/>
          <w:szCs w:val="23"/>
        </w:rPr>
        <w:t xml:space="preserve">  </w:t>
      </w:r>
      <w:r w:rsidR="00166118" w:rsidRPr="00294E24">
        <w:rPr>
          <w:rFonts w:ascii="Georgia" w:hAnsi="Georgia" w:cs="Arial"/>
          <w:color w:val="333333"/>
          <w:sz w:val="23"/>
          <w:szCs w:val="23"/>
        </w:rPr>
        <w:tab/>
      </w:r>
    </w:p>
    <w:p w:rsidR="0053491E" w:rsidRDefault="0053491E">
      <w:pPr>
        <w:rPr>
          <w:rStyle w:val="e2ma-style"/>
          <w:rFonts w:ascii="Georgia" w:hAnsi="Georgia" w:cs="Arial"/>
          <w:color w:val="333333"/>
          <w:sz w:val="23"/>
          <w:szCs w:val="23"/>
        </w:rPr>
      </w:pPr>
      <w:r>
        <w:rPr>
          <w:rStyle w:val="e2ma-style"/>
          <w:rFonts w:ascii="Georgia" w:hAnsi="Georgia" w:cs="Arial"/>
          <w:color w:val="333333"/>
          <w:sz w:val="23"/>
          <w:szCs w:val="23"/>
        </w:rPr>
        <w:br w:type="page"/>
      </w:r>
    </w:p>
    <w:p w:rsidR="00A217F7" w:rsidRDefault="00A217F7" w:rsidP="00166118">
      <w:pPr>
        <w:spacing w:after="0" w:line="240" w:lineRule="auto"/>
        <w:ind w:left="1080"/>
        <w:rPr>
          <w:rStyle w:val="e2ma-style"/>
          <w:rFonts w:ascii="Georgia" w:hAnsi="Georgia" w:cs="Arial"/>
          <w:color w:val="333333"/>
          <w:sz w:val="23"/>
          <w:szCs w:val="23"/>
        </w:rPr>
      </w:pPr>
    </w:p>
    <w:p w:rsidR="001E14BC" w:rsidRDefault="00A217F7" w:rsidP="00BB5FB9">
      <w:pPr>
        <w:pStyle w:val="ListParagraph"/>
        <w:numPr>
          <w:ilvl w:val="0"/>
          <w:numId w:val="30"/>
        </w:numPr>
        <w:ind w:left="1080" w:firstLine="0"/>
        <w:rPr>
          <w:rStyle w:val="e2ma-style"/>
          <w:rFonts w:ascii="Georgia" w:hAnsi="Georgia" w:cs="Arial"/>
          <w:b/>
          <w:color w:val="333333"/>
          <w:sz w:val="23"/>
          <w:szCs w:val="23"/>
        </w:rPr>
      </w:pPr>
      <w:r w:rsidRPr="001E14BC">
        <w:rPr>
          <w:rStyle w:val="e2ma-style"/>
          <w:rFonts w:ascii="Georgia" w:hAnsi="Georgia" w:cs="Arial"/>
          <w:b/>
          <w:color w:val="333333"/>
          <w:sz w:val="23"/>
          <w:szCs w:val="23"/>
        </w:rPr>
        <w:t>Budget Up</w:t>
      </w:r>
      <w:r w:rsidR="00166118" w:rsidRPr="001E14BC">
        <w:rPr>
          <w:rStyle w:val="e2ma-style"/>
          <w:rFonts w:ascii="Georgia" w:hAnsi="Georgia" w:cs="Arial"/>
          <w:b/>
          <w:color w:val="333333"/>
          <w:sz w:val="23"/>
          <w:szCs w:val="23"/>
        </w:rPr>
        <w:t>d</w:t>
      </w:r>
      <w:r w:rsidRPr="001E14BC">
        <w:rPr>
          <w:rStyle w:val="e2ma-style"/>
          <w:rFonts w:ascii="Georgia" w:hAnsi="Georgia" w:cs="Arial"/>
          <w:b/>
          <w:color w:val="333333"/>
          <w:sz w:val="23"/>
          <w:szCs w:val="23"/>
        </w:rPr>
        <w:t>ate</w:t>
      </w:r>
    </w:p>
    <w:p w:rsidR="00A217F7" w:rsidRPr="001E14BC" w:rsidRDefault="00166118" w:rsidP="001E14BC">
      <w:pPr>
        <w:pStyle w:val="ListParagraph"/>
        <w:ind w:left="1440"/>
        <w:rPr>
          <w:rStyle w:val="e2ma-style"/>
          <w:rFonts w:ascii="Georgia" w:hAnsi="Georgia" w:cs="Arial"/>
          <w:color w:val="333333"/>
          <w:sz w:val="23"/>
          <w:szCs w:val="23"/>
        </w:rPr>
      </w:pPr>
      <w:r w:rsidRPr="001E14BC">
        <w:rPr>
          <w:rStyle w:val="e2ma-style"/>
          <w:rFonts w:ascii="Georgia" w:hAnsi="Georgia" w:cs="Arial"/>
          <w:color w:val="333333"/>
          <w:sz w:val="23"/>
          <w:szCs w:val="23"/>
        </w:rPr>
        <w:t xml:space="preserve">E.D. Fowler-Green said that the Mayor has revealed her budget and that we </w:t>
      </w:r>
      <w:r w:rsidR="00A217F7" w:rsidRPr="001E14BC">
        <w:rPr>
          <w:rStyle w:val="e2ma-style"/>
          <w:rFonts w:ascii="Georgia" w:hAnsi="Georgia" w:cs="Arial"/>
          <w:color w:val="333333"/>
          <w:sz w:val="23"/>
          <w:szCs w:val="23"/>
        </w:rPr>
        <w:t xml:space="preserve">did not receive </w:t>
      </w:r>
      <w:r w:rsidR="001E14BC">
        <w:rPr>
          <w:rStyle w:val="e2ma-style"/>
          <w:rFonts w:ascii="Georgia" w:hAnsi="Georgia" w:cs="Arial"/>
          <w:color w:val="333333"/>
          <w:sz w:val="23"/>
          <w:szCs w:val="23"/>
        </w:rPr>
        <w:t xml:space="preserve">requested </w:t>
      </w:r>
      <w:r w:rsidR="00A217F7" w:rsidRPr="001E14BC">
        <w:rPr>
          <w:rStyle w:val="e2ma-style"/>
          <w:rFonts w:ascii="Georgia" w:hAnsi="Georgia" w:cs="Arial"/>
          <w:color w:val="333333"/>
          <w:sz w:val="23"/>
          <w:szCs w:val="23"/>
        </w:rPr>
        <w:t xml:space="preserve">improvements.  As to </w:t>
      </w:r>
      <w:r w:rsidRPr="001E14BC">
        <w:rPr>
          <w:rStyle w:val="e2ma-style"/>
          <w:rFonts w:ascii="Georgia" w:hAnsi="Georgia" w:cs="Arial"/>
          <w:color w:val="333333"/>
          <w:sz w:val="23"/>
          <w:szCs w:val="23"/>
        </w:rPr>
        <w:t xml:space="preserve">the </w:t>
      </w:r>
      <w:r w:rsidR="00A217F7" w:rsidRPr="001E14BC">
        <w:rPr>
          <w:rStyle w:val="e2ma-style"/>
          <w:rFonts w:ascii="Georgia" w:hAnsi="Georgia" w:cs="Arial"/>
          <w:color w:val="333333"/>
          <w:sz w:val="23"/>
          <w:szCs w:val="23"/>
        </w:rPr>
        <w:t xml:space="preserve">request for parity for E.D. </w:t>
      </w:r>
      <w:r w:rsidRPr="001E14BC">
        <w:rPr>
          <w:rStyle w:val="e2ma-style"/>
          <w:rFonts w:ascii="Georgia" w:hAnsi="Georgia" w:cs="Arial"/>
          <w:color w:val="333333"/>
          <w:sz w:val="23"/>
          <w:szCs w:val="23"/>
        </w:rPr>
        <w:t>Fowler-Green</w:t>
      </w:r>
      <w:r w:rsidR="00AD552D">
        <w:rPr>
          <w:rStyle w:val="e2ma-style"/>
          <w:rFonts w:ascii="Georgia" w:hAnsi="Georgia" w:cs="Arial"/>
          <w:color w:val="333333"/>
          <w:sz w:val="23"/>
          <w:szCs w:val="23"/>
        </w:rPr>
        <w:t>,</w:t>
      </w:r>
      <w:r w:rsidRPr="001E14BC">
        <w:rPr>
          <w:rStyle w:val="e2ma-style"/>
          <w:rFonts w:ascii="Georgia" w:hAnsi="Georgia" w:cs="Arial"/>
          <w:color w:val="333333"/>
          <w:sz w:val="23"/>
          <w:szCs w:val="23"/>
        </w:rPr>
        <w:t xml:space="preserve"> the </w:t>
      </w:r>
      <w:r w:rsidR="00A217F7" w:rsidRPr="001E14BC">
        <w:rPr>
          <w:rStyle w:val="e2ma-style"/>
          <w:rFonts w:ascii="Georgia" w:hAnsi="Georgia" w:cs="Arial"/>
          <w:color w:val="333333"/>
          <w:sz w:val="23"/>
          <w:szCs w:val="23"/>
        </w:rPr>
        <w:t xml:space="preserve">salary </w:t>
      </w:r>
      <w:r w:rsidR="00D504A1">
        <w:rPr>
          <w:rStyle w:val="e2ma-style"/>
          <w:rFonts w:ascii="Georgia" w:hAnsi="Georgia" w:cs="Arial"/>
          <w:color w:val="333333"/>
          <w:sz w:val="23"/>
          <w:szCs w:val="23"/>
        </w:rPr>
        <w:t xml:space="preserve">adjustment </w:t>
      </w:r>
      <w:r w:rsidR="00A217F7" w:rsidRPr="001E14BC">
        <w:rPr>
          <w:rStyle w:val="e2ma-style"/>
          <w:rFonts w:ascii="Georgia" w:hAnsi="Georgia" w:cs="Arial"/>
          <w:color w:val="333333"/>
          <w:sz w:val="23"/>
          <w:szCs w:val="23"/>
        </w:rPr>
        <w:t xml:space="preserve">will be honored though pay-plan. </w:t>
      </w:r>
      <w:r w:rsidRPr="001E14BC">
        <w:rPr>
          <w:rStyle w:val="e2ma-style"/>
          <w:rFonts w:ascii="Georgia" w:hAnsi="Georgia" w:cs="Arial"/>
          <w:color w:val="333333"/>
          <w:sz w:val="23"/>
          <w:szCs w:val="23"/>
        </w:rPr>
        <w:t xml:space="preserve"> </w:t>
      </w:r>
      <w:r w:rsidR="00A217F7" w:rsidRPr="001E14BC">
        <w:rPr>
          <w:rStyle w:val="e2ma-style"/>
          <w:rFonts w:ascii="Georgia" w:hAnsi="Georgia" w:cs="Arial"/>
          <w:color w:val="333333"/>
          <w:sz w:val="23"/>
          <w:szCs w:val="23"/>
        </w:rPr>
        <w:t>Comm</w:t>
      </w:r>
      <w:r w:rsidRPr="001E14BC">
        <w:rPr>
          <w:rStyle w:val="e2ma-style"/>
          <w:rFonts w:ascii="Georgia" w:hAnsi="Georgia" w:cs="Arial"/>
          <w:color w:val="333333"/>
          <w:sz w:val="23"/>
          <w:szCs w:val="23"/>
        </w:rPr>
        <w:t>issioners a</w:t>
      </w:r>
      <w:r w:rsidR="00A217F7" w:rsidRPr="001E14BC">
        <w:rPr>
          <w:rStyle w:val="e2ma-style"/>
          <w:rFonts w:ascii="Georgia" w:hAnsi="Georgia" w:cs="Arial"/>
          <w:color w:val="333333"/>
          <w:sz w:val="23"/>
          <w:szCs w:val="23"/>
        </w:rPr>
        <w:t xml:space="preserve">sked </w:t>
      </w:r>
      <w:r w:rsidRPr="001E14BC">
        <w:rPr>
          <w:rStyle w:val="e2ma-style"/>
          <w:rFonts w:ascii="Georgia" w:hAnsi="Georgia" w:cs="Arial"/>
          <w:color w:val="333333"/>
          <w:sz w:val="23"/>
          <w:szCs w:val="23"/>
        </w:rPr>
        <w:t xml:space="preserve">if it will be </w:t>
      </w:r>
      <w:r w:rsidR="00A217F7" w:rsidRPr="001E14BC">
        <w:rPr>
          <w:rStyle w:val="e2ma-style"/>
          <w:rFonts w:ascii="Georgia" w:hAnsi="Georgia" w:cs="Arial"/>
          <w:color w:val="333333"/>
          <w:sz w:val="23"/>
          <w:szCs w:val="23"/>
        </w:rPr>
        <w:t xml:space="preserve">at the rate MHRC requested.  </w:t>
      </w:r>
      <w:r w:rsidR="00BB7194" w:rsidRPr="001E14BC">
        <w:rPr>
          <w:rStyle w:val="e2ma-style"/>
          <w:rFonts w:ascii="Georgia" w:hAnsi="Georgia" w:cs="Arial"/>
          <w:color w:val="333333"/>
          <w:sz w:val="23"/>
          <w:szCs w:val="23"/>
        </w:rPr>
        <w:t>E.D. Fowler-Green</w:t>
      </w:r>
      <w:r w:rsidR="00A217F7" w:rsidRPr="001E14BC">
        <w:rPr>
          <w:rStyle w:val="e2ma-style"/>
          <w:rFonts w:ascii="Georgia" w:hAnsi="Georgia" w:cs="Arial"/>
          <w:color w:val="333333"/>
          <w:sz w:val="23"/>
          <w:szCs w:val="23"/>
        </w:rPr>
        <w:t xml:space="preserve"> said yes.  </w:t>
      </w:r>
    </w:p>
    <w:p w:rsidR="00A217F7" w:rsidRDefault="00A217F7" w:rsidP="005361A9">
      <w:pPr>
        <w:pStyle w:val="ListParagraph"/>
        <w:ind w:left="1440"/>
        <w:rPr>
          <w:rStyle w:val="e2ma-style"/>
          <w:rFonts w:ascii="Georgia" w:hAnsi="Georgia" w:cs="Arial"/>
          <w:color w:val="333333"/>
          <w:sz w:val="23"/>
          <w:szCs w:val="23"/>
        </w:rPr>
      </w:pPr>
    </w:p>
    <w:p w:rsidR="00A217F7" w:rsidRDefault="005361A9" w:rsidP="00294E24">
      <w:pPr>
        <w:pStyle w:val="ListParagraph"/>
        <w:ind w:left="144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encouraged Commissioners to attend the Metro Council’s Budget Hearing at 5:30p on Tuesday, May 10, 2016.  She also </w:t>
      </w:r>
      <w:r w:rsidR="00D9322D">
        <w:rPr>
          <w:rStyle w:val="e2ma-style"/>
          <w:rFonts w:ascii="Georgia" w:hAnsi="Georgia" w:cs="Arial"/>
          <w:color w:val="333333"/>
          <w:sz w:val="23"/>
          <w:szCs w:val="23"/>
        </w:rPr>
        <w:t xml:space="preserve">recommended </w:t>
      </w:r>
      <w:r>
        <w:rPr>
          <w:rStyle w:val="e2ma-style"/>
          <w:rFonts w:ascii="Georgia" w:hAnsi="Georgia" w:cs="Arial"/>
          <w:color w:val="333333"/>
          <w:sz w:val="23"/>
          <w:szCs w:val="23"/>
        </w:rPr>
        <w:t xml:space="preserve">Commissioners to contact their respective council members to support the work of the MHRC.  </w:t>
      </w:r>
    </w:p>
    <w:p w:rsidR="00A217F7" w:rsidRDefault="00A217F7" w:rsidP="005361A9">
      <w:pPr>
        <w:pStyle w:val="ListParagraph"/>
        <w:ind w:left="1440"/>
        <w:rPr>
          <w:rStyle w:val="e2ma-style"/>
          <w:rFonts w:ascii="Georgia" w:hAnsi="Georgia" w:cs="Arial"/>
          <w:color w:val="333333"/>
          <w:sz w:val="23"/>
          <w:szCs w:val="23"/>
        </w:rPr>
      </w:pPr>
    </w:p>
    <w:p w:rsidR="00A217F7" w:rsidRPr="005361A9" w:rsidRDefault="00A217F7" w:rsidP="00532D67">
      <w:pPr>
        <w:spacing w:after="0" w:line="240" w:lineRule="auto"/>
        <w:ind w:left="1440"/>
        <w:rPr>
          <w:rStyle w:val="e2ma-style"/>
          <w:rFonts w:ascii="Georgia" w:hAnsi="Georgia" w:cs="Arial"/>
          <w:color w:val="333333"/>
          <w:sz w:val="23"/>
          <w:szCs w:val="23"/>
        </w:rPr>
      </w:pPr>
      <w:r w:rsidRPr="005361A9">
        <w:rPr>
          <w:rStyle w:val="e2ma-style"/>
          <w:rFonts w:ascii="Georgia" w:hAnsi="Georgia" w:cs="Arial"/>
          <w:color w:val="333333"/>
          <w:sz w:val="23"/>
          <w:szCs w:val="23"/>
        </w:rPr>
        <w:t xml:space="preserve">Comm. Poster said </w:t>
      </w:r>
      <w:r w:rsidR="005361A9">
        <w:rPr>
          <w:rStyle w:val="e2ma-style"/>
          <w:rFonts w:ascii="Georgia" w:hAnsi="Georgia" w:cs="Arial"/>
          <w:color w:val="333333"/>
          <w:sz w:val="23"/>
          <w:szCs w:val="23"/>
        </w:rPr>
        <w:t xml:space="preserve">it’s </w:t>
      </w:r>
      <w:r w:rsidRPr="005361A9">
        <w:rPr>
          <w:rStyle w:val="e2ma-style"/>
          <w:rFonts w:ascii="Georgia" w:hAnsi="Georgia" w:cs="Arial"/>
          <w:color w:val="333333"/>
          <w:sz w:val="23"/>
          <w:szCs w:val="23"/>
        </w:rPr>
        <w:t xml:space="preserve">easier to go to </w:t>
      </w:r>
      <w:r w:rsidR="005361A9">
        <w:rPr>
          <w:rStyle w:val="e2ma-style"/>
          <w:rFonts w:ascii="Georgia" w:hAnsi="Georgia" w:cs="Arial"/>
          <w:color w:val="333333"/>
          <w:sz w:val="23"/>
          <w:szCs w:val="23"/>
        </w:rPr>
        <w:t xml:space="preserve">the </w:t>
      </w:r>
      <w:r w:rsidRPr="005361A9">
        <w:rPr>
          <w:rStyle w:val="e2ma-style"/>
          <w:rFonts w:ascii="Georgia" w:hAnsi="Georgia" w:cs="Arial"/>
          <w:color w:val="333333"/>
          <w:sz w:val="23"/>
          <w:szCs w:val="23"/>
        </w:rPr>
        <w:t xml:space="preserve">website </w:t>
      </w:r>
      <w:r w:rsidR="005361A9">
        <w:rPr>
          <w:rStyle w:val="e2ma-style"/>
          <w:rFonts w:ascii="Georgia" w:hAnsi="Georgia" w:cs="Arial"/>
          <w:color w:val="333333"/>
          <w:sz w:val="23"/>
          <w:szCs w:val="23"/>
        </w:rPr>
        <w:t xml:space="preserve">(Nashville.gov) </w:t>
      </w:r>
      <w:r w:rsidRPr="005361A9">
        <w:rPr>
          <w:rStyle w:val="e2ma-style"/>
          <w:rFonts w:ascii="Georgia" w:hAnsi="Georgia" w:cs="Arial"/>
          <w:color w:val="333333"/>
          <w:sz w:val="23"/>
          <w:szCs w:val="23"/>
        </w:rPr>
        <w:t xml:space="preserve">and send a note to </w:t>
      </w:r>
      <w:r w:rsidR="005361A9">
        <w:rPr>
          <w:rStyle w:val="e2ma-style"/>
          <w:rFonts w:ascii="Georgia" w:hAnsi="Georgia" w:cs="Arial"/>
          <w:color w:val="333333"/>
          <w:sz w:val="23"/>
          <w:szCs w:val="23"/>
        </w:rPr>
        <w:t>Council Members.</w:t>
      </w:r>
      <w:r w:rsidRPr="005361A9">
        <w:rPr>
          <w:rStyle w:val="e2ma-style"/>
          <w:rFonts w:ascii="Georgia" w:hAnsi="Georgia" w:cs="Arial"/>
          <w:color w:val="333333"/>
          <w:sz w:val="23"/>
          <w:szCs w:val="23"/>
        </w:rPr>
        <w:t xml:space="preserve">  Comm</w:t>
      </w:r>
      <w:r w:rsidR="005361A9">
        <w:rPr>
          <w:rStyle w:val="e2ma-style"/>
          <w:rFonts w:ascii="Georgia" w:hAnsi="Georgia" w:cs="Arial"/>
          <w:color w:val="333333"/>
          <w:sz w:val="23"/>
          <w:szCs w:val="23"/>
        </w:rPr>
        <w:t>.</w:t>
      </w:r>
      <w:r w:rsidRPr="005361A9">
        <w:rPr>
          <w:rStyle w:val="e2ma-style"/>
          <w:rFonts w:ascii="Georgia" w:hAnsi="Georgia" w:cs="Arial"/>
          <w:color w:val="333333"/>
          <w:sz w:val="23"/>
          <w:szCs w:val="23"/>
        </w:rPr>
        <w:t xml:space="preserve"> Pryor</w:t>
      </w:r>
      <w:r w:rsidR="005361A9">
        <w:rPr>
          <w:rStyle w:val="e2ma-style"/>
          <w:rFonts w:ascii="Georgia" w:hAnsi="Georgia" w:cs="Arial"/>
          <w:color w:val="333333"/>
          <w:sz w:val="23"/>
          <w:szCs w:val="23"/>
        </w:rPr>
        <w:t xml:space="preserve"> asked </w:t>
      </w:r>
      <w:r w:rsidR="00B609AE">
        <w:rPr>
          <w:rStyle w:val="e2ma-style"/>
          <w:rFonts w:ascii="Georgia" w:hAnsi="Georgia" w:cs="Arial"/>
          <w:color w:val="333333"/>
          <w:sz w:val="23"/>
          <w:szCs w:val="23"/>
        </w:rPr>
        <w:t xml:space="preserve">for guidance regarding </w:t>
      </w:r>
      <w:r w:rsidR="005361A9">
        <w:rPr>
          <w:rStyle w:val="e2ma-style"/>
          <w:rFonts w:ascii="Georgia" w:hAnsi="Georgia" w:cs="Arial"/>
          <w:color w:val="333333"/>
          <w:sz w:val="23"/>
          <w:szCs w:val="23"/>
        </w:rPr>
        <w:t>e</w:t>
      </w:r>
      <w:r w:rsidRPr="005361A9">
        <w:rPr>
          <w:rStyle w:val="e2ma-style"/>
          <w:rFonts w:ascii="Georgia" w:hAnsi="Georgia" w:cs="Arial"/>
          <w:color w:val="333333"/>
          <w:sz w:val="23"/>
          <w:szCs w:val="23"/>
        </w:rPr>
        <w:t xml:space="preserve">xactly what </w:t>
      </w:r>
      <w:r w:rsidR="005361A9">
        <w:rPr>
          <w:rStyle w:val="e2ma-style"/>
          <w:rFonts w:ascii="Georgia" w:hAnsi="Georgia" w:cs="Arial"/>
          <w:color w:val="333333"/>
          <w:sz w:val="23"/>
          <w:szCs w:val="23"/>
        </w:rPr>
        <w:t xml:space="preserve">should </w:t>
      </w:r>
      <w:r w:rsidR="00B609AE">
        <w:rPr>
          <w:rStyle w:val="e2ma-style"/>
          <w:rFonts w:ascii="Georgia" w:hAnsi="Georgia" w:cs="Arial"/>
          <w:color w:val="333333"/>
          <w:sz w:val="23"/>
          <w:szCs w:val="23"/>
        </w:rPr>
        <w:t>be said.</w:t>
      </w:r>
      <w:r w:rsidRPr="005361A9">
        <w:rPr>
          <w:rStyle w:val="e2ma-style"/>
          <w:rFonts w:ascii="Georgia" w:hAnsi="Georgia" w:cs="Arial"/>
          <w:color w:val="333333"/>
          <w:sz w:val="23"/>
          <w:szCs w:val="23"/>
        </w:rPr>
        <w:t xml:space="preserve">  </w:t>
      </w:r>
      <w:r w:rsidR="005361A9">
        <w:rPr>
          <w:rStyle w:val="e2ma-style"/>
          <w:rFonts w:ascii="Georgia" w:hAnsi="Georgia" w:cs="Arial"/>
          <w:color w:val="333333"/>
          <w:sz w:val="23"/>
          <w:szCs w:val="23"/>
        </w:rPr>
        <w:t>E.D. Fowler-Green said</w:t>
      </w:r>
      <w:r w:rsidR="00D504A1">
        <w:rPr>
          <w:rStyle w:val="e2ma-style"/>
          <w:rFonts w:ascii="Georgia" w:hAnsi="Georgia" w:cs="Arial"/>
          <w:color w:val="333333"/>
          <w:sz w:val="23"/>
          <w:szCs w:val="23"/>
        </w:rPr>
        <w:t>,</w:t>
      </w:r>
      <w:r w:rsidR="005361A9">
        <w:rPr>
          <w:rStyle w:val="e2ma-style"/>
          <w:rFonts w:ascii="Georgia" w:hAnsi="Georgia" w:cs="Arial"/>
          <w:color w:val="333333"/>
          <w:sz w:val="23"/>
          <w:szCs w:val="23"/>
        </w:rPr>
        <w:t xml:space="preserve"> </w:t>
      </w:r>
      <w:r w:rsidR="00D504A1">
        <w:rPr>
          <w:rStyle w:val="e2ma-style"/>
          <w:rFonts w:ascii="Georgia" w:hAnsi="Georgia" w:cs="Arial"/>
          <w:color w:val="333333"/>
          <w:sz w:val="23"/>
          <w:szCs w:val="23"/>
        </w:rPr>
        <w:t>“</w:t>
      </w:r>
      <w:r w:rsidR="00BA440E">
        <w:rPr>
          <w:rStyle w:val="e2ma-style"/>
          <w:rFonts w:ascii="Georgia" w:hAnsi="Georgia" w:cs="Arial"/>
          <w:color w:val="333333"/>
          <w:sz w:val="23"/>
          <w:szCs w:val="23"/>
        </w:rPr>
        <w:t>To</w:t>
      </w:r>
      <w:r w:rsidR="005361A9">
        <w:rPr>
          <w:rStyle w:val="e2ma-style"/>
          <w:rFonts w:ascii="Georgia" w:hAnsi="Georgia" w:cs="Arial"/>
          <w:color w:val="333333"/>
          <w:sz w:val="23"/>
          <w:szCs w:val="23"/>
        </w:rPr>
        <w:t xml:space="preserve"> support the </w:t>
      </w:r>
      <w:r w:rsidRPr="005361A9">
        <w:rPr>
          <w:rStyle w:val="e2ma-style"/>
          <w:rFonts w:ascii="Georgia" w:hAnsi="Georgia" w:cs="Arial"/>
          <w:color w:val="333333"/>
          <w:sz w:val="23"/>
          <w:szCs w:val="23"/>
        </w:rPr>
        <w:t>Mayor’s budget</w:t>
      </w:r>
      <w:r w:rsidR="005361A9">
        <w:rPr>
          <w:rStyle w:val="e2ma-style"/>
          <w:rFonts w:ascii="Georgia" w:hAnsi="Georgia" w:cs="Arial"/>
          <w:color w:val="333333"/>
          <w:sz w:val="23"/>
          <w:szCs w:val="23"/>
        </w:rPr>
        <w:t xml:space="preserve"> and to fund</w:t>
      </w:r>
      <w:r w:rsidR="00962C10">
        <w:rPr>
          <w:rStyle w:val="e2ma-style"/>
          <w:rFonts w:ascii="Georgia" w:hAnsi="Georgia" w:cs="Arial"/>
          <w:color w:val="333333"/>
          <w:sz w:val="23"/>
          <w:szCs w:val="23"/>
        </w:rPr>
        <w:t xml:space="preserve"> a full time </w:t>
      </w:r>
      <w:r w:rsidR="005361A9">
        <w:rPr>
          <w:rStyle w:val="e2ma-style"/>
          <w:rFonts w:ascii="Georgia" w:hAnsi="Georgia" w:cs="Arial"/>
          <w:color w:val="333333"/>
          <w:sz w:val="23"/>
          <w:szCs w:val="23"/>
        </w:rPr>
        <w:t>administrative support professional</w:t>
      </w:r>
      <w:r w:rsidRPr="005361A9">
        <w:rPr>
          <w:rStyle w:val="e2ma-style"/>
          <w:rFonts w:ascii="Georgia" w:hAnsi="Georgia" w:cs="Arial"/>
          <w:color w:val="333333"/>
          <w:sz w:val="23"/>
          <w:szCs w:val="23"/>
        </w:rPr>
        <w:t>.</w:t>
      </w:r>
      <w:r w:rsidR="00D504A1">
        <w:rPr>
          <w:rStyle w:val="e2ma-style"/>
          <w:rFonts w:ascii="Georgia" w:hAnsi="Georgia" w:cs="Arial"/>
          <w:color w:val="333333"/>
          <w:sz w:val="23"/>
          <w:szCs w:val="23"/>
        </w:rPr>
        <w:t>”</w:t>
      </w:r>
      <w:r w:rsidRPr="005361A9">
        <w:rPr>
          <w:rStyle w:val="e2ma-style"/>
          <w:rFonts w:ascii="Georgia" w:hAnsi="Georgia" w:cs="Arial"/>
          <w:color w:val="333333"/>
          <w:sz w:val="23"/>
          <w:szCs w:val="23"/>
        </w:rPr>
        <w:t xml:space="preserve">  </w:t>
      </w:r>
      <w:r w:rsidR="005361A9" w:rsidRPr="005361A9">
        <w:rPr>
          <w:rStyle w:val="e2ma-style"/>
          <w:rFonts w:ascii="Georgia" w:hAnsi="Georgia" w:cs="Arial"/>
          <w:color w:val="333333"/>
          <w:sz w:val="23"/>
          <w:szCs w:val="23"/>
        </w:rPr>
        <w:t xml:space="preserve">She </w:t>
      </w:r>
      <w:r w:rsidR="005361A9">
        <w:rPr>
          <w:rStyle w:val="e2ma-style"/>
          <w:rFonts w:ascii="Georgia" w:hAnsi="Georgia" w:cs="Arial"/>
          <w:color w:val="333333"/>
          <w:sz w:val="23"/>
          <w:szCs w:val="23"/>
        </w:rPr>
        <w:t xml:space="preserve">explained </w:t>
      </w:r>
      <w:r w:rsidR="00D504A1">
        <w:rPr>
          <w:rStyle w:val="e2ma-style"/>
          <w:rFonts w:ascii="Georgia" w:hAnsi="Georgia" w:cs="Arial"/>
          <w:color w:val="333333"/>
          <w:sz w:val="23"/>
          <w:szCs w:val="23"/>
        </w:rPr>
        <w:t xml:space="preserve">that </w:t>
      </w:r>
      <w:r w:rsidR="00B2587F">
        <w:rPr>
          <w:rStyle w:val="e2ma-style"/>
          <w:rFonts w:ascii="Georgia" w:hAnsi="Georgia" w:cs="Arial"/>
          <w:color w:val="333333"/>
          <w:sz w:val="23"/>
          <w:szCs w:val="23"/>
        </w:rPr>
        <w:t xml:space="preserve">her staff is at capacity and that </w:t>
      </w:r>
      <w:r w:rsidR="005361A9" w:rsidRPr="005361A9">
        <w:rPr>
          <w:rStyle w:val="e2ma-style"/>
          <w:rFonts w:ascii="Georgia" w:hAnsi="Georgia" w:cs="Arial"/>
          <w:color w:val="333333"/>
          <w:sz w:val="23"/>
          <w:szCs w:val="23"/>
        </w:rPr>
        <w:t>could grow our programs if she had admin</w:t>
      </w:r>
      <w:r w:rsidR="00B2587F">
        <w:rPr>
          <w:rStyle w:val="e2ma-style"/>
          <w:rFonts w:ascii="Georgia" w:hAnsi="Georgia" w:cs="Arial"/>
          <w:color w:val="333333"/>
          <w:sz w:val="23"/>
          <w:szCs w:val="23"/>
        </w:rPr>
        <w:t>istrative</w:t>
      </w:r>
      <w:r w:rsidR="005361A9" w:rsidRPr="005361A9">
        <w:rPr>
          <w:rStyle w:val="e2ma-style"/>
          <w:rFonts w:ascii="Georgia" w:hAnsi="Georgia" w:cs="Arial"/>
          <w:color w:val="333333"/>
          <w:sz w:val="23"/>
          <w:szCs w:val="23"/>
        </w:rPr>
        <w:t xml:space="preserve"> support.  </w:t>
      </w:r>
      <w:r w:rsidR="002313F6">
        <w:rPr>
          <w:rStyle w:val="e2ma-style"/>
          <w:rFonts w:ascii="Georgia" w:hAnsi="Georgia" w:cs="Arial"/>
          <w:color w:val="333333"/>
          <w:sz w:val="23"/>
          <w:szCs w:val="23"/>
        </w:rPr>
        <w:t xml:space="preserve">Comm. Gomez embraced that insight, noting that a lack of administrative support can kill a vision.  </w:t>
      </w:r>
    </w:p>
    <w:p w:rsidR="00A217F7" w:rsidRDefault="00A217F7" w:rsidP="00532D67">
      <w:pPr>
        <w:pStyle w:val="ListParagraph"/>
        <w:ind w:left="1440"/>
        <w:rPr>
          <w:rStyle w:val="e2ma-style"/>
          <w:rFonts w:ascii="Georgia" w:hAnsi="Georgia" w:cs="Arial"/>
          <w:color w:val="333333"/>
          <w:sz w:val="23"/>
          <w:szCs w:val="23"/>
        </w:rPr>
      </w:pPr>
    </w:p>
    <w:p w:rsidR="00A217F7" w:rsidRDefault="00A217F7" w:rsidP="00532D67">
      <w:pPr>
        <w:spacing w:after="0" w:line="240" w:lineRule="auto"/>
        <w:ind w:left="1440"/>
        <w:rPr>
          <w:rStyle w:val="e2ma-style"/>
          <w:rFonts w:ascii="Georgia" w:hAnsi="Georgia" w:cs="Arial"/>
          <w:color w:val="333333"/>
          <w:sz w:val="23"/>
          <w:szCs w:val="23"/>
        </w:rPr>
      </w:pPr>
      <w:proofErr w:type="spellStart"/>
      <w:r w:rsidRPr="002313F6">
        <w:rPr>
          <w:rStyle w:val="e2ma-style"/>
          <w:rFonts w:ascii="Georgia" w:hAnsi="Georgia" w:cs="Arial"/>
          <w:color w:val="333333"/>
          <w:sz w:val="23"/>
          <w:szCs w:val="23"/>
        </w:rPr>
        <w:t>Comm</w:t>
      </w:r>
      <w:proofErr w:type="spellEnd"/>
      <w:r w:rsidRPr="002313F6">
        <w:rPr>
          <w:rStyle w:val="e2ma-style"/>
          <w:rFonts w:ascii="Georgia" w:hAnsi="Georgia" w:cs="Arial"/>
          <w:color w:val="333333"/>
          <w:sz w:val="23"/>
          <w:szCs w:val="23"/>
        </w:rPr>
        <w:t xml:space="preserve"> Hildreth</w:t>
      </w:r>
      <w:r w:rsidR="002313F6">
        <w:rPr>
          <w:rStyle w:val="e2ma-style"/>
          <w:rFonts w:ascii="Georgia" w:hAnsi="Georgia" w:cs="Arial"/>
          <w:color w:val="333333"/>
          <w:sz w:val="23"/>
          <w:szCs w:val="23"/>
        </w:rPr>
        <w:t xml:space="preserve"> said </w:t>
      </w:r>
      <w:r w:rsidR="003D5CD2">
        <w:rPr>
          <w:rStyle w:val="e2ma-style"/>
          <w:rFonts w:ascii="Georgia" w:hAnsi="Georgia" w:cs="Arial"/>
          <w:color w:val="333333"/>
          <w:sz w:val="23"/>
          <w:szCs w:val="23"/>
        </w:rPr>
        <w:t xml:space="preserve">the request for administrative support is </w:t>
      </w:r>
      <w:r w:rsidRPr="002313F6">
        <w:rPr>
          <w:rStyle w:val="e2ma-style"/>
          <w:rFonts w:ascii="Georgia" w:hAnsi="Georgia" w:cs="Arial"/>
          <w:color w:val="333333"/>
          <w:sz w:val="23"/>
          <w:szCs w:val="23"/>
        </w:rPr>
        <w:t>consistent with MHRC</w:t>
      </w:r>
      <w:r w:rsidR="003D5CD2">
        <w:rPr>
          <w:rStyle w:val="e2ma-style"/>
          <w:rFonts w:ascii="Georgia" w:hAnsi="Georgia" w:cs="Arial"/>
          <w:color w:val="333333"/>
          <w:sz w:val="23"/>
          <w:szCs w:val="23"/>
        </w:rPr>
        <w:t>’s</w:t>
      </w:r>
      <w:r w:rsidRPr="002313F6">
        <w:rPr>
          <w:rStyle w:val="e2ma-style"/>
          <w:rFonts w:ascii="Georgia" w:hAnsi="Georgia" w:cs="Arial"/>
          <w:color w:val="333333"/>
          <w:sz w:val="23"/>
          <w:szCs w:val="23"/>
        </w:rPr>
        <w:t xml:space="preserve"> expectation of </w:t>
      </w:r>
      <w:r w:rsidR="00ED303B">
        <w:rPr>
          <w:rStyle w:val="e2ma-style"/>
          <w:rFonts w:ascii="Georgia" w:hAnsi="Georgia" w:cs="Arial"/>
          <w:color w:val="333333"/>
          <w:sz w:val="23"/>
          <w:szCs w:val="23"/>
        </w:rPr>
        <w:t>the Executi</w:t>
      </w:r>
      <w:r w:rsidR="001E1C12">
        <w:rPr>
          <w:rStyle w:val="e2ma-style"/>
          <w:rFonts w:ascii="Georgia" w:hAnsi="Georgia" w:cs="Arial"/>
          <w:color w:val="333333"/>
          <w:sz w:val="23"/>
          <w:szCs w:val="23"/>
        </w:rPr>
        <w:t xml:space="preserve">ve Director to create effective, multi-dimensional </w:t>
      </w:r>
      <w:r w:rsidR="00ED303B">
        <w:rPr>
          <w:rStyle w:val="e2ma-style"/>
          <w:rFonts w:ascii="Georgia" w:hAnsi="Georgia" w:cs="Arial"/>
          <w:color w:val="333333"/>
          <w:sz w:val="23"/>
          <w:szCs w:val="23"/>
        </w:rPr>
        <w:t>programming that represents the mission and ideals of the Commission.</w:t>
      </w:r>
      <w:r w:rsidRPr="002313F6">
        <w:rPr>
          <w:rStyle w:val="e2ma-style"/>
          <w:rFonts w:ascii="Georgia" w:hAnsi="Georgia" w:cs="Arial"/>
          <w:color w:val="333333"/>
          <w:sz w:val="23"/>
          <w:szCs w:val="23"/>
        </w:rPr>
        <w:t xml:space="preserve">  </w:t>
      </w:r>
    </w:p>
    <w:p w:rsidR="00532D67" w:rsidRPr="002313F6" w:rsidRDefault="00532D67" w:rsidP="00532D67">
      <w:pPr>
        <w:spacing w:after="0" w:line="240" w:lineRule="auto"/>
        <w:ind w:left="1440"/>
        <w:rPr>
          <w:rStyle w:val="e2ma-style"/>
          <w:rFonts w:ascii="Georgia" w:hAnsi="Georgia" w:cs="Arial"/>
          <w:color w:val="333333"/>
          <w:sz w:val="23"/>
          <w:szCs w:val="23"/>
        </w:rPr>
      </w:pPr>
    </w:p>
    <w:p w:rsidR="00FE5090" w:rsidRPr="00E57B24" w:rsidRDefault="00A217F7" w:rsidP="00A44D58">
      <w:pPr>
        <w:pStyle w:val="ListParagraph"/>
        <w:numPr>
          <w:ilvl w:val="0"/>
          <w:numId w:val="30"/>
        </w:numPr>
        <w:rPr>
          <w:rStyle w:val="e2ma-style"/>
          <w:rFonts w:ascii="Georgia" w:hAnsi="Georgia" w:cs="Arial"/>
          <w:b/>
          <w:color w:val="333333"/>
          <w:sz w:val="23"/>
          <w:szCs w:val="23"/>
        </w:rPr>
      </w:pPr>
      <w:r w:rsidRPr="00E57B24">
        <w:rPr>
          <w:rStyle w:val="e2ma-style"/>
          <w:rFonts w:ascii="Georgia" w:hAnsi="Georgia" w:cs="Arial"/>
          <w:b/>
          <w:color w:val="333333"/>
          <w:sz w:val="23"/>
          <w:szCs w:val="23"/>
        </w:rPr>
        <w:t>Activities, Events</w:t>
      </w:r>
    </w:p>
    <w:p w:rsidR="00A44D58" w:rsidRDefault="00A44D58" w:rsidP="00A44D58">
      <w:pPr>
        <w:pStyle w:val="ListParagraph"/>
        <w:ind w:left="1440"/>
        <w:rPr>
          <w:rStyle w:val="e2ma-style"/>
          <w:rFonts w:ascii="Georgia" w:hAnsi="Georgia" w:cs="Arial"/>
          <w:b/>
          <w:color w:val="333333"/>
          <w:sz w:val="23"/>
          <w:szCs w:val="23"/>
        </w:rPr>
      </w:pPr>
      <w:r w:rsidRPr="00E57B24">
        <w:rPr>
          <w:rStyle w:val="e2ma-style"/>
          <w:rFonts w:ascii="Georgia" w:hAnsi="Georgia" w:cs="Arial"/>
          <w:color w:val="333333"/>
          <w:sz w:val="23"/>
          <w:szCs w:val="23"/>
        </w:rPr>
        <w:t>E.D. Fowler-Green provided an update on current projects and programs.</w:t>
      </w:r>
    </w:p>
    <w:p w:rsidR="00A217F7" w:rsidRDefault="00FE5090" w:rsidP="001669AF">
      <w:pPr>
        <w:pStyle w:val="ListParagraph"/>
        <w:numPr>
          <w:ilvl w:val="0"/>
          <w:numId w:val="26"/>
        </w:numPr>
        <w:ind w:left="1620" w:hanging="180"/>
        <w:rPr>
          <w:rStyle w:val="e2ma-style"/>
          <w:rFonts w:ascii="Georgia" w:hAnsi="Georgia" w:cs="Arial"/>
          <w:color w:val="333333"/>
          <w:sz w:val="23"/>
          <w:szCs w:val="23"/>
        </w:rPr>
      </w:pPr>
      <w:r w:rsidRPr="00370FF1">
        <w:rPr>
          <w:rStyle w:val="e2ma-style"/>
          <w:rFonts w:ascii="Georgia" w:hAnsi="Georgia" w:cs="Arial"/>
          <w:b/>
          <w:color w:val="333333"/>
          <w:sz w:val="23"/>
          <w:szCs w:val="23"/>
        </w:rPr>
        <w:t>T</w:t>
      </w:r>
      <w:r w:rsidR="00A217F7" w:rsidRPr="00370FF1">
        <w:rPr>
          <w:rStyle w:val="e2ma-style"/>
          <w:rFonts w:ascii="Georgia" w:hAnsi="Georgia" w:cs="Arial"/>
          <w:b/>
          <w:color w:val="333333"/>
          <w:sz w:val="23"/>
          <w:szCs w:val="23"/>
        </w:rPr>
        <w:t xml:space="preserve">itle VI </w:t>
      </w:r>
      <w:r w:rsidRPr="00370FF1">
        <w:rPr>
          <w:rStyle w:val="e2ma-style"/>
          <w:rFonts w:ascii="Georgia" w:hAnsi="Georgia" w:cs="Arial"/>
          <w:b/>
          <w:color w:val="333333"/>
          <w:sz w:val="23"/>
          <w:szCs w:val="23"/>
        </w:rPr>
        <w:t>T</w:t>
      </w:r>
      <w:r w:rsidR="00A217F7" w:rsidRPr="00370FF1">
        <w:rPr>
          <w:rStyle w:val="e2ma-style"/>
          <w:rFonts w:ascii="Georgia" w:hAnsi="Georgia" w:cs="Arial"/>
          <w:b/>
          <w:color w:val="333333"/>
          <w:sz w:val="23"/>
          <w:szCs w:val="23"/>
        </w:rPr>
        <w:t>rainings</w:t>
      </w:r>
      <w:r w:rsidR="00A217F7" w:rsidRPr="00FE5090">
        <w:rPr>
          <w:rStyle w:val="e2ma-style"/>
          <w:rFonts w:ascii="Georgia" w:hAnsi="Georgia" w:cs="Arial"/>
          <w:color w:val="333333"/>
          <w:sz w:val="23"/>
          <w:szCs w:val="23"/>
        </w:rPr>
        <w:t xml:space="preserve">:  </w:t>
      </w:r>
      <w:r>
        <w:rPr>
          <w:rStyle w:val="e2ma-style"/>
          <w:rFonts w:ascii="Georgia" w:hAnsi="Georgia" w:cs="Arial"/>
          <w:color w:val="333333"/>
          <w:sz w:val="23"/>
          <w:szCs w:val="23"/>
        </w:rPr>
        <w:t>MHRC continues to offer this training to Metro Departments, including Drug Court and Juvenile Court.  We have</w:t>
      </w:r>
      <w:r w:rsidR="00A217F7" w:rsidRPr="00FE5090">
        <w:rPr>
          <w:rStyle w:val="e2ma-style"/>
          <w:rFonts w:ascii="Georgia" w:hAnsi="Georgia" w:cs="Arial"/>
          <w:color w:val="333333"/>
          <w:sz w:val="23"/>
          <w:szCs w:val="23"/>
        </w:rPr>
        <w:t xml:space="preserve"> incorporated Language Access into this training.</w:t>
      </w:r>
    </w:p>
    <w:p w:rsidR="005E3F42" w:rsidRDefault="005E3F42" w:rsidP="001669AF">
      <w:pPr>
        <w:spacing w:after="0" w:line="240" w:lineRule="auto"/>
        <w:rPr>
          <w:rStyle w:val="e2ma-style"/>
          <w:rFonts w:ascii="Georgia" w:hAnsi="Georgia" w:cs="Arial"/>
          <w:color w:val="333333"/>
          <w:sz w:val="23"/>
          <w:szCs w:val="23"/>
        </w:rPr>
      </w:pPr>
    </w:p>
    <w:p w:rsidR="005E3F42" w:rsidRDefault="00921714" w:rsidP="001669AF">
      <w:pPr>
        <w:spacing w:after="0" w:line="240" w:lineRule="auto"/>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Comm. </w:t>
      </w:r>
      <w:r w:rsidR="005E3F42">
        <w:rPr>
          <w:rStyle w:val="e2ma-style"/>
          <w:rFonts w:ascii="Georgia" w:hAnsi="Georgia" w:cs="Arial"/>
          <w:color w:val="333333"/>
          <w:sz w:val="23"/>
          <w:szCs w:val="23"/>
        </w:rPr>
        <w:t>Hildreth</w:t>
      </w:r>
      <w:r>
        <w:rPr>
          <w:rStyle w:val="e2ma-style"/>
          <w:rFonts w:ascii="Georgia" w:hAnsi="Georgia" w:cs="Arial"/>
          <w:color w:val="333333"/>
          <w:sz w:val="23"/>
          <w:szCs w:val="23"/>
        </w:rPr>
        <w:t xml:space="preserve"> expounded that </w:t>
      </w:r>
      <w:r w:rsidR="005E3F42">
        <w:rPr>
          <w:rStyle w:val="e2ma-style"/>
          <w:rFonts w:ascii="Georgia" w:hAnsi="Georgia" w:cs="Arial"/>
          <w:color w:val="333333"/>
          <w:sz w:val="23"/>
          <w:szCs w:val="23"/>
        </w:rPr>
        <w:t xml:space="preserve">Title VI is the genesis of our statutory mandate to exist.  The original reason </w:t>
      </w:r>
      <w:r>
        <w:rPr>
          <w:rStyle w:val="e2ma-style"/>
          <w:rFonts w:ascii="Georgia" w:hAnsi="Georgia" w:cs="Arial"/>
          <w:color w:val="333333"/>
          <w:sz w:val="23"/>
          <w:szCs w:val="23"/>
        </w:rPr>
        <w:t xml:space="preserve">MHRC </w:t>
      </w:r>
      <w:r w:rsidR="005E3F42">
        <w:rPr>
          <w:rStyle w:val="e2ma-style"/>
          <w:rFonts w:ascii="Georgia" w:hAnsi="Georgia" w:cs="Arial"/>
          <w:color w:val="333333"/>
          <w:sz w:val="23"/>
          <w:szCs w:val="23"/>
        </w:rPr>
        <w:t xml:space="preserve">came into being is to </w:t>
      </w:r>
      <w:r>
        <w:rPr>
          <w:rStyle w:val="e2ma-style"/>
          <w:rFonts w:ascii="Georgia" w:hAnsi="Georgia" w:cs="Arial"/>
          <w:color w:val="333333"/>
          <w:sz w:val="23"/>
          <w:szCs w:val="23"/>
        </w:rPr>
        <w:t xml:space="preserve">address that aspect </w:t>
      </w:r>
      <w:r w:rsidR="005E3F42">
        <w:rPr>
          <w:rStyle w:val="e2ma-style"/>
          <w:rFonts w:ascii="Georgia" w:hAnsi="Georgia" w:cs="Arial"/>
          <w:color w:val="333333"/>
          <w:sz w:val="23"/>
          <w:szCs w:val="23"/>
        </w:rPr>
        <w:t xml:space="preserve">of that federal mandate.  </w:t>
      </w:r>
      <w:r>
        <w:rPr>
          <w:rStyle w:val="e2ma-style"/>
          <w:rFonts w:ascii="Georgia" w:hAnsi="Georgia" w:cs="Arial"/>
          <w:color w:val="333333"/>
          <w:sz w:val="23"/>
          <w:szCs w:val="23"/>
        </w:rPr>
        <w:t>She reminded that w</w:t>
      </w:r>
      <w:r w:rsidR="005E3F42">
        <w:rPr>
          <w:rStyle w:val="e2ma-style"/>
          <w:rFonts w:ascii="Georgia" w:hAnsi="Georgia" w:cs="Arial"/>
          <w:color w:val="333333"/>
          <w:sz w:val="23"/>
          <w:szCs w:val="23"/>
        </w:rPr>
        <w:t>hile we engage in other activities, we must never forget our roots.</w:t>
      </w:r>
    </w:p>
    <w:p w:rsidR="00106644" w:rsidRDefault="00106644" w:rsidP="001669AF">
      <w:pPr>
        <w:spacing w:after="0" w:line="240" w:lineRule="auto"/>
        <w:rPr>
          <w:rStyle w:val="e2ma-style"/>
          <w:rFonts w:ascii="Georgia" w:hAnsi="Georgia" w:cs="Arial"/>
          <w:color w:val="333333"/>
          <w:sz w:val="23"/>
          <w:szCs w:val="23"/>
        </w:rPr>
      </w:pPr>
    </w:p>
    <w:p w:rsidR="00106644" w:rsidRPr="00106644" w:rsidRDefault="00106644" w:rsidP="001669AF">
      <w:pPr>
        <w:spacing w:after="0" w:line="240" w:lineRule="auto"/>
        <w:ind w:left="1620"/>
        <w:rPr>
          <w:rStyle w:val="e2ma-style"/>
          <w:rFonts w:ascii="Georgia" w:hAnsi="Georgia" w:cs="Arial"/>
          <w:color w:val="333333"/>
          <w:sz w:val="23"/>
          <w:szCs w:val="23"/>
        </w:rPr>
      </w:pPr>
      <w:r>
        <w:rPr>
          <w:rStyle w:val="e2ma-style"/>
          <w:rFonts w:ascii="Georgia" w:hAnsi="Georgia" w:cs="Arial"/>
          <w:color w:val="333333"/>
          <w:sz w:val="23"/>
          <w:szCs w:val="23"/>
        </w:rPr>
        <w:t>E.D. Fowler-Green said she has plans to submit Title VI recommendations to the Mayor.  They will not be made public.  Director of Community Engagement</w:t>
      </w:r>
      <w:r w:rsidR="00683254">
        <w:rPr>
          <w:rStyle w:val="e2ma-style"/>
          <w:rFonts w:ascii="Georgia" w:hAnsi="Georgia" w:cs="Arial"/>
          <w:color w:val="333333"/>
          <w:sz w:val="23"/>
          <w:szCs w:val="23"/>
        </w:rPr>
        <w:t>, Barbara Gunn Lartey,</w:t>
      </w:r>
      <w:r>
        <w:rPr>
          <w:rStyle w:val="e2ma-style"/>
          <w:rFonts w:ascii="Georgia" w:hAnsi="Georgia" w:cs="Arial"/>
          <w:color w:val="333333"/>
          <w:sz w:val="23"/>
          <w:szCs w:val="23"/>
        </w:rPr>
        <w:t xml:space="preserve"> will begin </w:t>
      </w:r>
      <w:r w:rsidR="00DF5DDC">
        <w:rPr>
          <w:rStyle w:val="e2ma-style"/>
          <w:rFonts w:ascii="Georgia" w:hAnsi="Georgia" w:cs="Arial"/>
          <w:color w:val="333333"/>
          <w:sz w:val="23"/>
          <w:szCs w:val="23"/>
        </w:rPr>
        <w:t xml:space="preserve">facilitating Title VI </w:t>
      </w:r>
      <w:r>
        <w:rPr>
          <w:rStyle w:val="e2ma-style"/>
          <w:rFonts w:ascii="Georgia" w:hAnsi="Georgia" w:cs="Arial"/>
          <w:color w:val="333333"/>
          <w:sz w:val="23"/>
          <w:szCs w:val="23"/>
        </w:rPr>
        <w:t>training</w:t>
      </w:r>
      <w:r w:rsidR="00DF5DDC">
        <w:rPr>
          <w:rStyle w:val="e2ma-style"/>
          <w:rFonts w:ascii="Georgia" w:hAnsi="Georgia" w:cs="Arial"/>
          <w:color w:val="333333"/>
          <w:sz w:val="23"/>
          <w:szCs w:val="23"/>
        </w:rPr>
        <w:t xml:space="preserve"> in June 2016</w:t>
      </w:r>
      <w:r>
        <w:rPr>
          <w:rStyle w:val="e2ma-style"/>
          <w:rFonts w:ascii="Georgia" w:hAnsi="Georgia" w:cs="Arial"/>
          <w:color w:val="333333"/>
          <w:sz w:val="23"/>
          <w:szCs w:val="23"/>
        </w:rPr>
        <w:t>.</w:t>
      </w:r>
    </w:p>
    <w:p w:rsidR="00A217F7" w:rsidRDefault="00A217F7" w:rsidP="005E3F42">
      <w:pPr>
        <w:spacing w:after="0" w:line="240" w:lineRule="auto"/>
        <w:rPr>
          <w:rStyle w:val="e2ma-style"/>
          <w:rFonts w:ascii="Georgia" w:hAnsi="Georgia" w:cs="Arial"/>
          <w:color w:val="333333"/>
          <w:sz w:val="23"/>
          <w:szCs w:val="23"/>
        </w:rPr>
      </w:pPr>
    </w:p>
    <w:p w:rsidR="00A217F7" w:rsidRDefault="00370FF1" w:rsidP="001669AF">
      <w:pPr>
        <w:pStyle w:val="ListParagraph"/>
        <w:numPr>
          <w:ilvl w:val="0"/>
          <w:numId w:val="26"/>
        </w:numPr>
        <w:ind w:left="1620" w:hanging="180"/>
        <w:rPr>
          <w:rStyle w:val="e2ma-style"/>
          <w:rFonts w:ascii="Georgia" w:hAnsi="Georgia" w:cs="Arial"/>
          <w:color w:val="333333"/>
          <w:sz w:val="23"/>
          <w:szCs w:val="23"/>
        </w:rPr>
      </w:pPr>
      <w:r w:rsidRPr="00BF3457">
        <w:rPr>
          <w:rStyle w:val="e2ma-style"/>
          <w:rFonts w:ascii="Georgia" w:hAnsi="Georgia" w:cs="Arial"/>
          <w:b/>
          <w:color w:val="333333"/>
          <w:sz w:val="23"/>
          <w:szCs w:val="23"/>
        </w:rPr>
        <w:t>Language Assessment</w:t>
      </w:r>
      <w:r w:rsidRPr="00BF3457">
        <w:rPr>
          <w:rStyle w:val="e2ma-style"/>
          <w:rFonts w:ascii="Georgia" w:hAnsi="Georgia" w:cs="Arial"/>
          <w:color w:val="333333"/>
          <w:sz w:val="23"/>
          <w:szCs w:val="23"/>
        </w:rPr>
        <w:t xml:space="preserve">:  </w:t>
      </w:r>
      <w:r w:rsidR="003E1AC5">
        <w:rPr>
          <w:rStyle w:val="e2ma-style"/>
          <w:rFonts w:ascii="Georgia" w:hAnsi="Georgia" w:cs="Arial"/>
          <w:color w:val="333333"/>
          <w:sz w:val="23"/>
          <w:szCs w:val="23"/>
        </w:rPr>
        <w:t xml:space="preserve">MHRC has moved into the community perspective phase of </w:t>
      </w:r>
      <w:r w:rsidR="00C92E33">
        <w:rPr>
          <w:rStyle w:val="e2ma-style"/>
          <w:rFonts w:ascii="Georgia" w:hAnsi="Georgia" w:cs="Arial"/>
          <w:color w:val="333333"/>
          <w:sz w:val="23"/>
          <w:szCs w:val="23"/>
        </w:rPr>
        <w:t>this project.  After</w:t>
      </w:r>
      <w:r w:rsidRPr="00BF3457">
        <w:rPr>
          <w:rStyle w:val="e2ma-style"/>
          <w:rFonts w:ascii="Georgia" w:hAnsi="Georgia" w:cs="Arial"/>
          <w:color w:val="333333"/>
          <w:sz w:val="23"/>
          <w:szCs w:val="23"/>
        </w:rPr>
        <w:t xml:space="preserve"> assessing preliminary results from initial Language Assessment </w:t>
      </w:r>
      <w:r w:rsidR="00B611E4" w:rsidRPr="00BF3457">
        <w:rPr>
          <w:rStyle w:val="e2ma-style"/>
          <w:rFonts w:ascii="Georgia" w:hAnsi="Georgia" w:cs="Arial"/>
          <w:color w:val="333333"/>
          <w:sz w:val="23"/>
          <w:szCs w:val="23"/>
        </w:rPr>
        <w:t>responses</w:t>
      </w:r>
      <w:r w:rsidR="00C92E33">
        <w:rPr>
          <w:rStyle w:val="e2ma-style"/>
          <w:rFonts w:ascii="Georgia" w:hAnsi="Georgia" w:cs="Arial"/>
          <w:color w:val="333333"/>
          <w:sz w:val="23"/>
          <w:szCs w:val="23"/>
        </w:rPr>
        <w:t>,</w:t>
      </w:r>
      <w:r w:rsidRPr="00BF3457">
        <w:rPr>
          <w:rStyle w:val="e2ma-style"/>
          <w:rFonts w:ascii="Georgia" w:hAnsi="Georgia" w:cs="Arial"/>
          <w:color w:val="333333"/>
          <w:sz w:val="23"/>
          <w:szCs w:val="23"/>
        </w:rPr>
        <w:t xml:space="preserve"> it is </w:t>
      </w:r>
      <w:r w:rsidR="00C92E33">
        <w:rPr>
          <w:rStyle w:val="e2ma-style"/>
          <w:rFonts w:ascii="Georgia" w:hAnsi="Georgia" w:cs="Arial"/>
          <w:color w:val="333333"/>
          <w:sz w:val="23"/>
          <w:szCs w:val="23"/>
        </w:rPr>
        <w:t>patently</w:t>
      </w:r>
      <w:r w:rsidR="00A217F7" w:rsidRPr="00BF3457">
        <w:rPr>
          <w:rStyle w:val="e2ma-style"/>
          <w:rFonts w:ascii="Georgia" w:hAnsi="Georgia" w:cs="Arial"/>
          <w:color w:val="333333"/>
          <w:sz w:val="23"/>
          <w:szCs w:val="23"/>
        </w:rPr>
        <w:t xml:space="preserve"> clear </w:t>
      </w:r>
      <w:r w:rsidRPr="00BF3457">
        <w:rPr>
          <w:rStyle w:val="e2ma-style"/>
          <w:rFonts w:ascii="Georgia" w:hAnsi="Georgia" w:cs="Arial"/>
          <w:color w:val="333333"/>
          <w:sz w:val="23"/>
          <w:szCs w:val="23"/>
        </w:rPr>
        <w:t xml:space="preserve">that </w:t>
      </w:r>
      <w:r w:rsidR="002972C2" w:rsidRPr="00BF3457">
        <w:rPr>
          <w:rStyle w:val="e2ma-style"/>
          <w:rFonts w:ascii="Georgia" w:hAnsi="Georgia" w:cs="Arial"/>
          <w:color w:val="333333"/>
          <w:sz w:val="23"/>
          <w:szCs w:val="23"/>
        </w:rPr>
        <w:t xml:space="preserve">there’s </w:t>
      </w:r>
      <w:r w:rsidR="00A217F7" w:rsidRPr="00BF3457">
        <w:rPr>
          <w:rStyle w:val="e2ma-style"/>
          <w:rFonts w:ascii="Georgia" w:hAnsi="Georgia" w:cs="Arial"/>
          <w:color w:val="333333"/>
          <w:sz w:val="23"/>
          <w:szCs w:val="23"/>
        </w:rPr>
        <w:t xml:space="preserve">work </w:t>
      </w:r>
      <w:r w:rsidR="002972C2" w:rsidRPr="00BF3457">
        <w:rPr>
          <w:rStyle w:val="e2ma-style"/>
          <w:rFonts w:ascii="Georgia" w:hAnsi="Georgia" w:cs="Arial"/>
          <w:color w:val="333333"/>
          <w:sz w:val="23"/>
          <w:szCs w:val="23"/>
        </w:rPr>
        <w:t>to do</w:t>
      </w:r>
      <w:r w:rsidR="00A217F7" w:rsidRPr="00BF3457">
        <w:rPr>
          <w:rStyle w:val="e2ma-style"/>
          <w:rFonts w:ascii="Georgia" w:hAnsi="Georgia" w:cs="Arial"/>
          <w:color w:val="333333"/>
          <w:sz w:val="23"/>
          <w:szCs w:val="23"/>
        </w:rPr>
        <w:t xml:space="preserve">.  </w:t>
      </w:r>
      <w:r w:rsidR="00BF3457" w:rsidRPr="00BF3457">
        <w:rPr>
          <w:rStyle w:val="e2ma-style"/>
          <w:rFonts w:ascii="Georgia" w:hAnsi="Georgia" w:cs="Arial"/>
          <w:color w:val="333333"/>
          <w:sz w:val="23"/>
          <w:szCs w:val="23"/>
        </w:rPr>
        <w:t>For example, we have received “African, Hispanic, and Middle Eastern,” in response to the top five</w:t>
      </w:r>
      <w:r w:rsidR="00A217F7" w:rsidRPr="00BF3457">
        <w:rPr>
          <w:rStyle w:val="e2ma-style"/>
          <w:rFonts w:ascii="Georgia" w:hAnsi="Georgia" w:cs="Arial"/>
          <w:color w:val="333333"/>
          <w:sz w:val="23"/>
          <w:szCs w:val="23"/>
        </w:rPr>
        <w:t xml:space="preserve"> languages spoken by constituents</w:t>
      </w:r>
      <w:r w:rsidR="003E1AC5">
        <w:rPr>
          <w:rStyle w:val="e2ma-style"/>
          <w:rFonts w:ascii="Georgia" w:hAnsi="Georgia" w:cs="Arial"/>
          <w:color w:val="333333"/>
          <w:sz w:val="23"/>
          <w:szCs w:val="23"/>
        </w:rPr>
        <w:t xml:space="preserve">.  </w:t>
      </w:r>
      <w:r w:rsidR="003E1AC5" w:rsidRPr="00BF3457">
        <w:rPr>
          <w:rStyle w:val="e2ma-style"/>
          <w:rFonts w:ascii="Georgia" w:hAnsi="Georgia" w:cs="Arial"/>
          <w:color w:val="333333"/>
          <w:sz w:val="23"/>
          <w:szCs w:val="23"/>
        </w:rPr>
        <w:t xml:space="preserve">Sam Perez, Director of Policy and Research, will send a link to the MHRC Board so they can share with community partners.  </w:t>
      </w:r>
    </w:p>
    <w:p w:rsidR="00A217F7" w:rsidRDefault="00A217F7" w:rsidP="00A217F7">
      <w:pPr>
        <w:spacing w:after="0" w:line="240" w:lineRule="auto"/>
        <w:rPr>
          <w:rStyle w:val="e2ma-style"/>
          <w:rFonts w:ascii="Georgia" w:hAnsi="Georgia" w:cs="Arial"/>
          <w:color w:val="333333"/>
          <w:sz w:val="23"/>
          <w:szCs w:val="23"/>
        </w:rPr>
      </w:pPr>
    </w:p>
    <w:p w:rsidR="00A217F7" w:rsidRDefault="00A217F7" w:rsidP="001669AF">
      <w:pPr>
        <w:pStyle w:val="ListParagraph"/>
        <w:numPr>
          <w:ilvl w:val="0"/>
          <w:numId w:val="26"/>
        </w:numPr>
        <w:ind w:left="1620" w:hanging="180"/>
        <w:rPr>
          <w:rStyle w:val="e2ma-style"/>
          <w:rFonts w:ascii="Georgia" w:hAnsi="Georgia" w:cs="Arial"/>
          <w:color w:val="333333"/>
          <w:sz w:val="23"/>
          <w:szCs w:val="23"/>
        </w:rPr>
      </w:pPr>
      <w:r w:rsidRPr="006D5907">
        <w:rPr>
          <w:rStyle w:val="e2ma-style"/>
          <w:rFonts w:ascii="Georgia" w:hAnsi="Georgia" w:cs="Arial"/>
          <w:b/>
          <w:color w:val="333333"/>
          <w:sz w:val="23"/>
          <w:szCs w:val="23"/>
        </w:rPr>
        <w:t>Fair Housing Conference</w:t>
      </w:r>
      <w:r>
        <w:rPr>
          <w:rStyle w:val="e2ma-style"/>
          <w:rFonts w:ascii="Georgia" w:hAnsi="Georgia" w:cs="Arial"/>
          <w:color w:val="333333"/>
          <w:sz w:val="23"/>
          <w:szCs w:val="23"/>
        </w:rPr>
        <w:t xml:space="preserve">.  Mayor </w:t>
      </w:r>
      <w:r w:rsidR="00AC3AD8">
        <w:rPr>
          <w:rStyle w:val="e2ma-style"/>
          <w:rFonts w:ascii="Georgia" w:hAnsi="Georgia" w:cs="Arial"/>
          <w:color w:val="333333"/>
          <w:sz w:val="23"/>
          <w:szCs w:val="23"/>
        </w:rPr>
        <w:t xml:space="preserve">Barry </w:t>
      </w:r>
      <w:r>
        <w:rPr>
          <w:rStyle w:val="e2ma-style"/>
          <w:rFonts w:ascii="Georgia" w:hAnsi="Georgia" w:cs="Arial"/>
          <w:color w:val="333333"/>
          <w:sz w:val="23"/>
          <w:szCs w:val="23"/>
        </w:rPr>
        <w:t xml:space="preserve">opened </w:t>
      </w:r>
      <w:r w:rsidR="00AC3AD8">
        <w:rPr>
          <w:rStyle w:val="e2ma-style"/>
          <w:rFonts w:ascii="Georgia" w:hAnsi="Georgia" w:cs="Arial"/>
          <w:color w:val="333333"/>
          <w:sz w:val="23"/>
          <w:szCs w:val="23"/>
        </w:rPr>
        <w:t>this</w:t>
      </w:r>
      <w:r>
        <w:rPr>
          <w:rStyle w:val="e2ma-style"/>
          <w:rFonts w:ascii="Georgia" w:hAnsi="Georgia" w:cs="Arial"/>
          <w:color w:val="333333"/>
          <w:sz w:val="23"/>
          <w:szCs w:val="23"/>
        </w:rPr>
        <w:t xml:space="preserve"> insightful, enlightening </w:t>
      </w:r>
      <w:r w:rsidR="00AC3AD8">
        <w:rPr>
          <w:rStyle w:val="e2ma-style"/>
          <w:rFonts w:ascii="Georgia" w:hAnsi="Georgia" w:cs="Arial"/>
          <w:color w:val="333333"/>
          <w:sz w:val="23"/>
          <w:szCs w:val="23"/>
        </w:rPr>
        <w:t xml:space="preserve">colloquium </w:t>
      </w:r>
      <w:r>
        <w:rPr>
          <w:rStyle w:val="e2ma-style"/>
          <w:rFonts w:ascii="Georgia" w:hAnsi="Georgia" w:cs="Arial"/>
          <w:color w:val="333333"/>
          <w:sz w:val="23"/>
          <w:szCs w:val="23"/>
        </w:rPr>
        <w:t>regarding fair housing issues.</w:t>
      </w:r>
      <w:r w:rsidR="000F1BF9">
        <w:rPr>
          <w:rStyle w:val="e2ma-style"/>
          <w:rFonts w:ascii="Georgia" w:hAnsi="Georgia" w:cs="Arial"/>
          <w:color w:val="333333"/>
          <w:sz w:val="23"/>
          <w:szCs w:val="23"/>
        </w:rPr>
        <w:t xml:space="preserve">  MHRC attended as a participant and with an information table.</w:t>
      </w:r>
    </w:p>
    <w:p w:rsidR="00A217F7" w:rsidRDefault="00A217F7" w:rsidP="006900AF">
      <w:pPr>
        <w:spacing w:after="0" w:line="240" w:lineRule="auto"/>
        <w:ind w:left="1325"/>
        <w:rPr>
          <w:rStyle w:val="e2ma-style"/>
          <w:rFonts w:ascii="Georgia" w:hAnsi="Georgia" w:cs="Arial"/>
          <w:color w:val="333333"/>
          <w:sz w:val="23"/>
          <w:szCs w:val="23"/>
        </w:rPr>
      </w:pPr>
    </w:p>
    <w:p w:rsidR="00F87A7A" w:rsidRDefault="00A217F7" w:rsidP="008D2EFA">
      <w:pPr>
        <w:pStyle w:val="ListParagraph"/>
        <w:numPr>
          <w:ilvl w:val="0"/>
          <w:numId w:val="26"/>
        </w:numPr>
        <w:ind w:left="1620" w:hanging="180"/>
        <w:rPr>
          <w:rStyle w:val="e2ma-style"/>
          <w:rFonts w:ascii="Georgia" w:hAnsi="Georgia" w:cs="Arial"/>
          <w:color w:val="333333"/>
          <w:sz w:val="23"/>
          <w:szCs w:val="23"/>
        </w:rPr>
      </w:pPr>
      <w:r w:rsidRPr="006D5907">
        <w:rPr>
          <w:rStyle w:val="e2ma-style"/>
          <w:rFonts w:ascii="Georgia" w:hAnsi="Georgia" w:cs="Arial"/>
          <w:b/>
          <w:color w:val="333333"/>
          <w:sz w:val="23"/>
          <w:szCs w:val="23"/>
        </w:rPr>
        <w:t>Joint M</w:t>
      </w:r>
      <w:r w:rsidR="006D5907" w:rsidRPr="006D5907">
        <w:rPr>
          <w:rStyle w:val="e2ma-style"/>
          <w:rFonts w:ascii="Georgia" w:hAnsi="Georgia" w:cs="Arial"/>
          <w:b/>
          <w:color w:val="333333"/>
          <w:sz w:val="23"/>
          <w:szCs w:val="23"/>
        </w:rPr>
        <w:t xml:space="preserve">eeting with the </w:t>
      </w:r>
      <w:r w:rsidR="00490526">
        <w:rPr>
          <w:rStyle w:val="e2ma-style"/>
          <w:rFonts w:ascii="Georgia" w:hAnsi="Georgia" w:cs="Arial"/>
          <w:b/>
          <w:color w:val="333333"/>
          <w:sz w:val="23"/>
          <w:szCs w:val="23"/>
        </w:rPr>
        <w:t xml:space="preserve">Support Fund of the </w:t>
      </w:r>
      <w:r w:rsidR="006D5907" w:rsidRPr="006D5907">
        <w:rPr>
          <w:rStyle w:val="e2ma-style"/>
          <w:rFonts w:ascii="Georgia" w:hAnsi="Georgia" w:cs="Arial"/>
          <w:b/>
          <w:color w:val="333333"/>
          <w:sz w:val="23"/>
          <w:szCs w:val="23"/>
        </w:rPr>
        <w:t xml:space="preserve">Community </w:t>
      </w:r>
      <w:r w:rsidR="00490526">
        <w:rPr>
          <w:rStyle w:val="e2ma-style"/>
          <w:rFonts w:ascii="Georgia" w:hAnsi="Georgia" w:cs="Arial"/>
          <w:b/>
          <w:color w:val="333333"/>
          <w:sz w:val="23"/>
          <w:szCs w:val="23"/>
        </w:rPr>
        <w:t>Foundation</w:t>
      </w:r>
      <w:r>
        <w:rPr>
          <w:rStyle w:val="e2ma-style"/>
          <w:rFonts w:ascii="Georgia" w:hAnsi="Georgia" w:cs="Arial"/>
          <w:color w:val="333333"/>
          <w:sz w:val="23"/>
          <w:szCs w:val="23"/>
        </w:rPr>
        <w:t xml:space="preserve">:  </w:t>
      </w:r>
      <w:r w:rsidR="007C28E6">
        <w:rPr>
          <w:rStyle w:val="e2ma-style"/>
          <w:rFonts w:ascii="Georgia" w:hAnsi="Georgia" w:cs="Arial"/>
          <w:color w:val="333333"/>
          <w:sz w:val="23"/>
          <w:szCs w:val="23"/>
        </w:rPr>
        <w:t>E.D. Fowler-Green p</w:t>
      </w:r>
      <w:r>
        <w:rPr>
          <w:rStyle w:val="e2ma-style"/>
          <w:rFonts w:ascii="Georgia" w:hAnsi="Georgia" w:cs="Arial"/>
          <w:color w:val="333333"/>
          <w:sz w:val="23"/>
          <w:szCs w:val="23"/>
        </w:rPr>
        <w:t xml:space="preserve">ersonally thanked </w:t>
      </w:r>
      <w:r w:rsidR="00227E71">
        <w:rPr>
          <w:rStyle w:val="e2ma-style"/>
          <w:rFonts w:ascii="Georgia" w:hAnsi="Georgia" w:cs="Arial"/>
          <w:color w:val="333333"/>
          <w:sz w:val="23"/>
          <w:szCs w:val="23"/>
        </w:rPr>
        <w:t>CB</w:t>
      </w:r>
      <w:r w:rsidR="00914087">
        <w:rPr>
          <w:rStyle w:val="e2ma-style"/>
          <w:rFonts w:ascii="Georgia" w:hAnsi="Georgia" w:cs="Arial"/>
          <w:color w:val="333333"/>
          <w:sz w:val="23"/>
          <w:szCs w:val="23"/>
        </w:rPr>
        <w:t>C</w:t>
      </w:r>
      <w:r w:rsidR="00227E71">
        <w:rPr>
          <w:rStyle w:val="e2ma-style"/>
          <w:rFonts w:ascii="Georgia" w:hAnsi="Georgia" w:cs="Arial"/>
          <w:color w:val="333333"/>
          <w:sz w:val="23"/>
          <w:szCs w:val="23"/>
        </w:rPr>
        <w:t xml:space="preserve"> Trew and Comm. </w:t>
      </w:r>
      <w:r w:rsidR="005E5F48">
        <w:rPr>
          <w:rStyle w:val="e2ma-style"/>
          <w:rFonts w:ascii="Georgia" w:hAnsi="Georgia" w:cs="Arial"/>
          <w:color w:val="333333"/>
          <w:sz w:val="23"/>
          <w:szCs w:val="23"/>
        </w:rPr>
        <w:t xml:space="preserve">Rodriguez </w:t>
      </w:r>
      <w:r>
        <w:rPr>
          <w:rStyle w:val="e2ma-style"/>
          <w:rFonts w:ascii="Georgia" w:hAnsi="Georgia" w:cs="Arial"/>
          <w:color w:val="333333"/>
          <w:sz w:val="23"/>
          <w:szCs w:val="23"/>
        </w:rPr>
        <w:t>for attending</w:t>
      </w:r>
      <w:r w:rsidR="005E5F48">
        <w:rPr>
          <w:rStyle w:val="e2ma-style"/>
          <w:rFonts w:ascii="Georgia" w:hAnsi="Georgia" w:cs="Arial"/>
          <w:color w:val="333333"/>
          <w:sz w:val="23"/>
          <w:szCs w:val="23"/>
        </w:rPr>
        <w:t xml:space="preserve"> the presentation by the Public Defender’s Office to this joint board meeting</w:t>
      </w:r>
      <w:r>
        <w:rPr>
          <w:rStyle w:val="e2ma-style"/>
          <w:rFonts w:ascii="Georgia" w:hAnsi="Georgia" w:cs="Arial"/>
          <w:color w:val="333333"/>
          <w:sz w:val="23"/>
          <w:szCs w:val="23"/>
        </w:rPr>
        <w:t xml:space="preserve">.  </w:t>
      </w:r>
      <w:r w:rsidR="00EA1065">
        <w:rPr>
          <w:rStyle w:val="e2ma-style"/>
          <w:rFonts w:ascii="Georgia" w:hAnsi="Georgia" w:cs="Arial"/>
          <w:color w:val="333333"/>
          <w:sz w:val="23"/>
          <w:szCs w:val="23"/>
        </w:rPr>
        <w:t>PD</w:t>
      </w:r>
      <w:r w:rsidR="005E5F48">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Dawn </w:t>
      </w:r>
      <w:proofErr w:type="spellStart"/>
      <w:r>
        <w:rPr>
          <w:rStyle w:val="e2ma-style"/>
          <w:rFonts w:ascii="Georgia" w:hAnsi="Georgia" w:cs="Arial"/>
          <w:color w:val="333333"/>
          <w:sz w:val="23"/>
          <w:szCs w:val="23"/>
        </w:rPr>
        <w:t>Deaner</w:t>
      </w:r>
      <w:proofErr w:type="spellEnd"/>
      <w:r>
        <w:rPr>
          <w:rStyle w:val="e2ma-style"/>
          <w:rFonts w:ascii="Georgia" w:hAnsi="Georgia" w:cs="Arial"/>
          <w:color w:val="333333"/>
          <w:sz w:val="23"/>
          <w:szCs w:val="23"/>
        </w:rPr>
        <w:t xml:space="preserve"> presented.  </w:t>
      </w:r>
      <w:r w:rsidR="001923A9">
        <w:rPr>
          <w:rStyle w:val="e2ma-style"/>
          <w:rFonts w:ascii="Georgia" w:hAnsi="Georgia" w:cs="Arial"/>
          <w:color w:val="333333"/>
          <w:sz w:val="23"/>
          <w:szCs w:val="23"/>
        </w:rPr>
        <w:t xml:space="preserve">E.D. Fowler-Green </w:t>
      </w:r>
      <w:r w:rsidR="005E5F48">
        <w:rPr>
          <w:rStyle w:val="e2ma-style"/>
          <w:rFonts w:ascii="Georgia" w:hAnsi="Georgia" w:cs="Arial"/>
          <w:color w:val="333333"/>
          <w:sz w:val="23"/>
          <w:szCs w:val="23"/>
        </w:rPr>
        <w:t xml:space="preserve">said MHRC will </w:t>
      </w:r>
      <w:r>
        <w:rPr>
          <w:rStyle w:val="e2ma-style"/>
          <w:rFonts w:ascii="Georgia" w:hAnsi="Georgia" w:cs="Arial"/>
          <w:color w:val="333333"/>
          <w:sz w:val="23"/>
          <w:szCs w:val="23"/>
        </w:rPr>
        <w:t>be partnering w</w:t>
      </w:r>
      <w:r w:rsidR="005E5F48">
        <w:rPr>
          <w:rStyle w:val="e2ma-style"/>
          <w:rFonts w:ascii="Georgia" w:hAnsi="Georgia" w:cs="Arial"/>
          <w:color w:val="333333"/>
          <w:sz w:val="23"/>
          <w:szCs w:val="23"/>
        </w:rPr>
        <w:t>ith the Public Defender’s</w:t>
      </w:r>
      <w:r w:rsidR="001923A9">
        <w:rPr>
          <w:rStyle w:val="e2ma-style"/>
          <w:rFonts w:ascii="Georgia" w:hAnsi="Georgia" w:cs="Arial"/>
          <w:color w:val="333333"/>
          <w:sz w:val="23"/>
          <w:szCs w:val="23"/>
        </w:rPr>
        <w:t xml:space="preserve"> </w:t>
      </w:r>
    </w:p>
    <w:p w:rsidR="00F87A7A" w:rsidRPr="00F87A7A" w:rsidRDefault="00F87A7A" w:rsidP="00F87A7A">
      <w:pPr>
        <w:pStyle w:val="ListParagraph"/>
        <w:rPr>
          <w:rStyle w:val="e2ma-style"/>
          <w:rFonts w:ascii="Georgia" w:hAnsi="Georgia" w:cs="Arial"/>
          <w:color w:val="333333"/>
          <w:sz w:val="23"/>
          <w:szCs w:val="23"/>
        </w:rPr>
      </w:pPr>
    </w:p>
    <w:p w:rsidR="00A217F7" w:rsidRDefault="00EA1065" w:rsidP="008D2EFA">
      <w:pPr>
        <w:pStyle w:val="ListParagraph"/>
        <w:numPr>
          <w:ilvl w:val="0"/>
          <w:numId w:val="26"/>
        </w:numPr>
        <w:ind w:left="1620" w:hanging="180"/>
        <w:rPr>
          <w:rStyle w:val="e2ma-style"/>
          <w:rFonts w:ascii="Georgia" w:hAnsi="Georgia" w:cs="Arial"/>
          <w:color w:val="333333"/>
          <w:sz w:val="23"/>
          <w:szCs w:val="23"/>
        </w:rPr>
      </w:pPr>
      <w:r>
        <w:rPr>
          <w:rStyle w:val="e2ma-style"/>
          <w:rFonts w:ascii="Georgia" w:hAnsi="Georgia" w:cs="Arial"/>
          <w:color w:val="333333"/>
          <w:sz w:val="23"/>
          <w:szCs w:val="23"/>
        </w:rPr>
        <w:t xml:space="preserve">Office </w:t>
      </w:r>
      <w:r w:rsidR="001923A9">
        <w:rPr>
          <w:rStyle w:val="e2ma-style"/>
          <w:rFonts w:ascii="Georgia" w:hAnsi="Georgia" w:cs="Arial"/>
          <w:color w:val="333333"/>
          <w:sz w:val="23"/>
          <w:szCs w:val="23"/>
        </w:rPr>
        <w:t xml:space="preserve">and seeking opportunities </w:t>
      </w:r>
      <w:r w:rsidR="00A217F7">
        <w:rPr>
          <w:rStyle w:val="e2ma-style"/>
          <w:rFonts w:ascii="Georgia" w:hAnsi="Georgia" w:cs="Arial"/>
          <w:color w:val="333333"/>
          <w:sz w:val="23"/>
          <w:szCs w:val="23"/>
        </w:rPr>
        <w:t>to support their work</w:t>
      </w:r>
      <w:r w:rsidR="001923A9">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through </w:t>
      </w:r>
      <w:r w:rsidR="00A217F7">
        <w:rPr>
          <w:rStyle w:val="e2ma-style"/>
          <w:rFonts w:ascii="Georgia" w:hAnsi="Georgia" w:cs="Arial"/>
          <w:color w:val="333333"/>
          <w:sz w:val="23"/>
          <w:szCs w:val="23"/>
        </w:rPr>
        <w:t xml:space="preserve">more data-driven projects.  </w:t>
      </w:r>
      <w:r w:rsidR="001923A9">
        <w:rPr>
          <w:rStyle w:val="e2ma-style"/>
          <w:rFonts w:ascii="Georgia" w:hAnsi="Georgia" w:cs="Arial"/>
          <w:color w:val="333333"/>
          <w:sz w:val="23"/>
          <w:szCs w:val="23"/>
        </w:rPr>
        <w:t xml:space="preserve">One of their signature </w:t>
      </w:r>
      <w:r w:rsidR="005655BE">
        <w:rPr>
          <w:rStyle w:val="e2ma-style"/>
          <w:rFonts w:ascii="Georgia" w:hAnsi="Georgia" w:cs="Arial"/>
          <w:color w:val="333333"/>
          <w:sz w:val="23"/>
          <w:szCs w:val="23"/>
        </w:rPr>
        <w:t>initiatives</w:t>
      </w:r>
      <w:r w:rsidR="001923A9">
        <w:rPr>
          <w:rStyle w:val="e2ma-style"/>
          <w:rFonts w:ascii="Georgia" w:hAnsi="Georgia" w:cs="Arial"/>
          <w:color w:val="333333"/>
          <w:sz w:val="23"/>
          <w:szCs w:val="23"/>
        </w:rPr>
        <w:t xml:space="preserve">, </w:t>
      </w:r>
      <w:r w:rsidR="00A217F7" w:rsidRPr="001923A9">
        <w:rPr>
          <w:rStyle w:val="e2ma-style"/>
          <w:rFonts w:ascii="Georgia" w:hAnsi="Georgia" w:cs="Arial"/>
          <w:i/>
          <w:color w:val="333333"/>
          <w:sz w:val="23"/>
          <w:szCs w:val="23"/>
        </w:rPr>
        <w:t xml:space="preserve">Defend </w:t>
      </w:r>
      <w:r w:rsidR="005655BE" w:rsidRPr="001923A9">
        <w:rPr>
          <w:rStyle w:val="e2ma-style"/>
          <w:rFonts w:ascii="Georgia" w:hAnsi="Georgia" w:cs="Arial"/>
          <w:i/>
          <w:color w:val="333333"/>
          <w:sz w:val="23"/>
          <w:szCs w:val="23"/>
        </w:rPr>
        <w:t>Nashville</w:t>
      </w:r>
      <w:r w:rsidR="001923A9">
        <w:rPr>
          <w:rStyle w:val="e2ma-style"/>
          <w:rFonts w:ascii="Georgia" w:hAnsi="Georgia" w:cs="Arial"/>
          <w:color w:val="333333"/>
          <w:sz w:val="23"/>
          <w:szCs w:val="23"/>
        </w:rPr>
        <w:t xml:space="preserve">, interests MHRC because beyond </w:t>
      </w:r>
      <w:r w:rsidR="00A217F7">
        <w:rPr>
          <w:rStyle w:val="e2ma-style"/>
          <w:rFonts w:ascii="Georgia" w:hAnsi="Georgia" w:cs="Arial"/>
          <w:color w:val="333333"/>
          <w:sz w:val="23"/>
          <w:szCs w:val="23"/>
        </w:rPr>
        <w:t xml:space="preserve">advocating for more public defenders, </w:t>
      </w:r>
      <w:r w:rsidR="001923A9">
        <w:rPr>
          <w:rStyle w:val="e2ma-style"/>
          <w:rFonts w:ascii="Georgia" w:hAnsi="Georgia" w:cs="Arial"/>
          <w:color w:val="333333"/>
          <w:sz w:val="23"/>
          <w:szCs w:val="23"/>
        </w:rPr>
        <w:t xml:space="preserve">this campaign explores diversion as a strategy to </w:t>
      </w:r>
      <w:r w:rsidR="005655BE">
        <w:rPr>
          <w:rStyle w:val="e2ma-style"/>
          <w:rFonts w:ascii="Georgia" w:hAnsi="Georgia" w:cs="Arial"/>
          <w:color w:val="333333"/>
          <w:sz w:val="23"/>
          <w:szCs w:val="23"/>
        </w:rPr>
        <w:t>alleviate</w:t>
      </w:r>
      <w:r w:rsidR="001923A9">
        <w:rPr>
          <w:rStyle w:val="e2ma-style"/>
          <w:rFonts w:ascii="Georgia" w:hAnsi="Georgia" w:cs="Arial"/>
          <w:color w:val="333333"/>
          <w:sz w:val="23"/>
          <w:szCs w:val="23"/>
        </w:rPr>
        <w:t xml:space="preserve"> significantly burdensome </w:t>
      </w:r>
      <w:r>
        <w:rPr>
          <w:rStyle w:val="e2ma-style"/>
          <w:rFonts w:ascii="Georgia" w:hAnsi="Georgia" w:cs="Arial"/>
          <w:color w:val="333333"/>
          <w:sz w:val="23"/>
          <w:szCs w:val="23"/>
        </w:rPr>
        <w:t>PD</w:t>
      </w:r>
      <w:r w:rsidR="001923A9">
        <w:rPr>
          <w:rStyle w:val="e2ma-style"/>
          <w:rFonts w:ascii="Georgia" w:hAnsi="Georgia" w:cs="Arial"/>
          <w:color w:val="333333"/>
          <w:sz w:val="23"/>
          <w:szCs w:val="23"/>
        </w:rPr>
        <w:t xml:space="preserve"> caseloads.  E.D. Fowler-Green is also </w:t>
      </w:r>
      <w:r w:rsidR="00A217F7">
        <w:rPr>
          <w:rStyle w:val="e2ma-style"/>
          <w:rFonts w:ascii="Georgia" w:hAnsi="Georgia" w:cs="Arial"/>
          <w:color w:val="333333"/>
          <w:sz w:val="23"/>
          <w:szCs w:val="23"/>
        </w:rPr>
        <w:t xml:space="preserve">interested in racial disparity re </w:t>
      </w:r>
      <w:r w:rsidR="005655BE">
        <w:rPr>
          <w:rStyle w:val="e2ma-style"/>
          <w:rFonts w:ascii="Georgia" w:hAnsi="Georgia" w:cs="Arial"/>
          <w:color w:val="333333"/>
          <w:sz w:val="23"/>
          <w:szCs w:val="23"/>
        </w:rPr>
        <w:t>defendants</w:t>
      </w:r>
      <w:r w:rsidR="00A217F7">
        <w:rPr>
          <w:rStyle w:val="e2ma-style"/>
          <w:rFonts w:ascii="Georgia" w:hAnsi="Georgia" w:cs="Arial"/>
          <w:color w:val="333333"/>
          <w:sz w:val="23"/>
          <w:szCs w:val="23"/>
        </w:rPr>
        <w:t>.</w:t>
      </w:r>
    </w:p>
    <w:p w:rsidR="00A217F7" w:rsidRPr="00171513" w:rsidRDefault="00A217F7" w:rsidP="001669AF">
      <w:pPr>
        <w:pStyle w:val="ListParagraph"/>
        <w:ind w:left="1800" w:hanging="360"/>
        <w:rPr>
          <w:rStyle w:val="e2ma-style"/>
          <w:rFonts w:ascii="Georgia" w:hAnsi="Georgia" w:cs="Arial"/>
          <w:color w:val="333333"/>
          <w:sz w:val="23"/>
          <w:szCs w:val="23"/>
        </w:rPr>
      </w:pPr>
    </w:p>
    <w:p w:rsidR="00A217F7" w:rsidRDefault="00A217F7" w:rsidP="008D2EFA">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CBC</w:t>
      </w:r>
      <w:r w:rsidR="001923A9">
        <w:rPr>
          <w:rStyle w:val="e2ma-style"/>
          <w:rFonts w:ascii="Georgia" w:hAnsi="Georgia" w:cs="Arial"/>
          <w:color w:val="333333"/>
          <w:sz w:val="23"/>
          <w:szCs w:val="23"/>
        </w:rPr>
        <w:t xml:space="preserve"> Trew noted that one of his main takeaways from </w:t>
      </w:r>
      <w:r w:rsidR="005655BE">
        <w:rPr>
          <w:rStyle w:val="e2ma-style"/>
          <w:rFonts w:ascii="Georgia" w:hAnsi="Georgia" w:cs="Arial"/>
          <w:color w:val="333333"/>
          <w:sz w:val="23"/>
          <w:szCs w:val="23"/>
        </w:rPr>
        <w:t>t</w:t>
      </w:r>
      <w:r w:rsidR="001923A9">
        <w:rPr>
          <w:rStyle w:val="e2ma-style"/>
          <w:rFonts w:ascii="Georgia" w:hAnsi="Georgia" w:cs="Arial"/>
          <w:color w:val="333333"/>
          <w:sz w:val="23"/>
          <w:szCs w:val="23"/>
        </w:rPr>
        <w:t xml:space="preserve">he </w:t>
      </w:r>
      <w:r w:rsidR="005655BE">
        <w:rPr>
          <w:rStyle w:val="e2ma-style"/>
          <w:rFonts w:ascii="Georgia" w:hAnsi="Georgia" w:cs="Arial"/>
          <w:color w:val="333333"/>
          <w:sz w:val="23"/>
          <w:szCs w:val="23"/>
        </w:rPr>
        <w:t>presentation</w:t>
      </w:r>
      <w:r w:rsidR="001923A9">
        <w:rPr>
          <w:rStyle w:val="e2ma-style"/>
          <w:rFonts w:ascii="Georgia" w:hAnsi="Georgia" w:cs="Arial"/>
          <w:color w:val="333333"/>
          <w:sz w:val="23"/>
          <w:szCs w:val="23"/>
        </w:rPr>
        <w:t xml:space="preserve"> was the reference to </w:t>
      </w:r>
      <w:r w:rsidR="008801A6">
        <w:rPr>
          <w:rStyle w:val="e2ma-style"/>
          <w:rFonts w:ascii="Georgia" w:hAnsi="Georgia" w:cs="Arial"/>
          <w:color w:val="333333"/>
          <w:sz w:val="23"/>
          <w:szCs w:val="23"/>
        </w:rPr>
        <w:t>PD</w:t>
      </w:r>
      <w:r w:rsidR="001923A9">
        <w:rPr>
          <w:rStyle w:val="e2ma-style"/>
          <w:rFonts w:ascii="Georgia" w:hAnsi="Georgia" w:cs="Arial"/>
          <w:color w:val="333333"/>
          <w:sz w:val="23"/>
          <w:szCs w:val="23"/>
        </w:rPr>
        <w:t xml:space="preserve"> </w:t>
      </w:r>
      <w:r w:rsidR="00091635">
        <w:rPr>
          <w:rStyle w:val="e2ma-style"/>
          <w:rFonts w:ascii="Georgia" w:hAnsi="Georgia" w:cs="Arial"/>
          <w:color w:val="333333"/>
          <w:sz w:val="23"/>
          <w:szCs w:val="23"/>
        </w:rPr>
        <w:t xml:space="preserve">caseloads being so heavy that they have </w:t>
      </w:r>
      <w:r w:rsidR="001923A9">
        <w:rPr>
          <w:rStyle w:val="e2ma-style"/>
          <w:rFonts w:ascii="Georgia" w:hAnsi="Georgia" w:cs="Arial"/>
          <w:color w:val="333333"/>
          <w:sz w:val="23"/>
          <w:szCs w:val="23"/>
        </w:rPr>
        <w:t>only seven</w:t>
      </w:r>
      <w:r>
        <w:rPr>
          <w:rStyle w:val="e2ma-style"/>
          <w:rFonts w:ascii="Georgia" w:hAnsi="Georgia" w:cs="Arial"/>
          <w:color w:val="333333"/>
          <w:sz w:val="23"/>
          <w:szCs w:val="23"/>
        </w:rPr>
        <w:t xml:space="preserve"> minutes </w:t>
      </w:r>
      <w:r w:rsidR="001923A9">
        <w:rPr>
          <w:rStyle w:val="e2ma-style"/>
          <w:rFonts w:ascii="Georgia" w:hAnsi="Georgia" w:cs="Arial"/>
          <w:color w:val="333333"/>
          <w:sz w:val="23"/>
          <w:szCs w:val="23"/>
        </w:rPr>
        <w:t xml:space="preserve">to prepare for each </w:t>
      </w:r>
      <w:r>
        <w:rPr>
          <w:rStyle w:val="e2ma-style"/>
          <w:rFonts w:ascii="Georgia" w:hAnsi="Georgia" w:cs="Arial"/>
          <w:color w:val="333333"/>
          <w:sz w:val="23"/>
          <w:szCs w:val="23"/>
        </w:rPr>
        <w:t>case.  Comm. Hildreth</w:t>
      </w:r>
      <w:r w:rsidR="00091635">
        <w:rPr>
          <w:rStyle w:val="e2ma-style"/>
          <w:rFonts w:ascii="Georgia" w:hAnsi="Georgia" w:cs="Arial"/>
          <w:color w:val="333333"/>
          <w:sz w:val="23"/>
          <w:szCs w:val="23"/>
        </w:rPr>
        <w:t xml:space="preserve"> noted that l</w:t>
      </w:r>
      <w:r>
        <w:rPr>
          <w:rStyle w:val="e2ma-style"/>
          <w:rFonts w:ascii="Georgia" w:hAnsi="Georgia" w:cs="Arial"/>
          <w:color w:val="333333"/>
          <w:sz w:val="23"/>
          <w:szCs w:val="23"/>
        </w:rPr>
        <w:t xml:space="preserve">ay citizens underestimate </w:t>
      </w:r>
      <w:r w:rsidR="00091635">
        <w:rPr>
          <w:rStyle w:val="e2ma-style"/>
          <w:rFonts w:ascii="Georgia" w:hAnsi="Georgia" w:cs="Arial"/>
          <w:color w:val="333333"/>
          <w:sz w:val="23"/>
          <w:szCs w:val="23"/>
        </w:rPr>
        <w:t xml:space="preserve">the </w:t>
      </w:r>
      <w:r>
        <w:rPr>
          <w:rStyle w:val="e2ma-style"/>
          <w:rFonts w:ascii="Georgia" w:hAnsi="Georgia" w:cs="Arial"/>
          <w:color w:val="333333"/>
          <w:sz w:val="23"/>
          <w:szCs w:val="23"/>
        </w:rPr>
        <w:t>systemic meaning</w:t>
      </w:r>
      <w:r w:rsidR="00091635">
        <w:rPr>
          <w:rStyle w:val="e2ma-style"/>
          <w:rFonts w:ascii="Georgia" w:hAnsi="Georgia" w:cs="Arial"/>
          <w:color w:val="333333"/>
          <w:sz w:val="23"/>
          <w:szCs w:val="23"/>
        </w:rPr>
        <w:t xml:space="preserve"> of this issue</w:t>
      </w:r>
      <w:r>
        <w:rPr>
          <w:rStyle w:val="e2ma-style"/>
          <w:rFonts w:ascii="Georgia" w:hAnsi="Georgia" w:cs="Arial"/>
          <w:color w:val="333333"/>
          <w:sz w:val="23"/>
          <w:szCs w:val="23"/>
        </w:rPr>
        <w:t xml:space="preserve">, </w:t>
      </w:r>
      <w:r w:rsidR="005655BE">
        <w:rPr>
          <w:rStyle w:val="e2ma-style"/>
          <w:rFonts w:ascii="Georgia" w:hAnsi="Georgia" w:cs="Arial"/>
          <w:color w:val="333333"/>
          <w:sz w:val="23"/>
          <w:szCs w:val="23"/>
        </w:rPr>
        <w:t>particularly</w:t>
      </w:r>
      <w:r>
        <w:rPr>
          <w:rStyle w:val="e2ma-style"/>
          <w:rFonts w:ascii="Georgia" w:hAnsi="Georgia" w:cs="Arial"/>
          <w:color w:val="333333"/>
          <w:sz w:val="23"/>
          <w:szCs w:val="23"/>
        </w:rPr>
        <w:t xml:space="preserve"> re school discipline.  </w:t>
      </w:r>
      <w:r w:rsidR="00091635">
        <w:rPr>
          <w:rStyle w:val="e2ma-style"/>
          <w:rFonts w:ascii="Georgia" w:hAnsi="Georgia" w:cs="Arial"/>
          <w:color w:val="333333"/>
          <w:sz w:val="23"/>
          <w:szCs w:val="23"/>
        </w:rPr>
        <w:t xml:space="preserve">She mentioned that </w:t>
      </w:r>
      <w:r>
        <w:rPr>
          <w:rStyle w:val="e2ma-style"/>
          <w:rFonts w:ascii="Georgia" w:hAnsi="Georgia" w:cs="Arial"/>
          <w:color w:val="333333"/>
          <w:sz w:val="23"/>
          <w:szCs w:val="23"/>
        </w:rPr>
        <w:t xml:space="preserve">NOAH </w:t>
      </w:r>
      <w:r w:rsidR="00091635">
        <w:rPr>
          <w:rStyle w:val="e2ma-style"/>
          <w:rFonts w:ascii="Georgia" w:hAnsi="Georgia" w:cs="Arial"/>
          <w:color w:val="333333"/>
          <w:sz w:val="23"/>
          <w:szCs w:val="23"/>
        </w:rPr>
        <w:t xml:space="preserve">is </w:t>
      </w:r>
      <w:r>
        <w:rPr>
          <w:rStyle w:val="e2ma-style"/>
          <w:rFonts w:ascii="Georgia" w:hAnsi="Georgia" w:cs="Arial"/>
          <w:color w:val="333333"/>
          <w:sz w:val="23"/>
          <w:szCs w:val="23"/>
        </w:rPr>
        <w:t xml:space="preserve">helping </w:t>
      </w:r>
      <w:r w:rsidR="00091635">
        <w:rPr>
          <w:rStyle w:val="e2ma-style"/>
          <w:rFonts w:ascii="Georgia" w:hAnsi="Georgia" w:cs="Arial"/>
          <w:color w:val="333333"/>
          <w:sz w:val="23"/>
          <w:szCs w:val="23"/>
        </w:rPr>
        <w:t xml:space="preserve">to </w:t>
      </w:r>
      <w:r>
        <w:rPr>
          <w:rStyle w:val="e2ma-style"/>
          <w:rFonts w:ascii="Georgia" w:hAnsi="Georgia" w:cs="Arial"/>
          <w:color w:val="333333"/>
          <w:sz w:val="23"/>
          <w:szCs w:val="23"/>
        </w:rPr>
        <w:t>address</w:t>
      </w:r>
      <w:r w:rsidR="00091635">
        <w:rPr>
          <w:rStyle w:val="e2ma-style"/>
          <w:rFonts w:ascii="Georgia" w:hAnsi="Georgia" w:cs="Arial"/>
          <w:color w:val="333333"/>
          <w:sz w:val="23"/>
          <w:szCs w:val="23"/>
        </w:rPr>
        <w:t xml:space="preserve"> this </w:t>
      </w:r>
      <w:r w:rsidR="005655BE">
        <w:rPr>
          <w:rStyle w:val="e2ma-style"/>
          <w:rFonts w:ascii="Georgia" w:hAnsi="Georgia" w:cs="Arial"/>
          <w:color w:val="333333"/>
          <w:sz w:val="23"/>
          <w:szCs w:val="23"/>
        </w:rPr>
        <w:t>problem</w:t>
      </w:r>
      <w:r w:rsidR="00091635">
        <w:rPr>
          <w:rStyle w:val="e2ma-style"/>
          <w:rFonts w:ascii="Georgia" w:hAnsi="Georgia" w:cs="Arial"/>
          <w:color w:val="333333"/>
          <w:sz w:val="23"/>
          <w:szCs w:val="23"/>
        </w:rPr>
        <w:t>.</w:t>
      </w:r>
    </w:p>
    <w:p w:rsidR="00A217F7" w:rsidRDefault="00A217F7" w:rsidP="005F21C1">
      <w:pPr>
        <w:spacing w:after="0" w:line="240" w:lineRule="auto"/>
        <w:rPr>
          <w:rStyle w:val="e2ma-style"/>
          <w:rFonts w:ascii="Georgia" w:hAnsi="Georgia" w:cs="Arial"/>
          <w:color w:val="333333"/>
          <w:sz w:val="23"/>
          <w:szCs w:val="23"/>
        </w:rPr>
      </w:pPr>
    </w:p>
    <w:p w:rsidR="005F21C1" w:rsidRPr="00E57B24" w:rsidRDefault="005F21C1" w:rsidP="008D2EFA">
      <w:pPr>
        <w:pStyle w:val="ListParagraph"/>
        <w:numPr>
          <w:ilvl w:val="0"/>
          <w:numId w:val="31"/>
        </w:numPr>
        <w:ind w:left="1620" w:hanging="180"/>
        <w:rPr>
          <w:rStyle w:val="e2ma-style"/>
          <w:rFonts w:ascii="Georgia" w:hAnsi="Georgia" w:cs="Arial"/>
          <w:b/>
          <w:color w:val="333333"/>
          <w:sz w:val="23"/>
          <w:szCs w:val="23"/>
        </w:rPr>
      </w:pPr>
      <w:r w:rsidRPr="00E57B24">
        <w:rPr>
          <w:rStyle w:val="e2ma-style"/>
          <w:rFonts w:ascii="Georgia" w:hAnsi="Georgia" w:cs="Arial"/>
          <w:b/>
          <w:color w:val="333333"/>
          <w:sz w:val="23"/>
          <w:szCs w:val="23"/>
        </w:rPr>
        <w:t>Staff Activities</w:t>
      </w:r>
    </w:p>
    <w:p w:rsidR="005D5655" w:rsidRPr="00E57B24" w:rsidRDefault="001A3ABA" w:rsidP="00914087">
      <w:pPr>
        <w:spacing w:after="0" w:line="240" w:lineRule="auto"/>
        <w:ind w:left="1627"/>
        <w:rPr>
          <w:rStyle w:val="e2ma-style"/>
          <w:rFonts w:ascii="Georgia" w:hAnsi="Georgia" w:cs="Arial"/>
          <w:color w:val="333333"/>
          <w:sz w:val="23"/>
          <w:szCs w:val="23"/>
        </w:rPr>
      </w:pPr>
      <w:r w:rsidRPr="00E57B24">
        <w:rPr>
          <w:rStyle w:val="e2ma-style"/>
          <w:rFonts w:ascii="Georgia" w:hAnsi="Georgia" w:cs="Arial"/>
          <w:color w:val="333333"/>
          <w:sz w:val="23"/>
          <w:szCs w:val="23"/>
        </w:rPr>
        <w:t xml:space="preserve">E.D. Fowler-Green </w:t>
      </w:r>
      <w:r w:rsidR="002C0892" w:rsidRPr="00E57B24">
        <w:rPr>
          <w:rStyle w:val="e2ma-style"/>
          <w:rFonts w:ascii="Georgia" w:hAnsi="Georgia" w:cs="Arial"/>
          <w:color w:val="333333"/>
          <w:sz w:val="23"/>
          <w:szCs w:val="23"/>
        </w:rPr>
        <w:t xml:space="preserve">said that on behalf of </w:t>
      </w:r>
      <w:r w:rsidR="00A217F7" w:rsidRPr="00E57B24">
        <w:rPr>
          <w:rStyle w:val="e2ma-style"/>
          <w:rFonts w:ascii="Georgia" w:hAnsi="Georgia" w:cs="Arial"/>
          <w:color w:val="333333"/>
          <w:sz w:val="23"/>
          <w:szCs w:val="23"/>
        </w:rPr>
        <w:t>MHRC</w:t>
      </w:r>
      <w:r w:rsidR="002C0892" w:rsidRPr="00E57B24">
        <w:rPr>
          <w:rStyle w:val="e2ma-style"/>
          <w:rFonts w:ascii="Georgia" w:hAnsi="Georgia" w:cs="Arial"/>
          <w:color w:val="333333"/>
          <w:sz w:val="23"/>
          <w:szCs w:val="23"/>
        </w:rPr>
        <w:t>, she</w:t>
      </w:r>
      <w:r w:rsidR="00A217F7" w:rsidRPr="00E57B24">
        <w:rPr>
          <w:rStyle w:val="e2ma-style"/>
          <w:rFonts w:ascii="Georgia" w:hAnsi="Georgia" w:cs="Arial"/>
          <w:color w:val="333333"/>
          <w:sz w:val="23"/>
          <w:szCs w:val="23"/>
        </w:rPr>
        <w:t xml:space="preserve"> serves on </w:t>
      </w:r>
      <w:r w:rsidR="002C0892" w:rsidRPr="00E57B24">
        <w:rPr>
          <w:rStyle w:val="e2ma-style"/>
          <w:rFonts w:ascii="Georgia" w:hAnsi="Georgia" w:cs="Arial"/>
          <w:color w:val="333333"/>
          <w:sz w:val="23"/>
          <w:szCs w:val="23"/>
        </w:rPr>
        <w:t>a S</w:t>
      </w:r>
      <w:r w:rsidR="00A217F7" w:rsidRPr="00E57B24">
        <w:rPr>
          <w:rStyle w:val="e2ma-style"/>
          <w:rFonts w:ascii="Georgia" w:hAnsi="Georgia" w:cs="Arial"/>
          <w:color w:val="333333"/>
          <w:sz w:val="23"/>
          <w:szCs w:val="23"/>
        </w:rPr>
        <w:t xml:space="preserve">teering </w:t>
      </w:r>
      <w:r w:rsidR="002C0892" w:rsidRPr="00E57B24">
        <w:rPr>
          <w:rStyle w:val="e2ma-style"/>
          <w:rFonts w:ascii="Georgia" w:hAnsi="Georgia" w:cs="Arial"/>
          <w:color w:val="333333"/>
          <w:sz w:val="23"/>
          <w:szCs w:val="23"/>
        </w:rPr>
        <w:t>C</w:t>
      </w:r>
      <w:r w:rsidR="00A217F7" w:rsidRPr="00E57B24">
        <w:rPr>
          <w:rStyle w:val="e2ma-style"/>
          <w:rFonts w:ascii="Georgia" w:hAnsi="Georgia" w:cs="Arial"/>
          <w:color w:val="333333"/>
          <w:sz w:val="23"/>
          <w:szCs w:val="23"/>
        </w:rPr>
        <w:t xml:space="preserve">ommittee for </w:t>
      </w:r>
      <w:r w:rsidR="00A217F7" w:rsidRPr="00E57B24">
        <w:rPr>
          <w:rStyle w:val="e2ma-style"/>
          <w:rFonts w:ascii="Georgia" w:hAnsi="Georgia" w:cs="Arial"/>
          <w:i/>
          <w:color w:val="333333"/>
          <w:sz w:val="23"/>
          <w:szCs w:val="23"/>
        </w:rPr>
        <w:t>A Voice</w:t>
      </w:r>
      <w:r w:rsidR="002C0892" w:rsidRPr="00E57B24">
        <w:rPr>
          <w:rStyle w:val="e2ma-style"/>
          <w:rFonts w:ascii="Georgia" w:hAnsi="Georgia" w:cs="Arial"/>
          <w:color w:val="333333"/>
          <w:sz w:val="23"/>
          <w:szCs w:val="23"/>
        </w:rPr>
        <w:t xml:space="preserve"> – an </w:t>
      </w:r>
      <w:r w:rsidR="007E638F" w:rsidRPr="00E57B24">
        <w:rPr>
          <w:rStyle w:val="e2ma-style"/>
          <w:rFonts w:ascii="Georgia" w:hAnsi="Georgia" w:cs="Arial"/>
          <w:color w:val="333333"/>
          <w:sz w:val="23"/>
          <w:szCs w:val="23"/>
        </w:rPr>
        <w:t>initiative</w:t>
      </w:r>
      <w:r w:rsidR="00A217F7" w:rsidRPr="00E57B24">
        <w:rPr>
          <w:rStyle w:val="e2ma-style"/>
          <w:rFonts w:ascii="Georgia" w:hAnsi="Georgia" w:cs="Arial"/>
          <w:color w:val="333333"/>
          <w:sz w:val="23"/>
          <w:szCs w:val="23"/>
        </w:rPr>
        <w:t xml:space="preserve"> to address </w:t>
      </w:r>
      <w:r w:rsidR="002A6B6C" w:rsidRPr="00E57B24">
        <w:rPr>
          <w:rStyle w:val="e2ma-style"/>
          <w:rFonts w:ascii="Georgia" w:hAnsi="Georgia" w:cs="Arial"/>
          <w:color w:val="333333"/>
          <w:sz w:val="23"/>
          <w:szCs w:val="23"/>
        </w:rPr>
        <w:t xml:space="preserve">poverty </w:t>
      </w:r>
      <w:r w:rsidR="00A217F7" w:rsidRPr="00E57B24">
        <w:rPr>
          <w:rStyle w:val="e2ma-style"/>
          <w:rFonts w:ascii="Georgia" w:hAnsi="Georgia" w:cs="Arial"/>
          <w:color w:val="333333"/>
          <w:sz w:val="23"/>
          <w:szCs w:val="23"/>
        </w:rPr>
        <w:t>reduction.  Comm. Poster</w:t>
      </w:r>
      <w:r w:rsidR="00F113EC" w:rsidRPr="00E57B24">
        <w:rPr>
          <w:rStyle w:val="e2ma-style"/>
          <w:rFonts w:ascii="Georgia" w:hAnsi="Georgia" w:cs="Arial"/>
          <w:color w:val="333333"/>
          <w:sz w:val="23"/>
          <w:szCs w:val="23"/>
        </w:rPr>
        <w:t xml:space="preserve"> e</w:t>
      </w:r>
      <w:r w:rsidR="002A6B6C" w:rsidRPr="00E57B24">
        <w:rPr>
          <w:rStyle w:val="e2ma-style"/>
          <w:rFonts w:ascii="Georgia" w:hAnsi="Georgia" w:cs="Arial"/>
          <w:color w:val="333333"/>
          <w:sz w:val="23"/>
          <w:szCs w:val="23"/>
        </w:rPr>
        <w:t xml:space="preserve">xplained that </w:t>
      </w:r>
      <w:r w:rsidR="002A6B6C" w:rsidRPr="00E57B24">
        <w:rPr>
          <w:rStyle w:val="e2ma-style"/>
          <w:rFonts w:ascii="Georgia" w:hAnsi="Georgia" w:cs="Arial"/>
          <w:i/>
          <w:color w:val="333333"/>
          <w:sz w:val="23"/>
          <w:szCs w:val="23"/>
        </w:rPr>
        <w:t>A Voice</w:t>
      </w:r>
      <w:r w:rsidR="002A6B6C" w:rsidRPr="00E57B24">
        <w:rPr>
          <w:rStyle w:val="e2ma-style"/>
          <w:rFonts w:ascii="Georgia" w:hAnsi="Georgia" w:cs="Arial"/>
          <w:color w:val="333333"/>
          <w:sz w:val="23"/>
          <w:szCs w:val="23"/>
        </w:rPr>
        <w:t xml:space="preserve"> was convened to </w:t>
      </w:r>
      <w:r w:rsidR="00A217F7" w:rsidRPr="00E57B24">
        <w:rPr>
          <w:rStyle w:val="e2ma-style"/>
          <w:rFonts w:ascii="Georgia" w:hAnsi="Georgia" w:cs="Arial"/>
          <w:color w:val="333333"/>
          <w:sz w:val="23"/>
          <w:szCs w:val="23"/>
        </w:rPr>
        <w:t>influence public policy re reducing poverty</w:t>
      </w:r>
      <w:r w:rsidR="00A73BE3" w:rsidRPr="00E57B24">
        <w:rPr>
          <w:rStyle w:val="e2ma-style"/>
          <w:rFonts w:ascii="Georgia" w:hAnsi="Georgia" w:cs="Arial"/>
          <w:color w:val="333333"/>
          <w:sz w:val="23"/>
          <w:szCs w:val="23"/>
        </w:rPr>
        <w:t>, particularly regarding workforce conditions, minimum wage and affordable housing</w:t>
      </w:r>
      <w:r w:rsidR="00A217F7" w:rsidRPr="00E57B24">
        <w:rPr>
          <w:rStyle w:val="e2ma-style"/>
          <w:rFonts w:ascii="Georgia" w:hAnsi="Georgia" w:cs="Arial"/>
          <w:color w:val="333333"/>
          <w:sz w:val="23"/>
          <w:szCs w:val="23"/>
        </w:rPr>
        <w:t xml:space="preserve">.  </w:t>
      </w:r>
      <w:r w:rsidR="00A73BE3" w:rsidRPr="00E57B24">
        <w:rPr>
          <w:rStyle w:val="e2ma-style"/>
          <w:rFonts w:ascii="Georgia" w:hAnsi="Georgia" w:cs="Arial"/>
          <w:color w:val="333333"/>
          <w:sz w:val="23"/>
          <w:szCs w:val="23"/>
        </w:rPr>
        <w:t xml:space="preserve">He noted that </w:t>
      </w:r>
      <w:r w:rsidR="00914087">
        <w:rPr>
          <w:rStyle w:val="e2ma-style"/>
          <w:rFonts w:ascii="Georgia" w:hAnsi="Georgia" w:cs="Arial"/>
          <w:color w:val="333333"/>
          <w:sz w:val="23"/>
          <w:szCs w:val="23"/>
        </w:rPr>
        <w:t xml:space="preserve">the </w:t>
      </w:r>
      <w:r w:rsidR="00A217F7" w:rsidRPr="00E57B24">
        <w:rPr>
          <w:rStyle w:val="e2ma-style"/>
          <w:rFonts w:ascii="Georgia" w:hAnsi="Georgia" w:cs="Arial"/>
          <w:color w:val="333333"/>
          <w:sz w:val="23"/>
          <w:szCs w:val="23"/>
        </w:rPr>
        <w:t xml:space="preserve">Steering </w:t>
      </w:r>
      <w:r w:rsidR="00A73BE3" w:rsidRPr="00E57B24">
        <w:rPr>
          <w:rStyle w:val="e2ma-style"/>
          <w:rFonts w:ascii="Georgia" w:hAnsi="Georgia" w:cs="Arial"/>
          <w:color w:val="333333"/>
          <w:sz w:val="23"/>
          <w:szCs w:val="23"/>
        </w:rPr>
        <w:t>C</w:t>
      </w:r>
      <w:r w:rsidR="00A217F7" w:rsidRPr="00E57B24">
        <w:rPr>
          <w:rStyle w:val="e2ma-style"/>
          <w:rFonts w:ascii="Georgia" w:hAnsi="Georgia" w:cs="Arial"/>
          <w:color w:val="333333"/>
          <w:sz w:val="23"/>
          <w:szCs w:val="23"/>
        </w:rPr>
        <w:t xml:space="preserve">ommittee </w:t>
      </w:r>
      <w:r w:rsidR="00A73BE3" w:rsidRPr="00E57B24">
        <w:rPr>
          <w:rStyle w:val="e2ma-style"/>
          <w:rFonts w:ascii="Georgia" w:hAnsi="Georgia" w:cs="Arial"/>
          <w:color w:val="333333"/>
          <w:sz w:val="23"/>
          <w:szCs w:val="23"/>
        </w:rPr>
        <w:t xml:space="preserve">enthusiastically appreciates E.D. Fowler-Green’s </w:t>
      </w:r>
      <w:r w:rsidR="00A217F7" w:rsidRPr="00E57B24">
        <w:rPr>
          <w:rStyle w:val="e2ma-style"/>
          <w:rFonts w:ascii="Georgia" w:hAnsi="Georgia" w:cs="Arial"/>
          <w:color w:val="333333"/>
          <w:sz w:val="23"/>
          <w:szCs w:val="23"/>
        </w:rPr>
        <w:t>perspective, energy</w:t>
      </w:r>
      <w:r w:rsidR="00A73BE3" w:rsidRPr="00E57B24">
        <w:rPr>
          <w:rStyle w:val="e2ma-style"/>
          <w:rFonts w:ascii="Georgia" w:hAnsi="Georgia" w:cs="Arial"/>
          <w:color w:val="333333"/>
          <w:sz w:val="23"/>
          <w:szCs w:val="23"/>
        </w:rPr>
        <w:t xml:space="preserve"> and brilliance</w:t>
      </w:r>
      <w:r w:rsidR="00E57B24">
        <w:rPr>
          <w:rStyle w:val="e2ma-style"/>
          <w:rFonts w:ascii="Georgia" w:hAnsi="Georgia" w:cs="Arial"/>
          <w:color w:val="333333"/>
          <w:sz w:val="23"/>
          <w:szCs w:val="23"/>
        </w:rPr>
        <w:t>.</w:t>
      </w:r>
    </w:p>
    <w:p w:rsidR="0095707A" w:rsidRDefault="0095707A" w:rsidP="00914087">
      <w:pPr>
        <w:spacing w:after="0" w:line="240" w:lineRule="auto"/>
        <w:ind w:left="1627"/>
        <w:contextualSpacing/>
        <w:rPr>
          <w:rStyle w:val="e2ma-style"/>
          <w:rFonts w:ascii="Georgia" w:hAnsi="Georgia" w:cs="Arial"/>
          <w:color w:val="333333"/>
          <w:sz w:val="23"/>
          <w:szCs w:val="23"/>
        </w:rPr>
      </w:pPr>
    </w:p>
    <w:p w:rsidR="005D5655" w:rsidRPr="005D5655" w:rsidRDefault="004D20EF" w:rsidP="0095707A">
      <w:pPr>
        <w:spacing w:after="0" w:line="240" w:lineRule="auto"/>
        <w:ind w:left="1620"/>
        <w:contextualSpacing/>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w:t>
      </w:r>
      <w:r w:rsidR="00C16199">
        <w:rPr>
          <w:rStyle w:val="e2ma-style"/>
          <w:rFonts w:ascii="Georgia" w:hAnsi="Georgia" w:cs="Arial"/>
          <w:color w:val="333333"/>
          <w:sz w:val="23"/>
          <w:szCs w:val="23"/>
        </w:rPr>
        <w:t>mentioned</w:t>
      </w:r>
      <w:r>
        <w:rPr>
          <w:rStyle w:val="e2ma-style"/>
          <w:rFonts w:ascii="Georgia" w:hAnsi="Georgia" w:cs="Arial"/>
          <w:color w:val="333333"/>
          <w:sz w:val="23"/>
          <w:szCs w:val="23"/>
        </w:rPr>
        <w:t xml:space="preserve"> that she finds it useful for MHRC staff to integrate their work into other entities, including the </w:t>
      </w:r>
      <w:r w:rsidR="00C16199">
        <w:rPr>
          <w:rStyle w:val="e2ma-style"/>
          <w:rFonts w:ascii="Georgia" w:hAnsi="Georgia" w:cs="Arial"/>
          <w:color w:val="333333"/>
          <w:sz w:val="23"/>
          <w:szCs w:val="23"/>
        </w:rPr>
        <w:t>American</w:t>
      </w:r>
      <w:r>
        <w:rPr>
          <w:rStyle w:val="e2ma-style"/>
          <w:rFonts w:ascii="Georgia" w:hAnsi="Georgia" w:cs="Arial"/>
          <w:color w:val="333333"/>
          <w:sz w:val="23"/>
          <w:szCs w:val="23"/>
        </w:rPr>
        <w:t xml:space="preserve"> </w:t>
      </w:r>
      <w:r w:rsidR="00F11160">
        <w:rPr>
          <w:rStyle w:val="e2ma-style"/>
          <w:rFonts w:ascii="Georgia" w:hAnsi="Georgia" w:cs="Arial"/>
          <w:color w:val="333333"/>
          <w:sz w:val="23"/>
          <w:szCs w:val="23"/>
        </w:rPr>
        <w:t>Constructional</w:t>
      </w:r>
      <w:r>
        <w:rPr>
          <w:rStyle w:val="e2ma-style"/>
          <w:rFonts w:ascii="Georgia" w:hAnsi="Georgia" w:cs="Arial"/>
          <w:color w:val="333333"/>
          <w:sz w:val="23"/>
          <w:szCs w:val="23"/>
        </w:rPr>
        <w:t xml:space="preserve"> Society, Celebrate Nashville, Alignment, Southern Word, and others.</w:t>
      </w:r>
    </w:p>
    <w:p w:rsidR="00A217F7" w:rsidRDefault="00A217F7" w:rsidP="00A228DC">
      <w:pPr>
        <w:spacing w:after="0" w:line="240" w:lineRule="auto"/>
        <w:ind w:left="1685"/>
        <w:contextualSpacing/>
        <w:rPr>
          <w:rStyle w:val="e2ma-style"/>
          <w:rFonts w:ascii="Georgia" w:hAnsi="Georgia" w:cs="Arial"/>
          <w:color w:val="333333"/>
          <w:sz w:val="23"/>
          <w:szCs w:val="23"/>
        </w:rPr>
      </w:pPr>
    </w:p>
    <w:p w:rsidR="00591D56" w:rsidRDefault="00A217F7" w:rsidP="00D4456B">
      <w:pPr>
        <w:pStyle w:val="ListParagraph"/>
        <w:numPr>
          <w:ilvl w:val="0"/>
          <w:numId w:val="32"/>
        </w:numPr>
        <w:ind w:left="1620" w:hanging="180"/>
        <w:contextualSpacing/>
        <w:rPr>
          <w:rStyle w:val="e2ma-style"/>
          <w:rFonts w:ascii="Georgia" w:hAnsi="Georgia" w:cs="Arial"/>
          <w:color w:val="333333"/>
          <w:sz w:val="23"/>
          <w:szCs w:val="23"/>
        </w:rPr>
      </w:pPr>
      <w:r w:rsidRPr="001669AF">
        <w:rPr>
          <w:rStyle w:val="e2ma-style"/>
          <w:rFonts w:ascii="Georgia" w:hAnsi="Georgia" w:cs="Arial"/>
          <w:b/>
          <w:i/>
          <w:color w:val="333333"/>
          <w:sz w:val="23"/>
          <w:szCs w:val="23"/>
        </w:rPr>
        <w:t>IncluCivics</w:t>
      </w:r>
      <w:r w:rsidR="00D4456B">
        <w:rPr>
          <w:rStyle w:val="e2ma-style"/>
          <w:rFonts w:ascii="Georgia" w:hAnsi="Georgia" w:cs="Arial"/>
          <w:b/>
          <w:i/>
          <w:color w:val="333333"/>
          <w:sz w:val="23"/>
          <w:szCs w:val="23"/>
        </w:rPr>
        <w:t xml:space="preserve">:  </w:t>
      </w:r>
      <w:r w:rsidR="00F11160" w:rsidRPr="001669AF">
        <w:rPr>
          <w:rStyle w:val="e2ma-style"/>
          <w:rFonts w:ascii="Georgia" w:hAnsi="Georgia" w:cs="Arial"/>
          <w:b/>
          <w:i/>
          <w:color w:val="333333"/>
          <w:sz w:val="23"/>
          <w:szCs w:val="23"/>
        </w:rPr>
        <w:t>MNPS</w:t>
      </w:r>
      <w:r w:rsidR="00F11160" w:rsidRPr="001669AF">
        <w:rPr>
          <w:rStyle w:val="e2ma-style"/>
          <w:rFonts w:ascii="Georgia" w:hAnsi="Georgia" w:cs="Arial"/>
          <w:color w:val="333333"/>
          <w:sz w:val="23"/>
          <w:szCs w:val="23"/>
        </w:rPr>
        <w:t>.</w:t>
      </w:r>
      <w:r w:rsidRPr="001669AF">
        <w:rPr>
          <w:rStyle w:val="e2ma-style"/>
          <w:rFonts w:ascii="Georgia" w:hAnsi="Georgia" w:cs="Arial"/>
          <w:color w:val="333333"/>
          <w:sz w:val="23"/>
          <w:szCs w:val="23"/>
        </w:rPr>
        <w:t xml:space="preserve">  </w:t>
      </w:r>
    </w:p>
    <w:p w:rsidR="00090943" w:rsidRPr="001669AF" w:rsidRDefault="00B949E8" w:rsidP="00591D56">
      <w:pPr>
        <w:pStyle w:val="ListParagraph"/>
        <w:ind w:left="1620"/>
        <w:contextualSpacing/>
        <w:rPr>
          <w:rStyle w:val="e2ma-style"/>
          <w:rFonts w:ascii="Georgia" w:hAnsi="Georgia" w:cs="Arial"/>
          <w:color w:val="333333"/>
          <w:sz w:val="23"/>
          <w:szCs w:val="23"/>
        </w:rPr>
      </w:pPr>
      <w:r w:rsidRPr="001669AF">
        <w:rPr>
          <w:rStyle w:val="e2ma-style"/>
          <w:rFonts w:ascii="Georgia" w:hAnsi="Georgia" w:cs="Arial"/>
          <w:color w:val="333333"/>
          <w:sz w:val="23"/>
          <w:szCs w:val="23"/>
        </w:rPr>
        <w:t>E.D. Fowler-Green expressed that the feedback to this report has been incredible</w:t>
      </w:r>
      <w:r w:rsidR="00015512">
        <w:rPr>
          <w:rStyle w:val="e2ma-style"/>
          <w:rFonts w:ascii="Georgia" w:hAnsi="Georgia" w:cs="Arial"/>
          <w:color w:val="333333"/>
          <w:sz w:val="23"/>
          <w:szCs w:val="23"/>
        </w:rPr>
        <w:t xml:space="preserve">, adding that according to an </w:t>
      </w:r>
      <w:r w:rsidRPr="001669AF">
        <w:rPr>
          <w:rStyle w:val="e2ma-style"/>
          <w:rFonts w:ascii="Georgia" w:hAnsi="Georgia" w:cs="Arial"/>
          <w:color w:val="333333"/>
          <w:sz w:val="23"/>
          <w:szCs w:val="23"/>
        </w:rPr>
        <w:t>MNPS official, our “</w:t>
      </w:r>
      <w:r w:rsidR="00A217F7" w:rsidRPr="001669AF">
        <w:rPr>
          <w:rStyle w:val="e2ma-style"/>
          <w:rFonts w:ascii="Georgia" w:hAnsi="Georgia" w:cs="Arial"/>
          <w:color w:val="333333"/>
          <w:sz w:val="23"/>
          <w:szCs w:val="23"/>
        </w:rPr>
        <w:t xml:space="preserve">timing is impeccable.”  </w:t>
      </w:r>
      <w:r w:rsidR="00090943" w:rsidRPr="001669AF">
        <w:rPr>
          <w:rStyle w:val="e2ma-style"/>
          <w:rFonts w:ascii="Georgia" w:hAnsi="Georgia" w:cs="Arial"/>
          <w:color w:val="333333"/>
          <w:sz w:val="23"/>
          <w:szCs w:val="23"/>
        </w:rPr>
        <w:t xml:space="preserve">She further enumerated that she has fielded several requests to discuss the findings expressed in </w:t>
      </w:r>
      <w:r w:rsidR="00090943" w:rsidRPr="001E1D45">
        <w:rPr>
          <w:rStyle w:val="e2ma-style"/>
          <w:rFonts w:ascii="Georgia" w:hAnsi="Georgia" w:cs="Arial"/>
          <w:i/>
          <w:color w:val="333333"/>
          <w:sz w:val="23"/>
          <w:szCs w:val="23"/>
        </w:rPr>
        <w:t>IncluCivics</w:t>
      </w:r>
      <w:r w:rsidR="001E1D45">
        <w:rPr>
          <w:rStyle w:val="e2ma-style"/>
          <w:rFonts w:ascii="Georgia" w:hAnsi="Georgia" w:cs="Arial"/>
          <w:color w:val="333333"/>
          <w:sz w:val="23"/>
          <w:szCs w:val="23"/>
        </w:rPr>
        <w:t xml:space="preserve">:  </w:t>
      </w:r>
      <w:r w:rsidR="001E1D45">
        <w:rPr>
          <w:rStyle w:val="e2ma-style"/>
          <w:rFonts w:ascii="Georgia" w:hAnsi="Georgia" w:cs="Arial"/>
          <w:i/>
          <w:color w:val="333333"/>
          <w:sz w:val="23"/>
          <w:szCs w:val="23"/>
        </w:rPr>
        <w:t>MNPS</w:t>
      </w:r>
      <w:r w:rsidR="00090943" w:rsidRPr="001669AF">
        <w:rPr>
          <w:rStyle w:val="e2ma-style"/>
          <w:rFonts w:ascii="Georgia" w:hAnsi="Georgia" w:cs="Arial"/>
          <w:color w:val="333333"/>
          <w:sz w:val="23"/>
          <w:szCs w:val="23"/>
        </w:rPr>
        <w:t>, including fr</w:t>
      </w:r>
      <w:r w:rsidR="00591D56">
        <w:rPr>
          <w:rStyle w:val="e2ma-style"/>
          <w:rFonts w:ascii="Georgia" w:hAnsi="Georgia" w:cs="Arial"/>
          <w:color w:val="333333"/>
          <w:sz w:val="23"/>
          <w:szCs w:val="23"/>
        </w:rPr>
        <w:t>o</w:t>
      </w:r>
      <w:r w:rsidR="00090943" w:rsidRPr="001669AF">
        <w:rPr>
          <w:rStyle w:val="e2ma-style"/>
          <w:rFonts w:ascii="Georgia" w:hAnsi="Georgia" w:cs="Arial"/>
          <w:color w:val="333333"/>
          <w:sz w:val="23"/>
          <w:szCs w:val="23"/>
        </w:rPr>
        <w:t>m the Chamber of Commerce.</w:t>
      </w:r>
    </w:p>
    <w:p w:rsidR="00090943" w:rsidRDefault="00090943" w:rsidP="00A228DC">
      <w:pPr>
        <w:spacing w:after="0" w:line="240" w:lineRule="auto"/>
        <w:ind w:left="1620"/>
        <w:contextualSpacing/>
        <w:rPr>
          <w:rStyle w:val="e2ma-style"/>
          <w:rFonts w:ascii="Georgia" w:hAnsi="Georgia" w:cs="Arial"/>
          <w:color w:val="333333"/>
          <w:sz w:val="23"/>
          <w:szCs w:val="23"/>
        </w:rPr>
      </w:pPr>
    </w:p>
    <w:p w:rsidR="00591D56" w:rsidRDefault="004721A3" w:rsidP="00A228DC">
      <w:pPr>
        <w:spacing w:after="0" w:line="240" w:lineRule="auto"/>
        <w:ind w:left="1620"/>
        <w:contextualSpacing/>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said she anticipates that we’ll be hearing from MNPS </w:t>
      </w:r>
      <w:r w:rsidR="00591D56">
        <w:rPr>
          <w:rStyle w:val="e2ma-style"/>
          <w:rFonts w:ascii="Georgia" w:hAnsi="Georgia" w:cs="Arial"/>
          <w:color w:val="333333"/>
          <w:sz w:val="23"/>
          <w:szCs w:val="23"/>
        </w:rPr>
        <w:t xml:space="preserve">Superintendent </w:t>
      </w:r>
      <w:r>
        <w:rPr>
          <w:rStyle w:val="e2ma-style"/>
          <w:rFonts w:ascii="Georgia" w:hAnsi="Georgia" w:cs="Arial"/>
          <w:color w:val="333333"/>
          <w:sz w:val="23"/>
          <w:szCs w:val="23"/>
        </w:rPr>
        <w:t>Candidates in the very near future.  She said that there will be public hearings f</w:t>
      </w:r>
      <w:r w:rsidR="00811F37">
        <w:rPr>
          <w:rStyle w:val="e2ma-style"/>
          <w:rFonts w:ascii="Georgia" w:hAnsi="Georgia" w:cs="Arial"/>
          <w:color w:val="333333"/>
          <w:sz w:val="23"/>
          <w:szCs w:val="23"/>
        </w:rPr>
        <w:t>o</w:t>
      </w:r>
      <w:r>
        <w:rPr>
          <w:rStyle w:val="e2ma-style"/>
          <w:rFonts w:ascii="Georgia" w:hAnsi="Georgia" w:cs="Arial"/>
          <w:color w:val="333333"/>
          <w:sz w:val="23"/>
          <w:szCs w:val="23"/>
        </w:rPr>
        <w:t xml:space="preserve">r the final three </w:t>
      </w:r>
      <w:r w:rsidR="00F11160">
        <w:rPr>
          <w:rStyle w:val="e2ma-style"/>
          <w:rFonts w:ascii="Georgia" w:hAnsi="Georgia" w:cs="Arial"/>
          <w:color w:val="333333"/>
          <w:sz w:val="23"/>
          <w:szCs w:val="23"/>
        </w:rPr>
        <w:t>candidates</w:t>
      </w:r>
      <w:r>
        <w:rPr>
          <w:rStyle w:val="e2ma-style"/>
          <w:rFonts w:ascii="Georgia" w:hAnsi="Georgia" w:cs="Arial"/>
          <w:color w:val="333333"/>
          <w:sz w:val="23"/>
          <w:szCs w:val="23"/>
        </w:rPr>
        <w:t>; she will send an email tomorrow (May 3</w:t>
      </w:r>
      <w:r w:rsidRPr="004721A3">
        <w:rPr>
          <w:rStyle w:val="e2ma-style"/>
          <w:rFonts w:ascii="Georgia" w:hAnsi="Georgia" w:cs="Arial"/>
          <w:color w:val="333333"/>
          <w:sz w:val="23"/>
          <w:szCs w:val="23"/>
          <w:vertAlign w:val="superscript"/>
        </w:rPr>
        <w:t>rd</w:t>
      </w:r>
      <w:r>
        <w:rPr>
          <w:rStyle w:val="e2ma-style"/>
          <w:rFonts w:ascii="Georgia" w:hAnsi="Georgia" w:cs="Arial"/>
          <w:color w:val="333333"/>
          <w:sz w:val="23"/>
          <w:szCs w:val="23"/>
        </w:rPr>
        <w:t>) regarding those dates.</w:t>
      </w:r>
      <w:r w:rsidR="00735AA0">
        <w:rPr>
          <w:rStyle w:val="e2ma-style"/>
          <w:rFonts w:ascii="Georgia" w:hAnsi="Georgia" w:cs="Arial"/>
          <w:color w:val="333333"/>
          <w:sz w:val="23"/>
          <w:szCs w:val="23"/>
        </w:rPr>
        <w:t xml:space="preserve">  </w:t>
      </w:r>
    </w:p>
    <w:p w:rsidR="00591D56" w:rsidRDefault="00591D56" w:rsidP="00A228DC">
      <w:pPr>
        <w:spacing w:after="0" w:line="240" w:lineRule="auto"/>
        <w:ind w:left="1620"/>
        <w:contextualSpacing/>
        <w:rPr>
          <w:rStyle w:val="e2ma-style"/>
          <w:rFonts w:ascii="Georgia" w:hAnsi="Georgia" w:cs="Arial"/>
          <w:color w:val="333333"/>
          <w:sz w:val="23"/>
          <w:szCs w:val="23"/>
        </w:rPr>
      </w:pPr>
    </w:p>
    <w:p w:rsidR="004721A3" w:rsidRPr="00811F37" w:rsidRDefault="00735AA0" w:rsidP="00A228DC">
      <w:pPr>
        <w:spacing w:after="0" w:line="240" w:lineRule="auto"/>
        <w:ind w:left="1620"/>
        <w:contextualSpacing/>
        <w:rPr>
          <w:rStyle w:val="e2ma-style"/>
          <w:rFonts w:ascii="Georgia" w:hAnsi="Georgia" w:cs="Arial"/>
          <w:color w:val="333333"/>
          <w:sz w:val="23"/>
          <w:szCs w:val="23"/>
        </w:rPr>
      </w:pPr>
      <w:r>
        <w:rPr>
          <w:rStyle w:val="e2ma-style"/>
          <w:rFonts w:ascii="Georgia" w:hAnsi="Georgia" w:cs="Arial"/>
          <w:color w:val="333333"/>
          <w:sz w:val="23"/>
          <w:szCs w:val="23"/>
        </w:rPr>
        <w:t xml:space="preserve">E.D. </w:t>
      </w:r>
      <w:r w:rsidR="00F11160">
        <w:rPr>
          <w:rStyle w:val="e2ma-style"/>
          <w:rFonts w:ascii="Georgia" w:hAnsi="Georgia" w:cs="Arial"/>
          <w:color w:val="333333"/>
          <w:sz w:val="23"/>
          <w:szCs w:val="23"/>
        </w:rPr>
        <w:t>Fowler</w:t>
      </w:r>
      <w:r>
        <w:rPr>
          <w:rStyle w:val="e2ma-style"/>
          <w:rFonts w:ascii="Georgia" w:hAnsi="Georgia" w:cs="Arial"/>
          <w:color w:val="333333"/>
          <w:sz w:val="23"/>
          <w:szCs w:val="23"/>
        </w:rPr>
        <w:t xml:space="preserve">-Green strongly encourages Commissioners to attend at least one hearing to </w:t>
      </w:r>
      <w:r w:rsidR="00811F37">
        <w:rPr>
          <w:rStyle w:val="e2ma-style"/>
          <w:rFonts w:ascii="Georgia" w:hAnsi="Georgia" w:cs="Arial"/>
          <w:color w:val="333333"/>
          <w:sz w:val="23"/>
          <w:szCs w:val="23"/>
        </w:rPr>
        <w:t xml:space="preserve">ask questions of the candidates, </w:t>
      </w:r>
      <w:r w:rsidR="00811F37">
        <w:rPr>
          <w:rStyle w:val="e2ma-style"/>
          <w:rFonts w:ascii="Georgia" w:hAnsi="Georgia" w:cs="Arial"/>
          <w:i/>
          <w:color w:val="333333"/>
          <w:sz w:val="23"/>
          <w:szCs w:val="23"/>
        </w:rPr>
        <w:t>e.g.</w:t>
      </w:r>
      <w:r w:rsidR="00811F37">
        <w:rPr>
          <w:rStyle w:val="e2ma-style"/>
          <w:rFonts w:ascii="Georgia" w:hAnsi="Georgia" w:cs="Arial"/>
          <w:color w:val="333333"/>
          <w:sz w:val="23"/>
          <w:szCs w:val="23"/>
        </w:rPr>
        <w:t xml:space="preserve">, </w:t>
      </w:r>
      <w:r w:rsidR="00811F37" w:rsidRPr="00B217E9">
        <w:rPr>
          <w:rStyle w:val="e2ma-style"/>
          <w:rFonts w:ascii="Georgia" w:hAnsi="Georgia" w:cs="Arial"/>
          <w:i/>
          <w:color w:val="333333"/>
          <w:sz w:val="23"/>
          <w:szCs w:val="23"/>
        </w:rPr>
        <w:t xml:space="preserve">Have you seen the IncluCivics </w:t>
      </w:r>
      <w:r w:rsidR="00B217E9">
        <w:rPr>
          <w:rStyle w:val="e2ma-style"/>
          <w:rFonts w:ascii="Georgia" w:hAnsi="Georgia" w:cs="Arial"/>
          <w:i/>
          <w:color w:val="333333"/>
          <w:sz w:val="23"/>
          <w:szCs w:val="23"/>
        </w:rPr>
        <w:t>R</w:t>
      </w:r>
      <w:r w:rsidR="00811F37" w:rsidRPr="00B217E9">
        <w:rPr>
          <w:rStyle w:val="e2ma-style"/>
          <w:rFonts w:ascii="Georgia" w:hAnsi="Georgia" w:cs="Arial"/>
          <w:i/>
          <w:color w:val="333333"/>
          <w:sz w:val="23"/>
          <w:szCs w:val="23"/>
        </w:rPr>
        <w:t>eports</w:t>
      </w:r>
      <w:r w:rsidR="00B217E9">
        <w:rPr>
          <w:rStyle w:val="e2ma-style"/>
          <w:rFonts w:ascii="Georgia" w:hAnsi="Georgia" w:cs="Arial"/>
          <w:i/>
          <w:color w:val="333333"/>
          <w:sz w:val="23"/>
          <w:szCs w:val="23"/>
        </w:rPr>
        <w:t xml:space="preserve"> </w:t>
      </w:r>
      <w:r w:rsidR="00B217E9">
        <w:rPr>
          <w:rStyle w:val="e2ma-style"/>
          <w:rFonts w:ascii="Georgia" w:hAnsi="Georgia" w:cs="Arial"/>
          <w:color w:val="333333"/>
          <w:sz w:val="23"/>
          <w:szCs w:val="23"/>
        </w:rPr>
        <w:t xml:space="preserve">(referring to </w:t>
      </w:r>
      <w:r w:rsidR="00322B3B">
        <w:rPr>
          <w:rStyle w:val="e2ma-style"/>
          <w:rFonts w:ascii="Georgia" w:hAnsi="Georgia" w:cs="Arial"/>
          <w:color w:val="333333"/>
          <w:sz w:val="23"/>
          <w:szCs w:val="23"/>
        </w:rPr>
        <w:t xml:space="preserve">the </w:t>
      </w:r>
      <w:r w:rsidR="00B217E9">
        <w:rPr>
          <w:rStyle w:val="e2ma-style"/>
          <w:rFonts w:ascii="Georgia" w:hAnsi="Georgia" w:cs="Arial"/>
          <w:color w:val="333333"/>
          <w:sz w:val="23"/>
          <w:szCs w:val="23"/>
        </w:rPr>
        <w:t>Metro and MNPS</w:t>
      </w:r>
      <w:r w:rsidR="00322B3B">
        <w:rPr>
          <w:rStyle w:val="e2ma-style"/>
          <w:rFonts w:ascii="Georgia" w:hAnsi="Georgia" w:cs="Arial"/>
          <w:color w:val="333333"/>
          <w:sz w:val="23"/>
          <w:szCs w:val="23"/>
        </w:rPr>
        <w:t xml:space="preserve"> reports</w:t>
      </w:r>
      <w:r w:rsidR="00B217E9">
        <w:rPr>
          <w:rStyle w:val="e2ma-style"/>
          <w:rFonts w:ascii="Georgia" w:hAnsi="Georgia" w:cs="Arial"/>
          <w:color w:val="333333"/>
          <w:sz w:val="23"/>
          <w:szCs w:val="23"/>
        </w:rPr>
        <w:t>)</w:t>
      </w:r>
      <w:r w:rsidR="00811F37" w:rsidRPr="00B217E9">
        <w:rPr>
          <w:rStyle w:val="e2ma-style"/>
          <w:rFonts w:ascii="Georgia" w:hAnsi="Georgia" w:cs="Arial"/>
          <w:i/>
          <w:color w:val="333333"/>
          <w:sz w:val="23"/>
          <w:szCs w:val="23"/>
        </w:rPr>
        <w:t xml:space="preserve">?  Do you know about the demographics?  What ideas do you have?  How do you intend to develop recruitment or </w:t>
      </w:r>
      <w:r w:rsidR="00F11160" w:rsidRPr="00B217E9">
        <w:rPr>
          <w:rStyle w:val="e2ma-style"/>
          <w:rFonts w:ascii="Georgia" w:hAnsi="Georgia" w:cs="Arial"/>
          <w:i/>
          <w:color w:val="333333"/>
          <w:sz w:val="23"/>
          <w:szCs w:val="23"/>
        </w:rPr>
        <w:t>retention</w:t>
      </w:r>
      <w:r w:rsidR="00811F37" w:rsidRPr="00B217E9">
        <w:rPr>
          <w:rStyle w:val="e2ma-style"/>
          <w:rFonts w:ascii="Georgia" w:hAnsi="Georgia" w:cs="Arial"/>
          <w:i/>
          <w:color w:val="333333"/>
          <w:sz w:val="23"/>
          <w:szCs w:val="23"/>
        </w:rPr>
        <w:t xml:space="preserve"> programs?  </w:t>
      </w:r>
      <w:r w:rsidR="00811F37">
        <w:rPr>
          <w:rStyle w:val="e2ma-style"/>
          <w:rFonts w:ascii="Georgia" w:hAnsi="Georgia" w:cs="Arial"/>
          <w:color w:val="333333"/>
          <w:sz w:val="23"/>
          <w:szCs w:val="23"/>
        </w:rPr>
        <w:t xml:space="preserve">She also mentioned that MHRC has </w:t>
      </w:r>
      <w:r w:rsidR="00F11160">
        <w:rPr>
          <w:rStyle w:val="e2ma-style"/>
          <w:rFonts w:ascii="Georgia" w:hAnsi="Georgia" w:cs="Arial"/>
          <w:color w:val="333333"/>
          <w:sz w:val="23"/>
          <w:szCs w:val="23"/>
        </w:rPr>
        <w:t>disseminated</w:t>
      </w:r>
      <w:r w:rsidR="00811F37">
        <w:rPr>
          <w:rStyle w:val="e2ma-style"/>
          <w:rFonts w:ascii="Georgia" w:hAnsi="Georgia" w:cs="Arial"/>
          <w:color w:val="333333"/>
          <w:sz w:val="23"/>
          <w:szCs w:val="23"/>
        </w:rPr>
        <w:t xml:space="preserve"> </w:t>
      </w:r>
      <w:r w:rsidR="00811F37" w:rsidRPr="00015512">
        <w:rPr>
          <w:rStyle w:val="e2ma-style"/>
          <w:rFonts w:ascii="Georgia" w:hAnsi="Georgia" w:cs="Arial"/>
          <w:i/>
          <w:color w:val="333333"/>
          <w:sz w:val="23"/>
          <w:szCs w:val="23"/>
        </w:rPr>
        <w:t>IncluCivics</w:t>
      </w:r>
      <w:r w:rsidR="009D34B8">
        <w:rPr>
          <w:rStyle w:val="e2ma-style"/>
          <w:rFonts w:ascii="Georgia" w:hAnsi="Georgia" w:cs="Arial"/>
          <w:i/>
          <w:color w:val="333333"/>
          <w:sz w:val="23"/>
          <w:szCs w:val="23"/>
        </w:rPr>
        <w:t>:  MNPS</w:t>
      </w:r>
      <w:r w:rsidR="00811F37">
        <w:rPr>
          <w:rStyle w:val="e2ma-style"/>
          <w:rFonts w:ascii="Georgia" w:hAnsi="Georgia" w:cs="Arial"/>
          <w:color w:val="333333"/>
          <w:sz w:val="23"/>
          <w:szCs w:val="23"/>
        </w:rPr>
        <w:t xml:space="preserve"> so that </w:t>
      </w:r>
      <w:r w:rsidR="00F11160">
        <w:rPr>
          <w:rStyle w:val="e2ma-style"/>
          <w:rFonts w:ascii="Georgia" w:hAnsi="Georgia" w:cs="Arial"/>
          <w:color w:val="333333"/>
          <w:sz w:val="23"/>
          <w:szCs w:val="23"/>
        </w:rPr>
        <w:t>organizations</w:t>
      </w:r>
      <w:r w:rsidR="00811F37">
        <w:rPr>
          <w:rStyle w:val="e2ma-style"/>
          <w:rFonts w:ascii="Georgia" w:hAnsi="Georgia" w:cs="Arial"/>
          <w:color w:val="333333"/>
          <w:sz w:val="23"/>
          <w:szCs w:val="23"/>
        </w:rPr>
        <w:t xml:space="preserve"> and interested parties can feel </w:t>
      </w:r>
      <w:r w:rsidR="00F11160">
        <w:rPr>
          <w:rStyle w:val="e2ma-style"/>
          <w:rFonts w:ascii="Georgia" w:hAnsi="Georgia" w:cs="Arial"/>
          <w:color w:val="333333"/>
          <w:sz w:val="23"/>
          <w:szCs w:val="23"/>
        </w:rPr>
        <w:t>empowered</w:t>
      </w:r>
      <w:r w:rsidR="00811F37">
        <w:rPr>
          <w:rStyle w:val="e2ma-style"/>
          <w:rFonts w:ascii="Georgia" w:hAnsi="Georgia" w:cs="Arial"/>
          <w:color w:val="333333"/>
          <w:sz w:val="23"/>
          <w:szCs w:val="23"/>
        </w:rPr>
        <w:t xml:space="preserve"> to pose these questions during </w:t>
      </w:r>
      <w:r w:rsidR="00811F37" w:rsidRPr="009D34B8">
        <w:rPr>
          <w:rStyle w:val="e2ma-style"/>
          <w:rFonts w:ascii="Georgia" w:hAnsi="Georgia" w:cs="Arial"/>
          <w:color w:val="333333"/>
          <w:spacing w:val="-6"/>
          <w:sz w:val="23"/>
          <w:szCs w:val="23"/>
        </w:rPr>
        <w:t xml:space="preserve">the </w:t>
      </w:r>
      <w:r w:rsidR="009D34B8">
        <w:rPr>
          <w:rStyle w:val="e2ma-style"/>
          <w:rFonts w:ascii="Georgia" w:hAnsi="Georgia" w:cs="Arial"/>
          <w:color w:val="333333"/>
          <w:sz w:val="23"/>
          <w:szCs w:val="23"/>
        </w:rPr>
        <w:t xml:space="preserve">selection </w:t>
      </w:r>
      <w:r w:rsidR="00811F37">
        <w:rPr>
          <w:rStyle w:val="e2ma-style"/>
          <w:rFonts w:ascii="Georgia" w:hAnsi="Georgia" w:cs="Arial"/>
          <w:color w:val="333333"/>
          <w:sz w:val="23"/>
          <w:szCs w:val="23"/>
        </w:rPr>
        <w:t>process.</w:t>
      </w:r>
    </w:p>
    <w:p w:rsidR="004721A3" w:rsidRDefault="004721A3" w:rsidP="00A228DC">
      <w:pPr>
        <w:spacing w:after="0" w:line="240" w:lineRule="auto"/>
        <w:ind w:left="1620"/>
        <w:contextualSpacing/>
        <w:rPr>
          <w:rStyle w:val="e2ma-style"/>
          <w:rFonts w:ascii="Georgia" w:hAnsi="Georgia" w:cs="Arial"/>
          <w:color w:val="333333"/>
          <w:sz w:val="23"/>
          <w:szCs w:val="23"/>
        </w:rPr>
      </w:pPr>
    </w:p>
    <w:p w:rsidR="00A217F7" w:rsidRDefault="00A217F7" w:rsidP="00176CA2">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Comm. Gomez</w:t>
      </w:r>
      <w:r w:rsidR="00487E88">
        <w:rPr>
          <w:rStyle w:val="e2ma-style"/>
          <w:rFonts w:ascii="Georgia" w:hAnsi="Georgia" w:cs="Arial"/>
          <w:color w:val="333333"/>
          <w:sz w:val="23"/>
          <w:szCs w:val="23"/>
        </w:rPr>
        <w:t xml:space="preserve"> inquired if the </w:t>
      </w:r>
      <w:r>
        <w:rPr>
          <w:rStyle w:val="e2ma-style"/>
          <w:rFonts w:ascii="Georgia" w:hAnsi="Georgia" w:cs="Arial"/>
          <w:color w:val="333333"/>
          <w:sz w:val="23"/>
          <w:szCs w:val="23"/>
        </w:rPr>
        <w:t xml:space="preserve">candidates </w:t>
      </w:r>
      <w:r w:rsidR="00487E88">
        <w:rPr>
          <w:rStyle w:val="e2ma-style"/>
          <w:rFonts w:ascii="Georgia" w:hAnsi="Georgia" w:cs="Arial"/>
          <w:color w:val="333333"/>
          <w:sz w:val="23"/>
          <w:szCs w:val="23"/>
        </w:rPr>
        <w:t xml:space="preserve">will </w:t>
      </w:r>
      <w:r>
        <w:rPr>
          <w:rStyle w:val="e2ma-style"/>
          <w:rFonts w:ascii="Georgia" w:hAnsi="Georgia" w:cs="Arial"/>
          <w:color w:val="333333"/>
          <w:sz w:val="23"/>
          <w:szCs w:val="23"/>
        </w:rPr>
        <w:t>be local</w:t>
      </w:r>
      <w:r w:rsidR="00487E88">
        <w:rPr>
          <w:rStyle w:val="e2ma-style"/>
          <w:rFonts w:ascii="Georgia" w:hAnsi="Georgia" w:cs="Arial"/>
          <w:color w:val="333333"/>
          <w:sz w:val="23"/>
          <w:szCs w:val="23"/>
        </w:rPr>
        <w:t>.  Her concern is that when</w:t>
      </w:r>
      <w:r>
        <w:rPr>
          <w:rStyle w:val="e2ma-style"/>
          <w:rFonts w:ascii="Georgia" w:hAnsi="Georgia" w:cs="Arial"/>
          <w:color w:val="333333"/>
          <w:sz w:val="23"/>
          <w:szCs w:val="23"/>
        </w:rPr>
        <w:t xml:space="preserve"> national search candidates relocate to Nashville, </w:t>
      </w:r>
      <w:r w:rsidR="00487E88">
        <w:rPr>
          <w:rStyle w:val="e2ma-style"/>
          <w:rFonts w:ascii="Georgia" w:hAnsi="Georgia" w:cs="Arial"/>
          <w:color w:val="333333"/>
          <w:sz w:val="23"/>
          <w:szCs w:val="23"/>
        </w:rPr>
        <w:t xml:space="preserve">they tend to have </w:t>
      </w:r>
      <w:r>
        <w:rPr>
          <w:rStyle w:val="e2ma-style"/>
          <w:rFonts w:ascii="Georgia" w:hAnsi="Georgia" w:cs="Arial"/>
          <w:color w:val="333333"/>
          <w:sz w:val="23"/>
          <w:szCs w:val="23"/>
        </w:rPr>
        <w:t>grandiose ideas</w:t>
      </w:r>
      <w:r w:rsidR="00487E88">
        <w:rPr>
          <w:rStyle w:val="e2ma-style"/>
          <w:rFonts w:ascii="Georgia" w:hAnsi="Georgia" w:cs="Arial"/>
          <w:color w:val="333333"/>
          <w:sz w:val="23"/>
          <w:szCs w:val="23"/>
        </w:rPr>
        <w:t xml:space="preserve"> that are not consistent with the local Nashville culture</w:t>
      </w:r>
      <w:r>
        <w:rPr>
          <w:rStyle w:val="e2ma-style"/>
          <w:rFonts w:ascii="Georgia" w:hAnsi="Georgia" w:cs="Arial"/>
          <w:color w:val="333333"/>
          <w:sz w:val="23"/>
          <w:szCs w:val="23"/>
        </w:rPr>
        <w:t xml:space="preserve">.  </w:t>
      </w:r>
      <w:r w:rsidR="00F220E2">
        <w:rPr>
          <w:rStyle w:val="e2ma-style"/>
          <w:rFonts w:ascii="Georgia" w:hAnsi="Georgia" w:cs="Arial"/>
          <w:color w:val="333333"/>
          <w:sz w:val="23"/>
          <w:szCs w:val="23"/>
        </w:rPr>
        <w:t>And, she said, they are seldom bilingual.</w:t>
      </w:r>
    </w:p>
    <w:p w:rsidR="00A217F7" w:rsidRDefault="00A217F7" w:rsidP="00A217F7">
      <w:pPr>
        <w:pStyle w:val="ListParagraph"/>
        <w:ind w:left="1685"/>
        <w:rPr>
          <w:rStyle w:val="e2ma-style"/>
          <w:rFonts w:ascii="Georgia" w:hAnsi="Georgia" w:cs="Arial"/>
          <w:color w:val="333333"/>
          <w:sz w:val="23"/>
          <w:szCs w:val="23"/>
        </w:rPr>
      </w:pPr>
    </w:p>
    <w:p w:rsidR="00225AFC" w:rsidRDefault="00225AFC" w:rsidP="00176CA2">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Significant discussion ensued regarding Comm. Gomez’s </w:t>
      </w:r>
      <w:r w:rsidR="00F11160">
        <w:rPr>
          <w:rStyle w:val="e2ma-style"/>
          <w:rFonts w:ascii="Georgia" w:hAnsi="Georgia" w:cs="Arial"/>
          <w:color w:val="333333"/>
          <w:sz w:val="23"/>
          <w:szCs w:val="23"/>
        </w:rPr>
        <w:t>concern</w:t>
      </w:r>
      <w:r>
        <w:rPr>
          <w:rStyle w:val="e2ma-style"/>
          <w:rFonts w:ascii="Georgia" w:hAnsi="Georgia" w:cs="Arial"/>
          <w:color w:val="333333"/>
          <w:sz w:val="23"/>
          <w:szCs w:val="23"/>
        </w:rPr>
        <w:t>.</w:t>
      </w:r>
    </w:p>
    <w:p w:rsidR="00225AFC" w:rsidRDefault="00225AFC" w:rsidP="00176CA2">
      <w:pPr>
        <w:pStyle w:val="ListParagraph"/>
        <w:ind w:left="1620"/>
        <w:rPr>
          <w:rStyle w:val="e2ma-style"/>
          <w:rFonts w:ascii="Georgia" w:hAnsi="Georgia" w:cs="Arial"/>
          <w:color w:val="333333"/>
          <w:sz w:val="23"/>
          <w:szCs w:val="23"/>
        </w:rPr>
      </w:pPr>
    </w:p>
    <w:p w:rsidR="005F769C" w:rsidRDefault="00F220E2" w:rsidP="00176CA2">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E.D. </w:t>
      </w:r>
      <w:r w:rsidR="00F11160">
        <w:rPr>
          <w:rStyle w:val="e2ma-style"/>
          <w:rFonts w:ascii="Georgia" w:hAnsi="Georgia" w:cs="Arial"/>
          <w:color w:val="333333"/>
          <w:sz w:val="23"/>
          <w:szCs w:val="23"/>
        </w:rPr>
        <w:t>Fowler</w:t>
      </w:r>
      <w:r>
        <w:rPr>
          <w:rStyle w:val="e2ma-style"/>
          <w:rFonts w:ascii="Georgia" w:hAnsi="Georgia" w:cs="Arial"/>
          <w:color w:val="333333"/>
          <w:sz w:val="23"/>
          <w:szCs w:val="23"/>
        </w:rPr>
        <w:t xml:space="preserve">-Green expressed that she </w:t>
      </w:r>
      <w:r w:rsidR="00F11160">
        <w:rPr>
          <w:rStyle w:val="e2ma-style"/>
          <w:rFonts w:ascii="Georgia" w:hAnsi="Georgia" w:cs="Arial"/>
          <w:color w:val="333333"/>
          <w:sz w:val="23"/>
          <w:szCs w:val="23"/>
        </w:rPr>
        <w:t>appreciates</w:t>
      </w:r>
      <w:r w:rsidR="00A217F7">
        <w:rPr>
          <w:rStyle w:val="e2ma-style"/>
          <w:rFonts w:ascii="Georgia" w:hAnsi="Georgia" w:cs="Arial"/>
          <w:color w:val="333333"/>
          <w:sz w:val="23"/>
          <w:szCs w:val="23"/>
        </w:rPr>
        <w:t xml:space="preserve"> that perspective</w:t>
      </w:r>
      <w:r>
        <w:rPr>
          <w:rStyle w:val="e2ma-style"/>
          <w:rFonts w:ascii="Georgia" w:hAnsi="Georgia" w:cs="Arial"/>
          <w:color w:val="333333"/>
          <w:sz w:val="23"/>
          <w:szCs w:val="23"/>
        </w:rPr>
        <w:t xml:space="preserve">, </w:t>
      </w:r>
      <w:r w:rsidR="00F11160">
        <w:rPr>
          <w:rStyle w:val="e2ma-style"/>
          <w:rFonts w:ascii="Georgia" w:hAnsi="Georgia" w:cs="Arial"/>
          <w:color w:val="333333"/>
          <w:sz w:val="23"/>
          <w:szCs w:val="23"/>
        </w:rPr>
        <w:t>which</w:t>
      </w:r>
      <w:r w:rsidR="00A217F7">
        <w:rPr>
          <w:rStyle w:val="e2ma-style"/>
          <w:rFonts w:ascii="Georgia" w:hAnsi="Georgia" w:cs="Arial"/>
          <w:color w:val="333333"/>
          <w:sz w:val="23"/>
          <w:szCs w:val="23"/>
        </w:rPr>
        <w:t xml:space="preserve"> is why we need </w:t>
      </w:r>
      <w:r w:rsidR="00176CA2">
        <w:rPr>
          <w:rStyle w:val="e2ma-style"/>
          <w:rFonts w:ascii="Georgia" w:hAnsi="Georgia" w:cs="Arial"/>
          <w:color w:val="333333"/>
          <w:sz w:val="23"/>
          <w:szCs w:val="23"/>
        </w:rPr>
        <w:t xml:space="preserve">a </w:t>
      </w:r>
      <w:r w:rsidR="00A217F7">
        <w:rPr>
          <w:rStyle w:val="e2ma-style"/>
          <w:rFonts w:ascii="Georgia" w:hAnsi="Georgia" w:cs="Arial"/>
          <w:color w:val="333333"/>
          <w:sz w:val="23"/>
          <w:szCs w:val="23"/>
        </w:rPr>
        <w:t>pipeline and a vision.  Comm</w:t>
      </w:r>
      <w:r w:rsidR="00590ED1">
        <w:rPr>
          <w:rStyle w:val="e2ma-style"/>
          <w:rFonts w:ascii="Georgia" w:hAnsi="Georgia" w:cs="Arial"/>
          <w:color w:val="333333"/>
          <w:sz w:val="23"/>
          <w:szCs w:val="23"/>
        </w:rPr>
        <w:t xml:space="preserve">issioners vibrantly shared their opinions about how to </w:t>
      </w:r>
      <w:r w:rsidR="00F11160">
        <w:rPr>
          <w:rStyle w:val="e2ma-style"/>
          <w:rFonts w:ascii="Georgia" w:hAnsi="Georgia" w:cs="Arial"/>
          <w:color w:val="333333"/>
          <w:sz w:val="23"/>
          <w:szCs w:val="23"/>
        </w:rPr>
        <w:t>construct</w:t>
      </w:r>
      <w:r w:rsidR="00590ED1">
        <w:rPr>
          <w:rStyle w:val="e2ma-style"/>
          <w:rFonts w:ascii="Georgia" w:hAnsi="Georgia" w:cs="Arial"/>
          <w:color w:val="333333"/>
          <w:sz w:val="23"/>
          <w:szCs w:val="23"/>
        </w:rPr>
        <w:t xml:space="preserve"> such a pipeline, how to address the demographic disparity in MNPS, and whom we should hold responsible</w:t>
      </w:r>
      <w:r w:rsidR="00591D56">
        <w:rPr>
          <w:rStyle w:val="e2ma-style"/>
          <w:rFonts w:ascii="Georgia" w:hAnsi="Georgia" w:cs="Arial"/>
          <w:color w:val="333333"/>
          <w:sz w:val="23"/>
          <w:szCs w:val="23"/>
        </w:rPr>
        <w:t>.</w:t>
      </w:r>
    </w:p>
    <w:p w:rsidR="005F769C" w:rsidRDefault="005F769C" w:rsidP="00A217F7">
      <w:pPr>
        <w:pStyle w:val="ListParagraph"/>
        <w:ind w:left="1685"/>
        <w:rPr>
          <w:rStyle w:val="e2ma-style"/>
          <w:rFonts w:ascii="Georgia" w:hAnsi="Georgia" w:cs="Arial"/>
          <w:color w:val="333333"/>
          <w:sz w:val="23"/>
          <w:szCs w:val="23"/>
        </w:rPr>
      </w:pPr>
    </w:p>
    <w:p w:rsidR="00F33BB6" w:rsidRDefault="005F769C" w:rsidP="00176CA2">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Comm</w:t>
      </w:r>
      <w:r w:rsidR="00A217F7">
        <w:rPr>
          <w:rStyle w:val="e2ma-style"/>
          <w:rFonts w:ascii="Georgia" w:hAnsi="Georgia" w:cs="Arial"/>
          <w:color w:val="333333"/>
          <w:sz w:val="23"/>
          <w:szCs w:val="23"/>
        </w:rPr>
        <w:t>. Gomez</w:t>
      </w:r>
      <w:r>
        <w:rPr>
          <w:rStyle w:val="e2ma-style"/>
          <w:rFonts w:ascii="Georgia" w:hAnsi="Georgia" w:cs="Arial"/>
          <w:color w:val="333333"/>
          <w:sz w:val="23"/>
          <w:szCs w:val="23"/>
        </w:rPr>
        <w:t>, for example, offered that she is not convinced the government should be blamed</w:t>
      </w:r>
      <w:r w:rsidR="008E1807">
        <w:rPr>
          <w:rStyle w:val="e2ma-style"/>
          <w:rFonts w:ascii="Georgia" w:hAnsi="Georgia" w:cs="Arial"/>
          <w:color w:val="333333"/>
          <w:sz w:val="23"/>
          <w:szCs w:val="23"/>
        </w:rPr>
        <w:t>,</w:t>
      </w:r>
      <w:r>
        <w:rPr>
          <w:rStyle w:val="e2ma-style"/>
          <w:rFonts w:ascii="Georgia" w:hAnsi="Georgia" w:cs="Arial"/>
          <w:color w:val="333333"/>
          <w:sz w:val="23"/>
          <w:szCs w:val="23"/>
        </w:rPr>
        <w:t xml:space="preserve"> or </w:t>
      </w:r>
      <w:r w:rsidR="008E1807">
        <w:rPr>
          <w:rStyle w:val="e2ma-style"/>
          <w:rFonts w:ascii="Georgia" w:hAnsi="Georgia" w:cs="Arial"/>
          <w:color w:val="333333"/>
          <w:sz w:val="23"/>
          <w:szCs w:val="23"/>
        </w:rPr>
        <w:t xml:space="preserve">required to </w:t>
      </w:r>
      <w:r>
        <w:rPr>
          <w:rStyle w:val="e2ma-style"/>
          <w:rFonts w:ascii="Georgia" w:hAnsi="Georgia" w:cs="Arial"/>
          <w:color w:val="333333"/>
          <w:sz w:val="23"/>
          <w:szCs w:val="23"/>
        </w:rPr>
        <w:t>single handedly solve these problems.  Comm. Miller said he respectfully disagrees, holding that the g</w:t>
      </w:r>
      <w:r w:rsidR="00A217F7">
        <w:rPr>
          <w:rStyle w:val="e2ma-style"/>
          <w:rFonts w:ascii="Georgia" w:hAnsi="Georgia" w:cs="Arial"/>
          <w:color w:val="333333"/>
          <w:sz w:val="23"/>
          <w:szCs w:val="23"/>
        </w:rPr>
        <w:t xml:space="preserve">overnment </w:t>
      </w:r>
      <w:r>
        <w:rPr>
          <w:rStyle w:val="e2ma-style"/>
          <w:rFonts w:ascii="Georgia" w:hAnsi="Georgia" w:cs="Arial"/>
          <w:color w:val="333333"/>
          <w:sz w:val="23"/>
          <w:szCs w:val="23"/>
        </w:rPr>
        <w:t xml:space="preserve">is </w:t>
      </w:r>
      <w:r w:rsidR="008E1807">
        <w:rPr>
          <w:rStyle w:val="e2ma-style"/>
          <w:rFonts w:ascii="Georgia" w:hAnsi="Georgia" w:cs="Arial"/>
          <w:color w:val="333333"/>
          <w:sz w:val="23"/>
          <w:szCs w:val="23"/>
        </w:rPr>
        <w:t>responsible</w:t>
      </w:r>
      <w:r w:rsidR="00A217F7">
        <w:rPr>
          <w:rStyle w:val="e2ma-style"/>
          <w:rFonts w:ascii="Georgia" w:hAnsi="Georgia" w:cs="Arial"/>
          <w:color w:val="333333"/>
          <w:sz w:val="23"/>
          <w:szCs w:val="23"/>
        </w:rPr>
        <w:t xml:space="preserve"> </w:t>
      </w:r>
      <w:r>
        <w:rPr>
          <w:rStyle w:val="e2ma-style"/>
          <w:rFonts w:ascii="Georgia" w:hAnsi="Georgia" w:cs="Arial"/>
          <w:color w:val="333333"/>
          <w:sz w:val="23"/>
          <w:szCs w:val="23"/>
        </w:rPr>
        <w:t>for</w:t>
      </w:r>
      <w:r w:rsidR="00A217F7">
        <w:rPr>
          <w:rStyle w:val="e2ma-style"/>
          <w:rFonts w:ascii="Georgia" w:hAnsi="Georgia" w:cs="Arial"/>
          <w:color w:val="333333"/>
          <w:sz w:val="23"/>
          <w:szCs w:val="23"/>
        </w:rPr>
        <w:t xml:space="preserve"> provid</w:t>
      </w:r>
      <w:r>
        <w:rPr>
          <w:rStyle w:val="e2ma-style"/>
          <w:rFonts w:ascii="Georgia" w:hAnsi="Georgia" w:cs="Arial"/>
          <w:color w:val="333333"/>
          <w:sz w:val="23"/>
          <w:szCs w:val="23"/>
        </w:rPr>
        <w:t>ing</w:t>
      </w:r>
      <w:r w:rsidR="00A217F7">
        <w:rPr>
          <w:rStyle w:val="e2ma-style"/>
          <w:rFonts w:ascii="Georgia" w:hAnsi="Georgia" w:cs="Arial"/>
          <w:color w:val="333333"/>
          <w:sz w:val="23"/>
          <w:szCs w:val="23"/>
        </w:rPr>
        <w:t xml:space="preserve"> what’s need to </w:t>
      </w:r>
      <w:r w:rsidR="00342339">
        <w:rPr>
          <w:rStyle w:val="e2ma-style"/>
          <w:rFonts w:ascii="Georgia" w:hAnsi="Georgia" w:cs="Arial"/>
          <w:color w:val="333333"/>
          <w:sz w:val="23"/>
          <w:szCs w:val="23"/>
        </w:rPr>
        <w:t xml:space="preserve">lead, </w:t>
      </w:r>
      <w:r w:rsidR="00A217F7">
        <w:rPr>
          <w:rStyle w:val="e2ma-style"/>
          <w:rFonts w:ascii="Georgia" w:hAnsi="Georgia" w:cs="Arial"/>
          <w:color w:val="333333"/>
          <w:sz w:val="23"/>
          <w:szCs w:val="23"/>
        </w:rPr>
        <w:t>educate</w:t>
      </w:r>
      <w:r w:rsidR="008E1807">
        <w:rPr>
          <w:rStyle w:val="e2ma-style"/>
          <w:rFonts w:ascii="Georgia" w:hAnsi="Georgia" w:cs="Arial"/>
          <w:color w:val="333333"/>
          <w:sz w:val="23"/>
          <w:szCs w:val="23"/>
        </w:rPr>
        <w:t xml:space="preserve"> and enlighten</w:t>
      </w:r>
      <w:r w:rsidR="00A217F7">
        <w:rPr>
          <w:rStyle w:val="e2ma-style"/>
          <w:rFonts w:ascii="Georgia" w:hAnsi="Georgia" w:cs="Arial"/>
          <w:color w:val="333333"/>
          <w:sz w:val="23"/>
          <w:szCs w:val="23"/>
        </w:rPr>
        <w:t xml:space="preserve">.  </w:t>
      </w:r>
      <w:r w:rsidR="00F33BB6">
        <w:rPr>
          <w:rStyle w:val="e2ma-style"/>
          <w:rFonts w:ascii="Georgia" w:hAnsi="Georgia" w:cs="Arial"/>
          <w:color w:val="333333"/>
          <w:sz w:val="23"/>
          <w:szCs w:val="23"/>
        </w:rPr>
        <w:t>He further remarked that these are not new issues, but now we have tools (</w:t>
      </w:r>
      <w:r w:rsidR="00F33BB6">
        <w:rPr>
          <w:rStyle w:val="e2ma-style"/>
          <w:rFonts w:ascii="Georgia" w:hAnsi="Georgia" w:cs="Arial"/>
          <w:i/>
          <w:color w:val="333333"/>
          <w:sz w:val="23"/>
          <w:szCs w:val="23"/>
        </w:rPr>
        <w:t>i.e.</w:t>
      </w:r>
      <w:r w:rsidR="00F33BB6">
        <w:rPr>
          <w:rStyle w:val="e2ma-style"/>
          <w:rFonts w:ascii="Georgia" w:hAnsi="Georgia" w:cs="Arial"/>
          <w:color w:val="333333"/>
          <w:sz w:val="23"/>
          <w:szCs w:val="23"/>
        </w:rPr>
        <w:t xml:space="preserve">, data) to address them in a </w:t>
      </w:r>
      <w:proofErr w:type="gramStart"/>
      <w:r w:rsidR="00F33BB6">
        <w:rPr>
          <w:rStyle w:val="e2ma-style"/>
          <w:rFonts w:ascii="Georgia" w:hAnsi="Georgia" w:cs="Arial"/>
          <w:color w:val="333333"/>
          <w:sz w:val="23"/>
          <w:szCs w:val="23"/>
        </w:rPr>
        <w:t>more timely</w:t>
      </w:r>
      <w:proofErr w:type="gramEnd"/>
      <w:r w:rsidR="00F33BB6">
        <w:rPr>
          <w:rStyle w:val="e2ma-style"/>
          <w:rFonts w:ascii="Georgia" w:hAnsi="Georgia" w:cs="Arial"/>
          <w:color w:val="333333"/>
          <w:sz w:val="23"/>
          <w:szCs w:val="23"/>
        </w:rPr>
        <w:t>, effective manner.</w:t>
      </w:r>
    </w:p>
    <w:p w:rsidR="008E7D35" w:rsidRDefault="008E7D35" w:rsidP="00A217F7">
      <w:pPr>
        <w:pStyle w:val="ListParagraph"/>
        <w:ind w:left="1685"/>
        <w:rPr>
          <w:rStyle w:val="e2ma-style"/>
          <w:rFonts w:ascii="Georgia" w:hAnsi="Georgia" w:cs="Arial"/>
          <w:color w:val="333333"/>
          <w:sz w:val="23"/>
          <w:szCs w:val="23"/>
        </w:rPr>
      </w:pPr>
    </w:p>
    <w:p w:rsidR="008E7D35" w:rsidRDefault="008E7D35" w:rsidP="00176CA2">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Comm. Gomez insisted that the unique nuances regarding immigrant issues must be further explored and considered—</w:t>
      </w:r>
      <w:r w:rsidR="00F11160">
        <w:rPr>
          <w:rStyle w:val="e2ma-style"/>
          <w:rFonts w:ascii="Georgia" w:hAnsi="Georgia" w:cs="Arial"/>
          <w:color w:val="333333"/>
          <w:sz w:val="23"/>
          <w:szCs w:val="23"/>
        </w:rPr>
        <w:t>particularly</w:t>
      </w:r>
      <w:r>
        <w:rPr>
          <w:rStyle w:val="e2ma-style"/>
          <w:rFonts w:ascii="Georgia" w:hAnsi="Georgia" w:cs="Arial"/>
          <w:color w:val="333333"/>
          <w:sz w:val="23"/>
          <w:szCs w:val="23"/>
        </w:rPr>
        <w:t xml:space="preserve"> regarding acculturation, </w:t>
      </w:r>
      <w:r w:rsidR="00F11160">
        <w:rPr>
          <w:rStyle w:val="e2ma-style"/>
          <w:rFonts w:ascii="Georgia" w:hAnsi="Georgia" w:cs="Arial"/>
          <w:color w:val="333333"/>
          <w:sz w:val="23"/>
          <w:szCs w:val="23"/>
        </w:rPr>
        <w:t>assimilation</w:t>
      </w:r>
      <w:r>
        <w:rPr>
          <w:rStyle w:val="e2ma-style"/>
          <w:rFonts w:ascii="Georgia" w:hAnsi="Georgia" w:cs="Arial"/>
          <w:color w:val="333333"/>
          <w:sz w:val="23"/>
          <w:szCs w:val="23"/>
        </w:rPr>
        <w:t xml:space="preserve">, education and employment.  Comm. Hildreth responded that this is exactly why reports such as </w:t>
      </w:r>
      <w:r w:rsidRPr="00176CA2">
        <w:rPr>
          <w:rStyle w:val="e2ma-style"/>
          <w:rFonts w:ascii="Georgia" w:hAnsi="Georgia" w:cs="Arial"/>
          <w:i/>
          <w:color w:val="333333"/>
          <w:sz w:val="23"/>
          <w:szCs w:val="23"/>
        </w:rPr>
        <w:t>IncluCivics</w:t>
      </w:r>
      <w:r w:rsidR="00176CA2">
        <w:rPr>
          <w:rStyle w:val="e2ma-style"/>
          <w:rFonts w:ascii="Georgia" w:hAnsi="Georgia" w:cs="Arial"/>
          <w:i/>
          <w:color w:val="333333"/>
          <w:sz w:val="23"/>
          <w:szCs w:val="23"/>
        </w:rPr>
        <w:t>:  MNPS</w:t>
      </w:r>
      <w:r>
        <w:rPr>
          <w:rStyle w:val="e2ma-style"/>
          <w:rFonts w:ascii="Georgia" w:hAnsi="Georgia" w:cs="Arial"/>
          <w:color w:val="333333"/>
          <w:sz w:val="23"/>
          <w:szCs w:val="23"/>
        </w:rPr>
        <w:t xml:space="preserve"> are essential—for data </w:t>
      </w:r>
      <w:r w:rsidR="00A217F7">
        <w:rPr>
          <w:rStyle w:val="e2ma-style"/>
          <w:rFonts w:ascii="Georgia" w:hAnsi="Georgia" w:cs="Arial"/>
          <w:color w:val="333333"/>
          <w:sz w:val="23"/>
          <w:szCs w:val="23"/>
        </w:rPr>
        <w:t>illumination</w:t>
      </w:r>
      <w:r>
        <w:rPr>
          <w:rStyle w:val="e2ma-style"/>
          <w:rFonts w:ascii="Georgia" w:hAnsi="Georgia" w:cs="Arial"/>
          <w:color w:val="333333"/>
          <w:sz w:val="23"/>
          <w:szCs w:val="23"/>
        </w:rPr>
        <w:t xml:space="preserve"> to intelligently </w:t>
      </w:r>
      <w:r w:rsidR="00F11160">
        <w:rPr>
          <w:rStyle w:val="e2ma-style"/>
          <w:rFonts w:ascii="Georgia" w:hAnsi="Georgia" w:cs="Arial"/>
          <w:color w:val="333333"/>
          <w:sz w:val="23"/>
          <w:szCs w:val="23"/>
        </w:rPr>
        <w:t>discuss</w:t>
      </w:r>
      <w:r>
        <w:rPr>
          <w:rStyle w:val="e2ma-style"/>
          <w:rFonts w:ascii="Georgia" w:hAnsi="Georgia" w:cs="Arial"/>
          <w:color w:val="333333"/>
          <w:sz w:val="23"/>
          <w:szCs w:val="23"/>
        </w:rPr>
        <w:t xml:space="preserve"> </w:t>
      </w:r>
      <w:r w:rsidR="00A217F7">
        <w:rPr>
          <w:rStyle w:val="e2ma-style"/>
          <w:rFonts w:ascii="Georgia" w:hAnsi="Georgia" w:cs="Arial"/>
          <w:color w:val="333333"/>
          <w:sz w:val="23"/>
          <w:szCs w:val="23"/>
        </w:rPr>
        <w:t>w</w:t>
      </w:r>
      <w:r>
        <w:rPr>
          <w:rStyle w:val="e2ma-style"/>
          <w:rFonts w:ascii="Georgia" w:hAnsi="Georgia" w:cs="Arial"/>
          <w:color w:val="333333"/>
          <w:sz w:val="23"/>
          <w:szCs w:val="23"/>
        </w:rPr>
        <w:t>hat’s needed re immigration as it relates to Metro</w:t>
      </w:r>
      <w:r w:rsidR="004F645B">
        <w:rPr>
          <w:rStyle w:val="e2ma-style"/>
          <w:rFonts w:ascii="Georgia" w:hAnsi="Georgia" w:cs="Arial"/>
          <w:color w:val="333333"/>
          <w:sz w:val="23"/>
          <w:szCs w:val="23"/>
        </w:rPr>
        <w:t xml:space="preserve"> employability</w:t>
      </w:r>
      <w:r>
        <w:rPr>
          <w:rStyle w:val="e2ma-style"/>
          <w:rFonts w:ascii="Georgia" w:hAnsi="Georgia" w:cs="Arial"/>
          <w:color w:val="333333"/>
          <w:sz w:val="23"/>
          <w:szCs w:val="23"/>
        </w:rPr>
        <w:t>.</w:t>
      </w:r>
    </w:p>
    <w:p w:rsidR="00A217F7" w:rsidRDefault="008E7D35" w:rsidP="00A217F7">
      <w:pPr>
        <w:pStyle w:val="ListParagraph"/>
        <w:ind w:left="1685"/>
        <w:rPr>
          <w:rStyle w:val="e2ma-style"/>
          <w:rFonts w:ascii="Georgia" w:hAnsi="Georgia" w:cs="Arial"/>
          <w:color w:val="333333"/>
          <w:sz w:val="23"/>
          <w:szCs w:val="23"/>
        </w:rPr>
      </w:pPr>
      <w:r>
        <w:rPr>
          <w:rStyle w:val="e2ma-style"/>
          <w:rFonts w:ascii="Georgia" w:hAnsi="Georgia" w:cs="Arial"/>
          <w:color w:val="333333"/>
          <w:sz w:val="23"/>
          <w:szCs w:val="23"/>
        </w:rPr>
        <w:t xml:space="preserve"> </w:t>
      </w:r>
    </w:p>
    <w:p w:rsidR="00A217F7" w:rsidRDefault="00A217F7" w:rsidP="00836607">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Comm. Mohamed</w:t>
      </w:r>
      <w:r w:rsidR="004F645B">
        <w:rPr>
          <w:rStyle w:val="e2ma-style"/>
          <w:rFonts w:ascii="Georgia" w:hAnsi="Georgia" w:cs="Arial"/>
          <w:color w:val="333333"/>
          <w:sz w:val="23"/>
          <w:szCs w:val="23"/>
        </w:rPr>
        <w:t xml:space="preserve"> countered that there </w:t>
      </w:r>
      <w:r w:rsidR="00B31142">
        <w:rPr>
          <w:rStyle w:val="e2ma-style"/>
          <w:rFonts w:ascii="Georgia" w:hAnsi="Georgia" w:cs="Arial"/>
          <w:color w:val="333333"/>
          <w:sz w:val="23"/>
          <w:szCs w:val="23"/>
        </w:rPr>
        <w:t xml:space="preserve">must be </w:t>
      </w:r>
      <w:r w:rsidR="004F645B">
        <w:rPr>
          <w:rStyle w:val="e2ma-style"/>
          <w:rFonts w:ascii="Georgia" w:hAnsi="Georgia" w:cs="Arial"/>
          <w:color w:val="333333"/>
          <w:sz w:val="23"/>
          <w:szCs w:val="23"/>
        </w:rPr>
        <w:t xml:space="preserve">undercurrent dynamics beyond employability.  By example, he said that immigrants </w:t>
      </w:r>
      <w:r w:rsidR="0073252F">
        <w:rPr>
          <w:rStyle w:val="e2ma-style"/>
          <w:rFonts w:ascii="Georgia" w:hAnsi="Georgia" w:cs="Arial"/>
          <w:color w:val="333333"/>
          <w:sz w:val="23"/>
          <w:szCs w:val="23"/>
        </w:rPr>
        <w:t xml:space="preserve">and refugees </w:t>
      </w:r>
      <w:r w:rsidR="004F645B">
        <w:rPr>
          <w:rStyle w:val="e2ma-style"/>
          <w:rFonts w:ascii="Georgia" w:hAnsi="Georgia" w:cs="Arial"/>
          <w:color w:val="333333"/>
          <w:sz w:val="23"/>
          <w:szCs w:val="23"/>
        </w:rPr>
        <w:t xml:space="preserve">affiliated with </w:t>
      </w:r>
      <w:r>
        <w:rPr>
          <w:rStyle w:val="e2ma-style"/>
          <w:rFonts w:ascii="Georgia" w:hAnsi="Georgia" w:cs="Arial"/>
          <w:color w:val="333333"/>
          <w:sz w:val="23"/>
          <w:szCs w:val="23"/>
        </w:rPr>
        <w:t xml:space="preserve">World </w:t>
      </w:r>
      <w:r w:rsidR="00F11160">
        <w:rPr>
          <w:rStyle w:val="e2ma-style"/>
          <w:rFonts w:ascii="Georgia" w:hAnsi="Georgia" w:cs="Arial"/>
          <w:color w:val="333333"/>
          <w:sz w:val="23"/>
          <w:szCs w:val="23"/>
        </w:rPr>
        <w:t>Relief</w:t>
      </w:r>
      <w:r w:rsidR="00B31142">
        <w:rPr>
          <w:rStyle w:val="e2ma-style"/>
          <w:rFonts w:ascii="Georgia" w:hAnsi="Georgia" w:cs="Arial"/>
          <w:color w:val="333333"/>
          <w:sz w:val="23"/>
          <w:szCs w:val="23"/>
        </w:rPr>
        <w:t xml:space="preserve"> and </w:t>
      </w:r>
      <w:r>
        <w:rPr>
          <w:rStyle w:val="e2ma-style"/>
          <w:rFonts w:ascii="Georgia" w:hAnsi="Georgia" w:cs="Arial"/>
          <w:color w:val="333333"/>
          <w:sz w:val="23"/>
          <w:szCs w:val="23"/>
        </w:rPr>
        <w:t>Catholic Relief</w:t>
      </w:r>
      <w:r w:rsidR="004F645B">
        <w:rPr>
          <w:rStyle w:val="e2ma-style"/>
          <w:rFonts w:ascii="Georgia" w:hAnsi="Georgia" w:cs="Arial"/>
          <w:color w:val="333333"/>
          <w:sz w:val="23"/>
          <w:szCs w:val="23"/>
        </w:rPr>
        <w:t xml:space="preserve"> have </w:t>
      </w:r>
      <w:r>
        <w:rPr>
          <w:rStyle w:val="e2ma-style"/>
          <w:rFonts w:ascii="Georgia" w:hAnsi="Georgia" w:cs="Arial"/>
          <w:color w:val="333333"/>
          <w:sz w:val="23"/>
          <w:szCs w:val="23"/>
        </w:rPr>
        <w:t xml:space="preserve">work status.  </w:t>
      </w:r>
      <w:r w:rsidR="004F645B">
        <w:rPr>
          <w:rStyle w:val="e2ma-style"/>
          <w:rFonts w:ascii="Georgia" w:hAnsi="Georgia" w:cs="Arial"/>
          <w:color w:val="333333"/>
          <w:sz w:val="23"/>
          <w:szCs w:val="23"/>
        </w:rPr>
        <w:t xml:space="preserve">Yet they have no </w:t>
      </w:r>
      <w:r w:rsidR="00F11160">
        <w:rPr>
          <w:rStyle w:val="e2ma-style"/>
          <w:rFonts w:ascii="Georgia" w:hAnsi="Georgia" w:cs="Arial"/>
          <w:color w:val="333333"/>
          <w:sz w:val="23"/>
          <w:szCs w:val="23"/>
        </w:rPr>
        <w:t>representation</w:t>
      </w:r>
      <w:r w:rsidR="004F645B">
        <w:rPr>
          <w:rStyle w:val="e2ma-style"/>
          <w:rFonts w:ascii="Georgia" w:hAnsi="Georgia" w:cs="Arial"/>
          <w:color w:val="333333"/>
          <w:sz w:val="23"/>
          <w:szCs w:val="23"/>
        </w:rPr>
        <w:t xml:space="preserve"> in the Metro workforce.  </w:t>
      </w:r>
      <w:r w:rsidR="004E16A0">
        <w:rPr>
          <w:rStyle w:val="e2ma-style"/>
          <w:rFonts w:ascii="Georgia" w:hAnsi="Georgia" w:cs="Arial"/>
          <w:color w:val="333333"/>
          <w:sz w:val="23"/>
          <w:szCs w:val="23"/>
        </w:rPr>
        <w:t>Many of whom</w:t>
      </w:r>
      <w:r w:rsidR="00A564DC">
        <w:rPr>
          <w:rStyle w:val="e2ma-style"/>
          <w:rFonts w:ascii="Georgia" w:hAnsi="Georgia" w:cs="Arial"/>
          <w:color w:val="333333"/>
          <w:sz w:val="23"/>
          <w:szCs w:val="23"/>
        </w:rPr>
        <w:t>, he continued,</w:t>
      </w:r>
      <w:r w:rsidR="004E16A0">
        <w:rPr>
          <w:rStyle w:val="e2ma-style"/>
          <w:rFonts w:ascii="Georgia" w:hAnsi="Georgia" w:cs="Arial"/>
          <w:color w:val="333333"/>
          <w:sz w:val="23"/>
          <w:szCs w:val="23"/>
        </w:rPr>
        <w:t xml:space="preserve"> </w:t>
      </w:r>
      <w:proofErr w:type="gramStart"/>
      <w:r w:rsidR="004E16A0">
        <w:rPr>
          <w:rStyle w:val="e2ma-style"/>
          <w:rFonts w:ascii="Georgia" w:hAnsi="Georgia" w:cs="Arial"/>
          <w:color w:val="333333"/>
          <w:sz w:val="23"/>
          <w:szCs w:val="23"/>
        </w:rPr>
        <w:t>are</w:t>
      </w:r>
      <w:proofErr w:type="gramEnd"/>
      <w:r w:rsidR="004E16A0">
        <w:rPr>
          <w:rStyle w:val="e2ma-style"/>
          <w:rFonts w:ascii="Georgia" w:hAnsi="Georgia" w:cs="Arial"/>
          <w:color w:val="333333"/>
          <w:sz w:val="23"/>
          <w:szCs w:val="23"/>
        </w:rPr>
        <w:t xml:space="preserve"> Cuban, highly educated</w:t>
      </w:r>
      <w:r w:rsidR="00A564DC">
        <w:rPr>
          <w:rStyle w:val="e2ma-style"/>
          <w:rFonts w:ascii="Georgia" w:hAnsi="Georgia" w:cs="Arial"/>
          <w:color w:val="333333"/>
          <w:sz w:val="23"/>
          <w:szCs w:val="23"/>
        </w:rPr>
        <w:t>,</w:t>
      </w:r>
      <w:r w:rsidR="004E16A0">
        <w:rPr>
          <w:rStyle w:val="e2ma-style"/>
          <w:rFonts w:ascii="Georgia" w:hAnsi="Georgia" w:cs="Arial"/>
          <w:color w:val="333333"/>
          <w:sz w:val="23"/>
          <w:szCs w:val="23"/>
        </w:rPr>
        <w:t xml:space="preserve"> experienced</w:t>
      </w:r>
      <w:r w:rsidR="00A564DC">
        <w:rPr>
          <w:rStyle w:val="e2ma-style"/>
          <w:rFonts w:ascii="Georgia" w:hAnsi="Georgia" w:cs="Arial"/>
          <w:color w:val="333333"/>
          <w:sz w:val="23"/>
          <w:szCs w:val="23"/>
        </w:rPr>
        <w:t>, and even holders of valid commercial driver’s licenses—yet</w:t>
      </w:r>
      <w:r w:rsidR="004E16A0">
        <w:rPr>
          <w:rStyle w:val="e2ma-style"/>
          <w:rFonts w:ascii="Georgia" w:hAnsi="Georgia" w:cs="Arial"/>
          <w:color w:val="333333"/>
          <w:sz w:val="23"/>
          <w:szCs w:val="23"/>
        </w:rPr>
        <w:t xml:space="preserve"> </w:t>
      </w:r>
      <w:r w:rsidR="00A564DC">
        <w:rPr>
          <w:rStyle w:val="e2ma-style"/>
          <w:rFonts w:ascii="Georgia" w:hAnsi="Georgia" w:cs="Arial"/>
          <w:color w:val="333333"/>
          <w:sz w:val="23"/>
          <w:szCs w:val="23"/>
        </w:rPr>
        <w:t xml:space="preserve">they cannot </w:t>
      </w:r>
      <w:r w:rsidR="004E16A0">
        <w:rPr>
          <w:rStyle w:val="e2ma-style"/>
          <w:rFonts w:ascii="Georgia" w:hAnsi="Georgia" w:cs="Arial"/>
          <w:color w:val="333333"/>
          <w:sz w:val="23"/>
          <w:szCs w:val="23"/>
        </w:rPr>
        <w:t xml:space="preserve">get hired by the </w:t>
      </w:r>
      <w:r w:rsidR="00A564DC">
        <w:rPr>
          <w:rStyle w:val="e2ma-style"/>
          <w:rFonts w:ascii="Georgia" w:hAnsi="Georgia" w:cs="Arial"/>
          <w:color w:val="333333"/>
          <w:sz w:val="23"/>
          <w:szCs w:val="23"/>
        </w:rPr>
        <w:t xml:space="preserve">MTA </w:t>
      </w:r>
      <w:r w:rsidR="004E16A0">
        <w:rPr>
          <w:rStyle w:val="e2ma-style"/>
          <w:rFonts w:ascii="Georgia" w:hAnsi="Georgia" w:cs="Arial"/>
          <w:color w:val="333333"/>
          <w:sz w:val="23"/>
          <w:szCs w:val="23"/>
        </w:rPr>
        <w:t>hiring managers with whom he’s met</w:t>
      </w:r>
      <w:r w:rsidR="00A564DC">
        <w:rPr>
          <w:rStyle w:val="e2ma-style"/>
          <w:rFonts w:ascii="Georgia" w:hAnsi="Georgia" w:cs="Arial"/>
          <w:color w:val="333333"/>
          <w:sz w:val="23"/>
          <w:szCs w:val="23"/>
        </w:rPr>
        <w:t xml:space="preserve">.  </w:t>
      </w:r>
      <w:r>
        <w:rPr>
          <w:rStyle w:val="e2ma-style"/>
          <w:rFonts w:ascii="Georgia" w:hAnsi="Georgia" w:cs="Arial"/>
          <w:color w:val="333333"/>
          <w:sz w:val="23"/>
          <w:szCs w:val="23"/>
        </w:rPr>
        <w:t>Why</w:t>
      </w:r>
      <w:r w:rsidR="00A564DC">
        <w:rPr>
          <w:rStyle w:val="e2ma-style"/>
          <w:rFonts w:ascii="Georgia" w:hAnsi="Georgia" w:cs="Arial"/>
          <w:color w:val="333333"/>
          <w:sz w:val="23"/>
          <w:szCs w:val="23"/>
        </w:rPr>
        <w:t>?</w:t>
      </w:r>
      <w:r>
        <w:rPr>
          <w:rStyle w:val="e2ma-style"/>
          <w:rFonts w:ascii="Georgia" w:hAnsi="Georgia" w:cs="Arial"/>
          <w:color w:val="333333"/>
          <w:sz w:val="23"/>
          <w:szCs w:val="23"/>
        </w:rPr>
        <w:t xml:space="preserve">  </w:t>
      </w:r>
      <w:r w:rsidR="004E16A0">
        <w:rPr>
          <w:rStyle w:val="e2ma-style"/>
          <w:rFonts w:ascii="Georgia" w:hAnsi="Georgia" w:cs="Arial"/>
          <w:color w:val="333333"/>
          <w:sz w:val="23"/>
          <w:szCs w:val="23"/>
        </w:rPr>
        <w:t xml:space="preserve">Why are </w:t>
      </w:r>
      <w:r w:rsidR="00836D11">
        <w:rPr>
          <w:rStyle w:val="e2ma-style"/>
          <w:rFonts w:ascii="Georgia" w:hAnsi="Georgia" w:cs="Arial"/>
          <w:color w:val="333333"/>
          <w:sz w:val="23"/>
          <w:szCs w:val="23"/>
        </w:rPr>
        <w:t xml:space="preserve">these </w:t>
      </w:r>
      <w:r w:rsidR="004E16A0">
        <w:rPr>
          <w:rStyle w:val="e2ma-style"/>
          <w:rFonts w:ascii="Georgia" w:hAnsi="Georgia" w:cs="Arial"/>
          <w:color w:val="333333"/>
          <w:sz w:val="23"/>
          <w:szCs w:val="23"/>
        </w:rPr>
        <w:t xml:space="preserve">employable, eligible, documented Nashvillian immigrants without </w:t>
      </w:r>
      <w:r w:rsidR="00836D11">
        <w:rPr>
          <w:rStyle w:val="e2ma-style"/>
          <w:rFonts w:ascii="Georgia" w:hAnsi="Georgia" w:cs="Arial"/>
          <w:color w:val="333333"/>
          <w:sz w:val="23"/>
          <w:szCs w:val="23"/>
        </w:rPr>
        <w:t>Metro jobs?</w:t>
      </w:r>
      <w:r w:rsidR="00465ED0">
        <w:rPr>
          <w:rStyle w:val="e2ma-style"/>
          <w:rFonts w:ascii="Georgia" w:hAnsi="Georgia" w:cs="Arial"/>
          <w:color w:val="333333"/>
          <w:sz w:val="23"/>
          <w:szCs w:val="23"/>
        </w:rPr>
        <w:t xml:space="preserve">  </w:t>
      </w:r>
      <w:r w:rsidR="004E16A0">
        <w:rPr>
          <w:rStyle w:val="e2ma-style"/>
          <w:rFonts w:ascii="Georgia" w:hAnsi="Georgia" w:cs="Arial"/>
          <w:color w:val="333333"/>
          <w:sz w:val="23"/>
          <w:szCs w:val="23"/>
        </w:rPr>
        <w:t xml:space="preserve">Comm. Rodriguez, referring to the </w:t>
      </w:r>
      <w:r w:rsidR="004E16A0" w:rsidRPr="00465ED0">
        <w:rPr>
          <w:rStyle w:val="e2ma-style"/>
          <w:rFonts w:ascii="Georgia" w:hAnsi="Georgia" w:cs="Arial"/>
          <w:i/>
          <w:color w:val="333333"/>
          <w:sz w:val="23"/>
          <w:szCs w:val="23"/>
        </w:rPr>
        <w:t>IncluCivics</w:t>
      </w:r>
      <w:r w:rsidR="00465ED0">
        <w:rPr>
          <w:rStyle w:val="e2ma-style"/>
          <w:rFonts w:ascii="Georgia" w:hAnsi="Georgia" w:cs="Arial"/>
          <w:i/>
          <w:color w:val="333333"/>
          <w:sz w:val="23"/>
          <w:szCs w:val="23"/>
        </w:rPr>
        <w:t>:</w:t>
      </w:r>
      <w:r w:rsidR="00367B76">
        <w:rPr>
          <w:rStyle w:val="e2ma-style"/>
          <w:rFonts w:ascii="Georgia" w:hAnsi="Georgia" w:cs="Arial"/>
          <w:i/>
          <w:color w:val="333333"/>
          <w:sz w:val="23"/>
          <w:szCs w:val="23"/>
        </w:rPr>
        <w:t xml:space="preserve"> </w:t>
      </w:r>
      <w:r w:rsidR="004E16A0" w:rsidRPr="00465ED0">
        <w:rPr>
          <w:rStyle w:val="e2ma-style"/>
          <w:rFonts w:ascii="Georgia" w:hAnsi="Georgia" w:cs="Arial"/>
          <w:i/>
          <w:color w:val="333333"/>
          <w:sz w:val="23"/>
          <w:szCs w:val="23"/>
        </w:rPr>
        <w:t xml:space="preserve"> Metro</w:t>
      </w:r>
      <w:r w:rsidR="004E16A0">
        <w:rPr>
          <w:rStyle w:val="e2ma-style"/>
          <w:rFonts w:ascii="Georgia" w:hAnsi="Georgia" w:cs="Arial"/>
          <w:color w:val="333333"/>
          <w:sz w:val="23"/>
          <w:szCs w:val="23"/>
        </w:rPr>
        <w:t xml:space="preserve"> report, concurred, concluding that w</w:t>
      </w:r>
      <w:r>
        <w:rPr>
          <w:rStyle w:val="e2ma-style"/>
          <w:rFonts w:ascii="Georgia" w:hAnsi="Georgia" w:cs="Arial"/>
          <w:color w:val="333333"/>
          <w:sz w:val="23"/>
          <w:szCs w:val="23"/>
        </w:rPr>
        <w:t>e</w:t>
      </w:r>
      <w:r w:rsidR="004E16A0">
        <w:rPr>
          <w:rStyle w:val="e2ma-style"/>
          <w:rFonts w:ascii="Georgia" w:hAnsi="Georgia" w:cs="Arial"/>
          <w:color w:val="333333"/>
          <w:sz w:val="23"/>
          <w:szCs w:val="23"/>
        </w:rPr>
        <w:t xml:space="preserve"> are</w:t>
      </w:r>
      <w:r>
        <w:rPr>
          <w:rStyle w:val="e2ma-style"/>
          <w:rFonts w:ascii="Georgia" w:hAnsi="Georgia" w:cs="Arial"/>
          <w:color w:val="333333"/>
          <w:sz w:val="23"/>
          <w:szCs w:val="23"/>
        </w:rPr>
        <w:t xml:space="preserve"> not employing the employable to achieve diversity.</w:t>
      </w:r>
    </w:p>
    <w:p w:rsidR="00A217F7" w:rsidRDefault="00A217F7" w:rsidP="00836607">
      <w:pPr>
        <w:pStyle w:val="ListParagraph"/>
        <w:ind w:left="1620"/>
        <w:rPr>
          <w:rStyle w:val="e2ma-style"/>
          <w:rFonts w:ascii="Georgia" w:hAnsi="Georgia" w:cs="Arial"/>
          <w:color w:val="333333"/>
          <w:sz w:val="23"/>
          <w:szCs w:val="23"/>
        </w:rPr>
      </w:pPr>
    </w:p>
    <w:p w:rsidR="003D722A" w:rsidRDefault="00B91D9A" w:rsidP="00836607">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reigned in this conversation by agreeing that Comm. Gomez’s </w:t>
      </w:r>
      <w:r w:rsidR="00F11160">
        <w:rPr>
          <w:rStyle w:val="e2ma-style"/>
          <w:rFonts w:ascii="Georgia" w:hAnsi="Georgia" w:cs="Arial"/>
          <w:color w:val="333333"/>
          <w:sz w:val="23"/>
          <w:szCs w:val="23"/>
        </w:rPr>
        <w:t>concerns</w:t>
      </w:r>
      <w:r>
        <w:rPr>
          <w:rStyle w:val="e2ma-style"/>
          <w:rFonts w:ascii="Georgia" w:hAnsi="Georgia" w:cs="Arial"/>
          <w:color w:val="333333"/>
          <w:sz w:val="23"/>
          <w:szCs w:val="23"/>
        </w:rPr>
        <w:t xml:space="preserve"> are valid and worthy of further reflection.  She also </w:t>
      </w:r>
      <w:r w:rsidR="00F11160">
        <w:rPr>
          <w:rStyle w:val="e2ma-style"/>
          <w:rFonts w:ascii="Georgia" w:hAnsi="Georgia" w:cs="Arial"/>
          <w:color w:val="333333"/>
          <w:sz w:val="23"/>
          <w:szCs w:val="23"/>
        </w:rPr>
        <w:t>acknowledged</w:t>
      </w:r>
      <w:r>
        <w:rPr>
          <w:rStyle w:val="e2ma-style"/>
          <w:rFonts w:ascii="Georgia" w:hAnsi="Georgia" w:cs="Arial"/>
          <w:color w:val="333333"/>
          <w:sz w:val="23"/>
          <w:szCs w:val="23"/>
        </w:rPr>
        <w:t xml:space="preserve"> </w:t>
      </w:r>
      <w:r w:rsidR="00A800A0">
        <w:rPr>
          <w:rStyle w:val="e2ma-style"/>
          <w:rFonts w:ascii="Georgia" w:hAnsi="Georgia" w:cs="Arial"/>
          <w:color w:val="333333"/>
          <w:sz w:val="23"/>
          <w:szCs w:val="23"/>
        </w:rPr>
        <w:t xml:space="preserve">Comm. Miller’s views, asserting </w:t>
      </w:r>
      <w:r>
        <w:rPr>
          <w:rStyle w:val="e2ma-style"/>
          <w:rFonts w:ascii="Georgia" w:hAnsi="Georgia" w:cs="Arial"/>
          <w:color w:val="333333"/>
          <w:sz w:val="23"/>
          <w:szCs w:val="23"/>
        </w:rPr>
        <w:t>t</w:t>
      </w:r>
      <w:r w:rsidR="00A800A0">
        <w:rPr>
          <w:rStyle w:val="e2ma-style"/>
          <w:rFonts w:ascii="Georgia" w:hAnsi="Georgia" w:cs="Arial"/>
          <w:color w:val="333333"/>
          <w:sz w:val="23"/>
          <w:szCs w:val="23"/>
        </w:rPr>
        <w:t>h</w:t>
      </w:r>
      <w:r>
        <w:rPr>
          <w:rStyle w:val="e2ma-style"/>
          <w:rFonts w:ascii="Georgia" w:hAnsi="Georgia" w:cs="Arial"/>
          <w:color w:val="333333"/>
          <w:sz w:val="23"/>
          <w:szCs w:val="23"/>
        </w:rPr>
        <w:t xml:space="preserve">at Metro currently does </w:t>
      </w:r>
      <w:r w:rsidR="00F11160">
        <w:rPr>
          <w:rStyle w:val="e2ma-style"/>
          <w:rFonts w:ascii="Georgia" w:hAnsi="Georgia" w:cs="Arial"/>
          <w:color w:val="333333"/>
          <w:sz w:val="23"/>
          <w:szCs w:val="23"/>
        </w:rPr>
        <w:t>not have</w:t>
      </w:r>
      <w:r>
        <w:rPr>
          <w:rStyle w:val="e2ma-style"/>
          <w:rFonts w:ascii="Georgia" w:hAnsi="Georgia" w:cs="Arial"/>
          <w:color w:val="333333"/>
          <w:sz w:val="23"/>
          <w:szCs w:val="23"/>
        </w:rPr>
        <w:t xml:space="preserve"> a diversity plan </w:t>
      </w:r>
      <w:r w:rsidR="003D722A">
        <w:rPr>
          <w:rStyle w:val="e2ma-style"/>
          <w:rFonts w:ascii="Georgia" w:hAnsi="Georgia" w:cs="Arial"/>
          <w:color w:val="333333"/>
          <w:sz w:val="23"/>
          <w:szCs w:val="23"/>
        </w:rPr>
        <w:t>to address Comm. Gomez’s observations.  “</w:t>
      </w:r>
      <w:r w:rsidR="00A217F7">
        <w:rPr>
          <w:rStyle w:val="e2ma-style"/>
          <w:rFonts w:ascii="Georgia" w:hAnsi="Georgia" w:cs="Arial"/>
          <w:color w:val="333333"/>
          <w:sz w:val="23"/>
          <w:szCs w:val="23"/>
        </w:rPr>
        <w:t xml:space="preserve">You can help us message why immigration reform </w:t>
      </w:r>
      <w:r w:rsidR="00342339">
        <w:rPr>
          <w:rStyle w:val="e2ma-style"/>
          <w:rFonts w:ascii="Georgia" w:hAnsi="Georgia" w:cs="Arial"/>
          <w:color w:val="333333"/>
          <w:sz w:val="23"/>
          <w:szCs w:val="23"/>
        </w:rPr>
        <w:t xml:space="preserve">is </w:t>
      </w:r>
      <w:r w:rsidR="00A217F7">
        <w:rPr>
          <w:rStyle w:val="e2ma-style"/>
          <w:rFonts w:ascii="Georgia" w:hAnsi="Georgia" w:cs="Arial"/>
          <w:color w:val="333333"/>
          <w:sz w:val="23"/>
          <w:szCs w:val="23"/>
        </w:rPr>
        <w:t>so important</w:t>
      </w:r>
      <w:r w:rsidR="003D722A">
        <w:rPr>
          <w:rStyle w:val="e2ma-style"/>
          <w:rFonts w:ascii="Georgia" w:hAnsi="Georgia" w:cs="Arial"/>
          <w:color w:val="333333"/>
          <w:sz w:val="23"/>
          <w:szCs w:val="23"/>
        </w:rPr>
        <w:t>,” E.D. Fowler-Green noted.</w:t>
      </w:r>
    </w:p>
    <w:p w:rsidR="003D722A" w:rsidRDefault="003D722A" w:rsidP="00836607">
      <w:pPr>
        <w:pStyle w:val="ListParagraph"/>
        <w:ind w:left="1620"/>
        <w:rPr>
          <w:rStyle w:val="e2ma-style"/>
          <w:rFonts w:ascii="Georgia" w:hAnsi="Georgia" w:cs="Arial"/>
          <w:color w:val="333333"/>
          <w:sz w:val="23"/>
          <w:szCs w:val="23"/>
        </w:rPr>
      </w:pPr>
    </w:p>
    <w:p w:rsidR="00A217F7" w:rsidRPr="001137D6" w:rsidRDefault="003D722A" w:rsidP="00836607">
      <w:pPr>
        <w:pStyle w:val="ListParagraph"/>
        <w:ind w:left="1620"/>
        <w:rPr>
          <w:rStyle w:val="e2ma-style"/>
          <w:rFonts w:ascii="Georgia" w:hAnsi="Georgia" w:cs="Arial"/>
          <w:color w:val="333333"/>
          <w:sz w:val="23"/>
          <w:szCs w:val="23"/>
        </w:rPr>
      </w:pPr>
      <w:r>
        <w:rPr>
          <w:rStyle w:val="e2ma-style"/>
          <w:rFonts w:ascii="Georgia" w:hAnsi="Georgia" w:cs="Arial"/>
          <w:color w:val="333333"/>
          <w:sz w:val="23"/>
          <w:szCs w:val="23"/>
        </w:rPr>
        <w:t>Comm. Pryor quickly inserted that she hears two different perspectives.  Comm</w:t>
      </w:r>
      <w:r w:rsidR="00A217F7">
        <w:rPr>
          <w:rStyle w:val="e2ma-style"/>
          <w:rFonts w:ascii="Georgia" w:hAnsi="Georgia" w:cs="Arial"/>
          <w:color w:val="333333"/>
          <w:sz w:val="23"/>
          <w:szCs w:val="23"/>
        </w:rPr>
        <w:t>. Gomez</w:t>
      </w:r>
      <w:r>
        <w:rPr>
          <w:rStyle w:val="e2ma-style"/>
          <w:rFonts w:ascii="Georgia" w:hAnsi="Georgia" w:cs="Arial"/>
          <w:color w:val="333333"/>
          <w:sz w:val="23"/>
          <w:szCs w:val="23"/>
        </w:rPr>
        <w:t>, she said, has explained that educating and enlightening the Hispanic community about working for the government is a cultural competency issue.  By contrast, if there</w:t>
      </w:r>
      <w:r w:rsidR="00A217F7">
        <w:rPr>
          <w:rStyle w:val="e2ma-style"/>
          <w:rFonts w:ascii="Georgia" w:hAnsi="Georgia" w:cs="Arial"/>
          <w:color w:val="333333"/>
          <w:sz w:val="23"/>
          <w:szCs w:val="23"/>
        </w:rPr>
        <w:t xml:space="preserve"> </w:t>
      </w:r>
      <w:r w:rsidR="002F0837">
        <w:rPr>
          <w:rStyle w:val="e2ma-style"/>
          <w:rFonts w:ascii="Georgia" w:hAnsi="Georgia" w:cs="Arial"/>
          <w:color w:val="333333"/>
          <w:sz w:val="23"/>
          <w:szCs w:val="23"/>
        </w:rPr>
        <w:t xml:space="preserve">are </w:t>
      </w:r>
      <w:r w:rsidR="00F11160">
        <w:rPr>
          <w:rStyle w:val="e2ma-style"/>
          <w:rFonts w:ascii="Georgia" w:hAnsi="Georgia" w:cs="Arial"/>
          <w:color w:val="333333"/>
          <w:sz w:val="23"/>
          <w:szCs w:val="23"/>
        </w:rPr>
        <w:t>disparities</w:t>
      </w:r>
      <w:r w:rsidR="00A217F7">
        <w:rPr>
          <w:rStyle w:val="e2ma-style"/>
          <w:rFonts w:ascii="Georgia" w:hAnsi="Georgia" w:cs="Arial"/>
          <w:color w:val="333333"/>
          <w:sz w:val="23"/>
          <w:szCs w:val="23"/>
        </w:rPr>
        <w:t xml:space="preserve"> </w:t>
      </w:r>
      <w:r w:rsidR="002F0837">
        <w:rPr>
          <w:rStyle w:val="e2ma-style"/>
          <w:rFonts w:ascii="Georgia" w:hAnsi="Georgia" w:cs="Arial"/>
          <w:color w:val="333333"/>
          <w:sz w:val="23"/>
          <w:szCs w:val="23"/>
        </w:rPr>
        <w:t xml:space="preserve">in </w:t>
      </w:r>
      <w:r>
        <w:rPr>
          <w:rStyle w:val="e2ma-style"/>
          <w:rFonts w:ascii="Georgia" w:hAnsi="Georgia" w:cs="Arial"/>
          <w:color w:val="333333"/>
          <w:sz w:val="23"/>
          <w:szCs w:val="23"/>
        </w:rPr>
        <w:t xml:space="preserve">hiring </w:t>
      </w:r>
      <w:r w:rsidR="00A217F7">
        <w:rPr>
          <w:rStyle w:val="e2ma-style"/>
          <w:rFonts w:ascii="Georgia" w:hAnsi="Georgia" w:cs="Arial"/>
          <w:color w:val="333333"/>
          <w:sz w:val="23"/>
          <w:szCs w:val="23"/>
        </w:rPr>
        <w:t>the hirable, why are they not being hired</w:t>
      </w:r>
      <w:r>
        <w:rPr>
          <w:rStyle w:val="e2ma-style"/>
          <w:rFonts w:ascii="Georgia" w:hAnsi="Georgia" w:cs="Arial"/>
          <w:color w:val="333333"/>
          <w:sz w:val="23"/>
          <w:szCs w:val="23"/>
        </w:rPr>
        <w:t xml:space="preserve">?  </w:t>
      </w:r>
      <w:proofErr w:type="gramStart"/>
      <w:r>
        <w:rPr>
          <w:rStyle w:val="e2ma-style"/>
          <w:rFonts w:ascii="Georgia" w:hAnsi="Georgia" w:cs="Arial"/>
          <w:color w:val="333333"/>
          <w:sz w:val="23"/>
          <w:szCs w:val="23"/>
        </w:rPr>
        <w:t>Two distinct concerns.</w:t>
      </w:r>
      <w:proofErr w:type="gramEnd"/>
    </w:p>
    <w:p w:rsidR="00A217F7" w:rsidRPr="00D44BF2" w:rsidRDefault="00A217F7" w:rsidP="00836607">
      <w:pPr>
        <w:pStyle w:val="ListParagraph"/>
        <w:ind w:left="1620"/>
        <w:rPr>
          <w:rStyle w:val="e2ma-style"/>
          <w:rFonts w:ascii="Georgia" w:hAnsi="Georgia" w:cs="Arial"/>
          <w:color w:val="333333"/>
          <w:sz w:val="23"/>
          <w:szCs w:val="23"/>
        </w:rPr>
      </w:pPr>
    </w:p>
    <w:p w:rsidR="003D722A" w:rsidRDefault="003D722A" w:rsidP="00836607">
      <w:pPr>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promised to revisit this discussion, particularly to craft </w:t>
      </w:r>
      <w:r w:rsidR="00F11160">
        <w:rPr>
          <w:rStyle w:val="e2ma-style"/>
          <w:rFonts w:ascii="Georgia" w:hAnsi="Georgia" w:cs="Arial"/>
          <w:color w:val="333333"/>
          <w:sz w:val="23"/>
          <w:szCs w:val="23"/>
        </w:rPr>
        <w:t>recommendations</w:t>
      </w:r>
      <w:r>
        <w:rPr>
          <w:rStyle w:val="e2ma-style"/>
          <w:rFonts w:ascii="Georgia" w:hAnsi="Georgia" w:cs="Arial"/>
          <w:color w:val="333333"/>
          <w:sz w:val="23"/>
          <w:szCs w:val="23"/>
        </w:rPr>
        <w:t>.</w:t>
      </w:r>
    </w:p>
    <w:p w:rsidR="00632E29" w:rsidRPr="002163E4" w:rsidRDefault="0000468E" w:rsidP="001513FC">
      <w:pPr>
        <w:spacing w:after="0" w:line="240" w:lineRule="auto"/>
        <w:ind w:left="720"/>
        <w:rPr>
          <w:rStyle w:val="e2ma-style"/>
          <w:rFonts w:ascii="Georgia" w:hAnsi="Georgia" w:cs="Arial"/>
          <w:b/>
          <w:color w:val="333333"/>
          <w:sz w:val="24"/>
          <w:szCs w:val="24"/>
        </w:rPr>
      </w:pPr>
      <w:r>
        <w:rPr>
          <w:rStyle w:val="e2ma-style"/>
          <w:rFonts w:ascii="Georgia" w:hAnsi="Georgia" w:cs="Arial"/>
          <w:b/>
          <w:color w:val="333333"/>
          <w:sz w:val="24"/>
          <w:szCs w:val="24"/>
        </w:rPr>
        <w:t>VI.</w:t>
      </w:r>
      <w:r w:rsidR="00632E29" w:rsidRPr="001513FC">
        <w:rPr>
          <w:rStyle w:val="e2ma-style"/>
          <w:rFonts w:ascii="Georgia" w:hAnsi="Georgia" w:cs="Arial"/>
          <w:b/>
          <w:color w:val="333333"/>
          <w:sz w:val="24"/>
          <w:szCs w:val="24"/>
        </w:rPr>
        <w:t>OLD BUSINESSS</w:t>
      </w:r>
    </w:p>
    <w:p w:rsidR="00C36E6F" w:rsidRPr="00C36E6F" w:rsidRDefault="0000468E" w:rsidP="00C36E6F">
      <w:pPr>
        <w:pStyle w:val="ListParagraph"/>
        <w:numPr>
          <w:ilvl w:val="0"/>
          <w:numId w:val="33"/>
        </w:numPr>
        <w:rPr>
          <w:rFonts w:ascii="Georgia" w:hAnsi="Georgia" w:cs="Arial"/>
          <w:b/>
          <w:color w:val="333333"/>
          <w:sz w:val="23"/>
          <w:szCs w:val="23"/>
        </w:rPr>
      </w:pPr>
      <w:r w:rsidRPr="00C36E6F">
        <w:rPr>
          <w:rStyle w:val="e2ma-style"/>
          <w:rFonts w:ascii="Georgia" w:hAnsi="Georgia" w:cs="Arial"/>
          <w:b/>
          <w:color w:val="333333"/>
          <w:sz w:val="23"/>
          <w:szCs w:val="23"/>
        </w:rPr>
        <w:t>Committee Work</w:t>
      </w:r>
    </w:p>
    <w:p w:rsidR="0000468E" w:rsidRPr="00C36E6F" w:rsidRDefault="0000468E" w:rsidP="001513FC">
      <w:pPr>
        <w:pStyle w:val="ListParagraph"/>
        <w:numPr>
          <w:ilvl w:val="0"/>
          <w:numId w:val="31"/>
        </w:numPr>
        <w:ind w:left="1620" w:hanging="180"/>
        <w:rPr>
          <w:rStyle w:val="e2ma-style"/>
          <w:rFonts w:ascii="Georgia" w:hAnsi="Georgia" w:cs="Arial"/>
          <w:b/>
          <w:color w:val="333333"/>
          <w:sz w:val="23"/>
          <w:szCs w:val="23"/>
        </w:rPr>
      </w:pPr>
      <w:r w:rsidRPr="00C36E6F">
        <w:rPr>
          <w:rStyle w:val="e2ma-style"/>
          <w:rFonts w:ascii="Georgia" w:hAnsi="Georgia" w:cs="Arial"/>
          <w:b/>
          <w:color w:val="333333"/>
          <w:sz w:val="23"/>
          <w:szCs w:val="23"/>
        </w:rPr>
        <w:t>Board Orientation and Retreat</w:t>
      </w:r>
    </w:p>
    <w:p w:rsidR="0000468E" w:rsidRDefault="0000468E" w:rsidP="005F38A7">
      <w:pPr>
        <w:spacing w:after="0" w:line="240" w:lineRule="auto"/>
        <w:ind w:left="1620"/>
        <w:rPr>
          <w:rStyle w:val="e2ma-style"/>
          <w:rFonts w:ascii="Georgia" w:hAnsi="Georgia" w:cs="Arial"/>
          <w:color w:val="333333"/>
          <w:sz w:val="23"/>
          <w:szCs w:val="23"/>
        </w:rPr>
      </w:pPr>
      <w:r>
        <w:rPr>
          <w:rStyle w:val="e2ma-style"/>
          <w:rFonts w:ascii="Georgia" w:hAnsi="Georgia" w:cs="Arial"/>
          <w:color w:val="333333"/>
          <w:sz w:val="23"/>
          <w:szCs w:val="23"/>
        </w:rPr>
        <w:t xml:space="preserve">CBC Trew announced that the MHRC Board will facilitate a Board Training on a Saturday in August, perhaps the second or third week, from 9:00am – 12:00pm.  He said that Comm. Poster offered a fantastic idea to invite former </w:t>
      </w:r>
      <w:r w:rsidR="002F0837">
        <w:rPr>
          <w:rStyle w:val="e2ma-style"/>
          <w:rFonts w:ascii="Georgia" w:hAnsi="Georgia" w:cs="Arial"/>
          <w:color w:val="333333"/>
          <w:sz w:val="23"/>
          <w:szCs w:val="23"/>
        </w:rPr>
        <w:t>C</w:t>
      </w:r>
      <w:r>
        <w:rPr>
          <w:rStyle w:val="e2ma-style"/>
          <w:rFonts w:ascii="Georgia" w:hAnsi="Georgia" w:cs="Arial"/>
          <w:color w:val="333333"/>
          <w:sz w:val="23"/>
          <w:szCs w:val="23"/>
        </w:rPr>
        <w:t xml:space="preserve">ommissioners.  Commissioners Lbhalla, Poster and Woolfolk will serve on the subcommittee to plan this training.  </w:t>
      </w:r>
    </w:p>
    <w:p w:rsidR="0000468E" w:rsidRDefault="0000468E" w:rsidP="0000468E">
      <w:pPr>
        <w:spacing w:after="0" w:line="240" w:lineRule="auto"/>
        <w:ind w:left="720" w:firstLine="720"/>
        <w:rPr>
          <w:rStyle w:val="e2ma-style"/>
          <w:rFonts w:ascii="Georgia" w:hAnsi="Georgia" w:cs="Arial"/>
          <w:color w:val="333333"/>
          <w:sz w:val="23"/>
          <w:szCs w:val="23"/>
        </w:rPr>
      </w:pPr>
    </w:p>
    <w:p w:rsidR="0000468E" w:rsidRPr="007F2DFD" w:rsidRDefault="0000468E" w:rsidP="007F2DFD">
      <w:pPr>
        <w:pStyle w:val="ListParagraph"/>
        <w:numPr>
          <w:ilvl w:val="0"/>
          <w:numId w:val="33"/>
        </w:numPr>
        <w:ind w:left="1260" w:hanging="180"/>
        <w:rPr>
          <w:rStyle w:val="e2ma-style"/>
          <w:rFonts w:ascii="Georgia" w:hAnsi="Georgia" w:cs="Arial"/>
          <w:b/>
          <w:color w:val="333333"/>
          <w:sz w:val="23"/>
          <w:szCs w:val="23"/>
        </w:rPr>
      </w:pPr>
      <w:r>
        <w:rPr>
          <w:rStyle w:val="e2ma-style"/>
          <w:rFonts w:ascii="Georgia" w:hAnsi="Georgia" w:cs="Arial"/>
          <w:b/>
          <w:color w:val="333333"/>
          <w:sz w:val="23"/>
          <w:szCs w:val="23"/>
        </w:rPr>
        <w:t>Bylaws Committee</w:t>
      </w:r>
    </w:p>
    <w:p w:rsidR="0000468E" w:rsidRPr="00FA3178" w:rsidRDefault="0000468E" w:rsidP="00FA3178">
      <w:pPr>
        <w:pStyle w:val="ListParagraph"/>
        <w:numPr>
          <w:ilvl w:val="0"/>
          <w:numId w:val="31"/>
        </w:numPr>
        <w:ind w:left="1620" w:hanging="180"/>
        <w:rPr>
          <w:rStyle w:val="e2ma-style"/>
          <w:rFonts w:ascii="Georgia" w:hAnsi="Georgia" w:cs="Arial"/>
          <w:color w:val="333333"/>
          <w:sz w:val="23"/>
          <w:szCs w:val="23"/>
        </w:rPr>
      </w:pPr>
      <w:r w:rsidRPr="00FA3178">
        <w:rPr>
          <w:rStyle w:val="e2ma-style"/>
          <w:rFonts w:ascii="Georgia" w:hAnsi="Georgia" w:cs="Arial"/>
          <w:color w:val="333333"/>
          <w:sz w:val="23"/>
          <w:szCs w:val="23"/>
        </w:rPr>
        <w:t>CBC</w:t>
      </w:r>
      <w:r w:rsidR="00D47419">
        <w:rPr>
          <w:rStyle w:val="e2ma-style"/>
          <w:rFonts w:ascii="Georgia" w:hAnsi="Georgia" w:cs="Arial"/>
          <w:color w:val="333333"/>
          <w:sz w:val="23"/>
          <w:szCs w:val="23"/>
        </w:rPr>
        <w:t xml:space="preserve"> Board Chair</w:t>
      </w:r>
      <w:r w:rsidRPr="00FA3178">
        <w:rPr>
          <w:rStyle w:val="e2ma-style"/>
          <w:rFonts w:ascii="Georgia" w:hAnsi="Georgia" w:cs="Arial"/>
          <w:color w:val="333333"/>
          <w:sz w:val="23"/>
          <w:szCs w:val="23"/>
        </w:rPr>
        <w:t xml:space="preserve"> </w:t>
      </w:r>
      <w:r w:rsidR="00D47419">
        <w:rPr>
          <w:rStyle w:val="e2ma-style"/>
          <w:rFonts w:ascii="Georgia" w:hAnsi="Georgia" w:cs="Arial"/>
          <w:color w:val="333333"/>
          <w:sz w:val="23"/>
          <w:szCs w:val="23"/>
        </w:rPr>
        <w:t xml:space="preserve">Trew noted that Comm. Newbern </w:t>
      </w:r>
      <w:r w:rsidRPr="00FA3178">
        <w:rPr>
          <w:rStyle w:val="e2ma-style"/>
          <w:rFonts w:ascii="Georgia" w:hAnsi="Georgia" w:cs="Arial"/>
          <w:color w:val="333333"/>
          <w:sz w:val="23"/>
          <w:szCs w:val="23"/>
        </w:rPr>
        <w:t xml:space="preserve">volunteered to </w:t>
      </w:r>
      <w:r w:rsidR="00F30FFF">
        <w:rPr>
          <w:rStyle w:val="e2ma-style"/>
          <w:rFonts w:ascii="Georgia" w:hAnsi="Georgia" w:cs="Arial"/>
          <w:color w:val="333333"/>
          <w:sz w:val="23"/>
          <w:szCs w:val="23"/>
        </w:rPr>
        <w:t>chair this Committee.  However, given her Federal Magistrate appointment, he said that we need a new Chair.  Comm. Gibson quickly</w:t>
      </w:r>
      <w:r w:rsidRPr="00FA3178">
        <w:rPr>
          <w:rStyle w:val="e2ma-style"/>
          <w:rFonts w:ascii="Georgia" w:hAnsi="Georgia" w:cs="Arial"/>
          <w:color w:val="333333"/>
          <w:sz w:val="23"/>
          <w:szCs w:val="23"/>
        </w:rPr>
        <w:t xml:space="preserve"> volunteered.  </w:t>
      </w:r>
      <w:r w:rsidR="00F30FFF">
        <w:rPr>
          <w:rStyle w:val="e2ma-style"/>
          <w:rFonts w:ascii="Georgia" w:hAnsi="Georgia" w:cs="Arial"/>
          <w:color w:val="333333"/>
          <w:sz w:val="23"/>
          <w:szCs w:val="23"/>
        </w:rPr>
        <w:t xml:space="preserve">E.D. Fowler-Green clarified if he was stepping up to be a part of the Bylaws Committee or to lead it; he said he’d be happy to chair the Committee if needed.  To begin he requested </w:t>
      </w:r>
      <w:r w:rsidRPr="00FA3178">
        <w:rPr>
          <w:rStyle w:val="e2ma-style"/>
          <w:rFonts w:ascii="Georgia" w:hAnsi="Georgia" w:cs="Arial"/>
          <w:color w:val="333333"/>
          <w:sz w:val="23"/>
          <w:szCs w:val="23"/>
        </w:rPr>
        <w:t>previous</w:t>
      </w:r>
      <w:r w:rsidR="00F30FFF">
        <w:rPr>
          <w:rStyle w:val="e2ma-style"/>
          <w:rFonts w:ascii="Georgia" w:hAnsi="Georgia" w:cs="Arial"/>
          <w:color w:val="333333"/>
          <w:sz w:val="23"/>
          <w:szCs w:val="23"/>
        </w:rPr>
        <w:t xml:space="preserve"> versions.  Comm. Rodriguez said she’d </w:t>
      </w:r>
      <w:r w:rsidRPr="00FA3178">
        <w:rPr>
          <w:rStyle w:val="e2ma-style"/>
          <w:rFonts w:ascii="Georgia" w:hAnsi="Georgia" w:cs="Arial"/>
          <w:color w:val="333333"/>
          <w:sz w:val="23"/>
          <w:szCs w:val="23"/>
        </w:rPr>
        <w:t>like help.</w:t>
      </w:r>
    </w:p>
    <w:p w:rsidR="00632E29" w:rsidRDefault="00632E29" w:rsidP="0054765B">
      <w:pPr>
        <w:spacing w:after="0" w:line="240" w:lineRule="auto"/>
        <w:ind w:left="720"/>
        <w:rPr>
          <w:rStyle w:val="e2ma-style"/>
          <w:rFonts w:ascii="Georgia" w:hAnsi="Georgia" w:cs="Arial"/>
          <w:color w:val="333333"/>
          <w:sz w:val="24"/>
          <w:szCs w:val="24"/>
        </w:rPr>
      </w:pPr>
    </w:p>
    <w:p w:rsidR="00632E29" w:rsidRDefault="00632E29" w:rsidP="0054765B">
      <w:pPr>
        <w:pStyle w:val="ListParagraph"/>
        <w:tabs>
          <w:tab w:val="left" w:pos="1080"/>
        </w:tabs>
        <w:ind w:left="720"/>
        <w:rPr>
          <w:rStyle w:val="e2ma-style"/>
          <w:rFonts w:ascii="Georgia" w:hAnsi="Georgia" w:cs="Arial"/>
          <w:b/>
          <w:color w:val="333333"/>
          <w:sz w:val="23"/>
          <w:szCs w:val="23"/>
        </w:rPr>
      </w:pPr>
      <w:r w:rsidRPr="002163E4">
        <w:rPr>
          <w:rStyle w:val="e2ma-style"/>
          <w:rFonts w:ascii="Georgia" w:hAnsi="Georgia" w:cs="Arial"/>
          <w:b/>
          <w:color w:val="333333"/>
          <w:sz w:val="24"/>
          <w:szCs w:val="24"/>
        </w:rPr>
        <w:t>VII</w:t>
      </w:r>
      <w:r w:rsidRPr="002163E4">
        <w:rPr>
          <w:rStyle w:val="e2ma-style"/>
          <w:rFonts w:ascii="Georgia" w:hAnsi="Georgia" w:cs="Arial"/>
          <w:b/>
          <w:color w:val="333333"/>
          <w:sz w:val="24"/>
          <w:szCs w:val="24"/>
        </w:rPr>
        <w:tab/>
        <w:t>NEW</w:t>
      </w:r>
      <w:r>
        <w:rPr>
          <w:rStyle w:val="e2ma-style"/>
          <w:rFonts w:ascii="Georgia" w:hAnsi="Georgia" w:cs="Arial"/>
          <w:b/>
          <w:color w:val="333333"/>
          <w:sz w:val="23"/>
          <w:szCs w:val="23"/>
        </w:rPr>
        <w:t xml:space="preserve"> BUSINESS</w:t>
      </w:r>
    </w:p>
    <w:p w:rsidR="00506224" w:rsidRPr="0000468E" w:rsidRDefault="0000468E" w:rsidP="0000468E">
      <w:pPr>
        <w:pStyle w:val="ListParagraph"/>
        <w:tabs>
          <w:tab w:val="left" w:pos="1080"/>
        </w:tabs>
        <w:ind w:left="720"/>
        <w:rPr>
          <w:rStyle w:val="e2ma-style"/>
          <w:rFonts w:ascii="Georgia" w:hAnsi="Georgia" w:cs="Arial"/>
          <w:color w:val="333333"/>
          <w:sz w:val="23"/>
          <w:szCs w:val="23"/>
        </w:rPr>
      </w:pPr>
      <w:r>
        <w:rPr>
          <w:rStyle w:val="e2ma-style"/>
          <w:rFonts w:ascii="Georgia" w:hAnsi="Georgia" w:cs="Arial"/>
          <w:b/>
          <w:color w:val="333333"/>
          <w:sz w:val="23"/>
          <w:szCs w:val="23"/>
        </w:rPr>
        <w:tab/>
      </w:r>
      <w:r>
        <w:rPr>
          <w:rStyle w:val="e2ma-style"/>
          <w:rFonts w:ascii="Georgia" w:hAnsi="Georgia" w:cs="Arial"/>
          <w:b/>
          <w:color w:val="333333"/>
          <w:sz w:val="23"/>
          <w:szCs w:val="23"/>
        </w:rPr>
        <w:tab/>
      </w:r>
      <w:r w:rsidRPr="0000468E">
        <w:rPr>
          <w:rStyle w:val="e2ma-style"/>
          <w:rFonts w:ascii="Georgia" w:hAnsi="Georgia" w:cs="Arial"/>
          <w:color w:val="333333"/>
          <w:sz w:val="23"/>
          <w:szCs w:val="23"/>
        </w:rPr>
        <w:t>No New Business.</w:t>
      </w:r>
      <w:r w:rsidR="00632E29" w:rsidRPr="0000468E">
        <w:rPr>
          <w:rStyle w:val="e2ma-style"/>
          <w:rFonts w:ascii="Georgia" w:hAnsi="Georgia" w:cs="Arial"/>
          <w:color w:val="333333"/>
          <w:sz w:val="23"/>
          <w:szCs w:val="23"/>
        </w:rPr>
        <w:tab/>
      </w:r>
    </w:p>
    <w:p w:rsidR="00A217F7" w:rsidRDefault="00A217F7" w:rsidP="0054765B">
      <w:pPr>
        <w:spacing w:after="0" w:line="240" w:lineRule="auto"/>
        <w:ind w:left="1440"/>
        <w:rPr>
          <w:rStyle w:val="e2ma-style"/>
          <w:rFonts w:ascii="Georgia" w:hAnsi="Georgia" w:cs="Arial"/>
          <w:color w:val="333333"/>
          <w:sz w:val="23"/>
          <w:szCs w:val="23"/>
        </w:rPr>
      </w:pPr>
    </w:p>
    <w:p w:rsidR="00632E29" w:rsidRPr="002163E4" w:rsidRDefault="00632E29" w:rsidP="0054765B">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VIII.</w:t>
      </w:r>
      <w:r w:rsidRPr="002163E4">
        <w:rPr>
          <w:rStyle w:val="e2ma-style"/>
          <w:rFonts w:ascii="Georgia" w:hAnsi="Georgia" w:cs="Arial"/>
          <w:b/>
          <w:color w:val="333333"/>
          <w:sz w:val="24"/>
          <w:szCs w:val="24"/>
        </w:rPr>
        <w:tab/>
        <w:t xml:space="preserve">PUBLIC COMMENT   </w:t>
      </w:r>
    </w:p>
    <w:p w:rsidR="00632E29" w:rsidRPr="005D2170" w:rsidRDefault="00632E29" w:rsidP="0054765B">
      <w:pPr>
        <w:spacing w:after="0" w:line="240" w:lineRule="auto"/>
        <w:ind w:left="720" w:firstLine="720"/>
        <w:rPr>
          <w:rStyle w:val="e2ma-style"/>
          <w:rFonts w:ascii="Georgia" w:hAnsi="Georgia" w:cs="Arial"/>
          <w:color w:val="333333"/>
          <w:sz w:val="23"/>
          <w:szCs w:val="23"/>
        </w:rPr>
      </w:pPr>
      <w:r w:rsidRPr="005D2170">
        <w:rPr>
          <w:rStyle w:val="e2ma-style"/>
          <w:rFonts w:ascii="Georgia" w:hAnsi="Georgia" w:cs="Arial"/>
          <w:color w:val="333333"/>
          <w:sz w:val="23"/>
          <w:szCs w:val="23"/>
        </w:rPr>
        <w:t>There was no public comment.</w:t>
      </w:r>
    </w:p>
    <w:p w:rsidR="00632E29" w:rsidRPr="00445238" w:rsidRDefault="00632E29" w:rsidP="0054765B">
      <w:pPr>
        <w:spacing w:after="0" w:line="240" w:lineRule="auto"/>
        <w:ind w:left="720"/>
        <w:rPr>
          <w:rFonts w:ascii="Georgia" w:hAnsi="Georgia" w:cs="Arial"/>
          <w:b/>
          <w:color w:val="333333"/>
          <w:sz w:val="24"/>
          <w:szCs w:val="24"/>
        </w:rPr>
      </w:pPr>
    </w:p>
    <w:p w:rsidR="00632E29" w:rsidRDefault="00632E29" w:rsidP="0054765B">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IX.</w:t>
      </w:r>
      <w:r w:rsidRPr="002163E4">
        <w:rPr>
          <w:rStyle w:val="e2ma-style"/>
          <w:rFonts w:ascii="Georgia" w:hAnsi="Georgia" w:cs="Arial"/>
          <w:b/>
          <w:color w:val="333333"/>
          <w:sz w:val="24"/>
          <w:szCs w:val="24"/>
        </w:rPr>
        <w:tab/>
        <w:t>UPCOMING COMMISSION EVENTS    </w:t>
      </w:r>
    </w:p>
    <w:p w:rsidR="00506224" w:rsidRDefault="00BF714B" w:rsidP="00BF714B">
      <w:pPr>
        <w:spacing w:after="0" w:line="240" w:lineRule="auto"/>
        <w:ind w:left="1440"/>
        <w:rPr>
          <w:rStyle w:val="e2ma-style"/>
          <w:rFonts w:ascii="Georgia" w:hAnsi="Georgia" w:cs="Arial"/>
          <w:b/>
          <w:color w:val="333333"/>
          <w:sz w:val="24"/>
          <w:szCs w:val="24"/>
        </w:rPr>
      </w:pPr>
      <w:r>
        <w:rPr>
          <w:rStyle w:val="e2ma-style"/>
          <w:rFonts w:ascii="Georgia" w:hAnsi="Georgia" w:cs="Arial"/>
          <w:color w:val="333333"/>
          <w:sz w:val="23"/>
          <w:szCs w:val="23"/>
        </w:rPr>
        <w:t>E.D. Fowler-Green referred to the events insert in the Commissioners’ Meeting Packet.  To review:</w:t>
      </w:r>
    </w:p>
    <w:p w:rsidR="00CD78D3" w:rsidRPr="000B0438" w:rsidRDefault="00506224" w:rsidP="000B0438">
      <w:pPr>
        <w:pStyle w:val="ListParagraph"/>
        <w:numPr>
          <w:ilvl w:val="0"/>
          <w:numId w:val="34"/>
        </w:numPr>
        <w:rPr>
          <w:rStyle w:val="e2ma-style"/>
          <w:rFonts w:ascii="Georgia" w:hAnsi="Georgia" w:cs="Arial"/>
          <w:color w:val="333333"/>
          <w:sz w:val="23"/>
          <w:szCs w:val="23"/>
        </w:rPr>
      </w:pPr>
      <w:r w:rsidRPr="000B0438">
        <w:rPr>
          <w:rStyle w:val="e2ma-style"/>
          <w:rFonts w:ascii="Georgia" w:hAnsi="Georgia" w:cs="Arial"/>
          <w:b/>
          <w:color w:val="333333"/>
          <w:sz w:val="23"/>
          <w:szCs w:val="23"/>
        </w:rPr>
        <w:t>MNPD Training</w:t>
      </w:r>
    </w:p>
    <w:p w:rsidR="00CD78D3" w:rsidRPr="000B0438" w:rsidRDefault="000B0438" w:rsidP="000B0438">
      <w:pPr>
        <w:pStyle w:val="ListParagraph"/>
        <w:numPr>
          <w:ilvl w:val="0"/>
          <w:numId w:val="31"/>
        </w:numPr>
        <w:ind w:left="1980" w:hanging="180"/>
        <w:rPr>
          <w:rStyle w:val="e2ma-style"/>
          <w:rFonts w:ascii="Georgia" w:hAnsi="Georgia" w:cs="Arial"/>
          <w:b/>
          <w:color w:val="333333"/>
          <w:sz w:val="23"/>
          <w:szCs w:val="23"/>
        </w:rPr>
      </w:pPr>
      <w:r>
        <w:rPr>
          <w:rStyle w:val="e2ma-style"/>
          <w:rFonts w:ascii="Georgia" w:hAnsi="Georgia" w:cs="Arial"/>
          <w:color w:val="333333"/>
          <w:sz w:val="23"/>
          <w:szCs w:val="23"/>
        </w:rPr>
        <w:t xml:space="preserve">This training, branded as </w:t>
      </w:r>
      <w:r w:rsidR="00CD78D3" w:rsidRPr="000B0438">
        <w:rPr>
          <w:rStyle w:val="e2ma-style"/>
          <w:rFonts w:ascii="Georgia" w:hAnsi="Georgia" w:cs="Arial"/>
          <w:i/>
          <w:color w:val="333333"/>
          <w:sz w:val="23"/>
          <w:szCs w:val="23"/>
        </w:rPr>
        <w:t xml:space="preserve">The Mobile </w:t>
      </w:r>
      <w:r w:rsidR="00530AC5" w:rsidRPr="000B0438">
        <w:rPr>
          <w:rStyle w:val="e2ma-style"/>
          <w:rFonts w:ascii="Georgia" w:hAnsi="Georgia" w:cs="Arial"/>
          <w:i/>
          <w:color w:val="333333"/>
          <w:sz w:val="23"/>
          <w:szCs w:val="23"/>
        </w:rPr>
        <w:t>Diversity</w:t>
      </w:r>
      <w:r w:rsidR="00CD78D3" w:rsidRPr="000B0438">
        <w:rPr>
          <w:rStyle w:val="e2ma-style"/>
          <w:rFonts w:ascii="Georgia" w:hAnsi="Georgia" w:cs="Arial"/>
          <w:i/>
          <w:color w:val="333333"/>
          <w:sz w:val="23"/>
          <w:szCs w:val="23"/>
        </w:rPr>
        <w:t xml:space="preserve"> Seminar</w:t>
      </w:r>
      <w:r>
        <w:rPr>
          <w:rStyle w:val="e2ma-style"/>
          <w:rFonts w:ascii="Georgia" w:hAnsi="Georgia" w:cs="Arial"/>
          <w:i/>
          <w:color w:val="333333"/>
          <w:sz w:val="23"/>
          <w:szCs w:val="23"/>
        </w:rPr>
        <w:t>,</w:t>
      </w:r>
      <w:r w:rsidR="00CD78D3" w:rsidRPr="000B0438">
        <w:rPr>
          <w:rStyle w:val="e2ma-style"/>
          <w:rFonts w:ascii="Georgia" w:hAnsi="Georgia" w:cs="Arial"/>
          <w:color w:val="333333"/>
          <w:sz w:val="23"/>
          <w:szCs w:val="23"/>
        </w:rPr>
        <w:t xml:space="preserve"> will be Tuesday, June 7</w:t>
      </w:r>
      <w:r w:rsidR="00CD78D3" w:rsidRPr="000B0438">
        <w:rPr>
          <w:rStyle w:val="e2ma-style"/>
          <w:rFonts w:ascii="Georgia" w:hAnsi="Georgia" w:cs="Arial"/>
          <w:color w:val="333333"/>
          <w:sz w:val="23"/>
          <w:szCs w:val="23"/>
          <w:vertAlign w:val="superscript"/>
        </w:rPr>
        <w:t>th</w:t>
      </w:r>
      <w:r w:rsidR="00CD78D3" w:rsidRPr="000B0438">
        <w:rPr>
          <w:rStyle w:val="e2ma-style"/>
          <w:rFonts w:ascii="Georgia" w:hAnsi="Georgia" w:cs="Arial"/>
          <w:color w:val="333333"/>
          <w:sz w:val="23"/>
          <w:szCs w:val="23"/>
        </w:rPr>
        <w:t>, 6:30am –4:00pm</w:t>
      </w:r>
    </w:p>
    <w:p w:rsidR="006B3104" w:rsidRPr="001321E3" w:rsidRDefault="00A07E12" w:rsidP="00183F69">
      <w:pPr>
        <w:pStyle w:val="ListParagraph"/>
        <w:numPr>
          <w:ilvl w:val="0"/>
          <w:numId w:val="31"/>
        </w:numPr>
        <w:spacing w:before="60"/>
        <w:ind w:left="1987" w:hanging="187"/>
        <w:rPr>
          <w:rStyle w:val="e2ma-style"/>
          <w:rFonts w:ascii="Georgia" w:hAnsi="Georgia" w:cs="Arial"/>
          <w:b/>
          <w:color w:val="333333"/>
          <w:sz w:val="23"/>
          <w:szCs w:val="23"/>
        </w:rPr>
      </w:pPr>
      <w:r>
        <w:rPr>
          <w:rStyle w:val="e2ma-style"/>
          <w:rFonts w:ascii="Georgia" w:hAnsi="Georgia" w:cs="Arial"/>
          <w:color w:val="333333"/>
          <w:sz w:val="23"/>
          <w:szCs w:val="23"/>
        </w:rPr>
        <w:t>It</w:t>
      </w:r>
      <w:r w:rsidR="00CD78D3" w:rsidRPr="000B0438">
        <w:rPr>
          <w:rStyle w:val="e2ma-style"/>
          <w:rFonts w:ascii="Georgia" w:hAnsi="Georgia" w:cs="Arial"/>
          <w:color w:val="333333"/>
          <w:sz w:val="23"/>
          <w:szCs w:val="23"/>
        </w:rPr>
        <w:t xml:space="preserve"> wi</w:t>
      </w:r>
      <w:r w:rsidR="00CD78D3">
        <w:rPr>
          <w:rStyle w:val="e2ma-style"/>
          <w:rFonts w:ascii="Georgia" w:hAnsi="Georgia" w:cs="Arial"/>
          <w:color w:val="333333"/>
          <w:sz w:val="23"/>
          <w:szCs w:val="23"/>
        </w:rPr>
        <w:t>ll include g</w:t>
      </w:r>
      <w:r w:rsidR="00506224" w:rsidRPr="00CD78D3">
        <w:rPr>
          <w:rStyle w:val="e2ma-style"/>
          <w:rFonts w:ascii="Georgia" w:hAnsi="Georgia" w:cs="Arial"/>
          <w:color w:val="333333"/>
          <w:sz w:val="23"/>
          <w:szCs w:val="23"/>
        </w:rPr>
        <w:t xml:space="preserve">uided </w:t>
      </w:r>
      <w:r w:rsidR="00530AC5" w:rsidRPr="00CD78D3">
        <w:rPr>
          <w:rStyle w:val="e2ma-style"/>
          <w:rFonts w:ascii="Georgia" w:hAnsi="Georgia" w:cs="Arial"/>
          <w:color w:val="333333"/>
          <w:sz w:val="23"/>
          <w:szCs w:val="23"/>
        </w:rPr>
        <w:t>conversations</w:t>
      </w:r>
      <w:r w:rsidR="00506224" w:rsidRPr="00CD78D3">
        <w:rPr>
          <w:rStyle w:val="e2ma-style"/>
          <w:rFonts w:ascii="Georgia" w:hAnsi="Georgia" w:cs="Arial"/>
          <w:color w:val="333333"/>
          <w:sz w:val="23"/>
          <w:szCs w:val="23"/>
        </w:rPr>
        <w:t>, facilitated dialogues</w:t>
      </w:r>
      <w:r w:rsidR="00CD78D3">
        <w:rPr>
          <w:rStyle w:val="e2ma-style"/>
          <w:rFonts w:ascii="Georgia" w:hAnsi="Georgia" w:cs="Arial"/>
          <w:color w:val="333333"/>
          <w:sz w:val="23"/>
          <w:szCs w:val="23"/>
        </w:rPr>
        <w:t>, and panel discussions</w:t>
      </w:r>
    </w:p>
    <w:p w:rsidR="001321E3" w:rsidRPr="001321E3" w:rsidRDefault="001321E3" w:rsidP="001321E3">
      <w:pPr>
        <w:pStyle w:val="ListParagraph"/>
        <w:numPr>
          <w:ilvl w:val="0"/>
          <w:numId w:val="31"/>
        </w:numPr>
        <w:spacing w:before="60"/>
        <w:ind w:left="1987" w:hanging="187"/>
        <w:rPr>
          <w:rStyle w:val="e2ma-style"/>
          <w:rFonts w:ascii="Georgia" w:hAnsi="Georgia" w:cs="Arial"/>
          <w:color w:val="333333"/>
          <w:sz w:val="23"/>
          <w:szCs w:val="23"/>
        </w:rPr>
      </w:pPr>
      <w:r>
        <w:rPr>
          <w:rStyle w:val="e2ma-style"/>
          <w:rFonts w:ascii="Georgia" w:hAnsi="Georgia" w:cs="Arial"/>
          <w:color w:val="333333"/>
          <w:sz w:val="23"/>
          <w:szCs w:val="23"/>
        </w:rPr>
        <w:t xml:space="preserve">Throughout the day, </w:t>
      </w:r>
      <w:r w:rsidRPr="001321E3">
        <w:rPr>
          <w:rStyle w:val="e2ma-style"/>
          <w:rFonts w:ascii="Georgia" w:hAnsi="Georgia" w:cs="Arial"/>
          <w:color w:val="333333"/>
          <w:sz w:val="23"/>
          <w:szCs w:val="23"/>
        </w:rPr>
        <w:t xml:space="preserve">cadets </w:t>
      </w:r>
      <w:r>
        <w:rPr>
          <w:rStyle w:val="e2ma-style"/>
          <w:rFonts w:ascii="Georgia" w:hAnsi="Georgia" w:cs="Arial"/>
          <w:color w:val="333333"/>
          <w:sz w:val="23"/>
          <w:szCs w:val="23"/>
        </w:rPr>
        <w:t xml:space="preserve">and participants </w:t>
      </w:r>
      <w:r w:rsidRPr="001321E3">
        <w:rPr>
          <w:rStyle w:val="e2ma-style"/>
          <w:rFonts w:ascii="Georgia" w:hAnsi="Georgia" w:cs="Arial"/>
          <w:color w:val="333333"/>
          <w:sz w:val="23"/>
          <w:szCs w:val="23"/>
        </w:rPr>
        <w:t>will be invited to consider the following:</w:t>
      </w:r>
    </w:p>
    <w:p w:rsidR="001321E3" w:rsidRPr="002F0837" w:rsidRDefault="002F0837" w:rsidP="002F0837">
      <w:pPr>
        <w:pStyle w:val="ListParagraph"/>
        <w:ind w:left="2160"/>
        <w:rPr>
          <w:rStyle w:val="e2ma-style"/>
          <w:rFonts w:ascii="Georgia" w:hAnsi="Georgia" w:cs="Arial"/>
          <w:color w:val="333333"/>
          <w:sz w:val="23"/>
          <w:szCs w:val="23"/>
        </w:rPr>
      </w:pPr>
      <w:r>
        <w:rPr>
          <w:rStyle w:val="e2ma-style"/>
          <w:rFonts w:ascii="Georgia" w:hAnsi="Georgia" w:cs="Arial"/>
          <w:color w:val="333333"/>
          <w:sz w:val="23"/>
          <w:szCs w:val="23"/>
        </w:rPr>
        <w:t xml:space="preserve">-- </w:t>
      </w:r>
      <w:r w:rsidR="001321E3" w:rsidRPr="002F0837">
        <w:rPr>
          <w:rStyle w:val="e2ma-style"/>
          <w:rFonts w:ascii="Georgia" w:hAnsi="Georgia" w:cs="Arial"/>
          <w:color w:val="333333"/>
          <w:sz w:val="23"/>
          <w:szCs w:val="23"/>
        </w:rPr>
        <w:t xml:space="preserve">What do you see as barriers </w:t>
      </w:r>
      <w:r>
        <w:rPr>
          <w:rStyle w:val="e2ma-style"/>
          <w:rFonts w:ascii="Georgia" w:hAnsi="Georgia" w:cs="Arial"/>
          <w:color w:val="333333"/>
          <w:sz w:val="23"/>
          <w:szCs w:val="23"/>
        </w:rPr>
        <w:t>to developing trust between and you community?</w:t>
      </w:r>
      <w:r w:rsidR="001321E3" w:rsidRPr="002F0837">
        <w:rPr>
          <w:rStyle w:val="e2ma-style"/>
          <w:rFonts w:ascii="Georgia" w:hAnsi="Georgia" w:cs="Arial"/>
          <w:color w:val="333333"/>
          <w:sz w:val="23"/>
          <w:szCs w:val="23"/>
        </w:rPr>
        <w:t xml:space="preserve">  </w:t>
      </w:r>
    </w:p>
    <w:p w:rsidR="001321E3" w:rsidRPr="002F0837" w:rsidRDefault="002F0837" w:rsidP="002F0837">
      <w:pPr>
        <w:pStyle w:val="ListParagraph"/>
        <w:ind w:left="2160"/>
        <w:rPr>
          <w:rFonts w:ascii="Georgia" w:hAnsi="Georgia" w:cs="Arial"/>
          <w:color w:val="333333"/>
          <w:sz w:val="23"/>
          <w:szCs w:val="23"/>
        </w:rPr>
      </w:pPr>
      <w:r w:rsidRPr="002F0837">
        <w:rPr>
          <w:rFonts w:ascii="Georgia" w:hAnsi="Georgia"/>
          <w:sz w:val="23"/>
          <w:szCs w:val="23"/>
        </w:rPr>
        <w:t xml:space="preserve">-- </w:t>
      </w:r>
      <w:r w:rsidR="001321E3" w:rsidRPr="002F0837">
        <w:rPr>
          <w:rFonts w:ascii="Georgia" w:hAnsi="Georgia"/>
          <w:sz w:val="23"/>
          <w:szCs w:val="23"/>
        </w:rPr>
        <w:t>What strategies or opportunities exist to overcome these barriers?</w:t>
      </w:r>
    </w:p>
    <w:p w:rsidR="008E1777" w:rsidRPr="006B3104" w:rsidRDefault="00A07E12" w:rsidP="00183F69">
      <w:pPr>
        <w:pStyle w:val="ListParagraph"/>
        <w:numPr>
          <w:ilvl w:val="0"/>
          <w:numId w:val="31"/>
        </w:numPr>
        <w:spacing w:before="60"/>
        <w:ind w:left="1987" w:hanging="187"/>
        <w:rPr>
          <w:rStyle w:val="e2ma-style"/>
          <w:rFonts w:ascii="Georgia" w:hAnsi="Georgia" w:cs="Arial"/>
          <w:b/>
          <w:color w:val="333333"/>
          <w:sz w:val="23"/>
          <w:szCs w:val="23"/>
        </w:rPr>
      </w:pPr>
      <w:r>
        <w:rPr>
          <w:rStyle w:val="e2ma-style"/>
          <w:rFonts w:ascii="Georgia" w:hAnsi="Georgia" w:cs="Arial"/>
          <w:color w:val="333333"/>
          <w:sz w:val="23"/>
          <w:szCs w:val="23"/>
        </w:rPr>
        <w:t xml:space="preserve">It’s </w:t>
      </w:r>
      <w:r w:rsidR="008E1777">
        <w:rPr>
          <w:rStyle w:val="e2ma-style"/>
          <w:rFonts w:ascii="Georgia" w:hAnsi="Georgia" w:cs="Arial"/>
          <w:color w:val="333333"/>
          <w:sz w:val="23"/>
          <w:szCs w:val="23"/>
        </w:rPr>
        <w:t>designed for 43 recruits and seven staff, including the Captain and Lieutenant</w:t>
      </w:r>
    </w:p>
    <w:p w:rsidR="006B3104" w:rsidRPr="006B3104" w:rsidRDefault="00506224" w:rsidP="00183F69">
      <w:pPr>
        <w:pStyle w:val="ListParagraph"/>
        <w:numPr>
          <w:ilvl w:val="0"/>
          <w:numId w:val="31"/>
        </w:numPr>
        <w:spacing w:before="60"/>
        <w:ind w:left="1987" w:hanging="187"/>
        <w:rPr>
          <w:rStyle w:val="e2ma-style"/>
          <w:rFonts w:ascii="Georgia" w:hAnsi="Georgia" w:cs="Arial"/>
          <w:b/>
          <w:color w:val="333333"/>
          <w:sz w:val="23"/>
          <w:szCs w:val="23"/>
        </w:rPr>
      </w:pPr>
      <w:r w:rsidRPr="00CD78D3">
        <w:rPr>
          <w:rStyle w:val="e2ma-style"/>
          <w:rFonts w:ascii="Georgia" w:hAnsi="Georgia" w:cs="Arial"/>
          <w:color w:val="333333"/>
          <w:sz w:val="23"/>
          <w:szCs w:val="23"/>
        </w:rPr>
        <w:t xml:space="preserve">Mayor </w:t>
      </w:r>
      <w:r w:rsidR="006B3104">
        <w:rPr>
          <w:rStyle w:val="e2ma-style"/>
          <w:rFonts w:ascii="Georgia" w:hAnsi="Georgia" w:cs="Arial"/>
          <w:color w:val="333333"/>
          <w:sz w:val="23"/>
          <w:szCs w:val="23"/>
        </w:rPr>
        <w:t xml:space="preserve">Barry and Chief Anderson </w:t>
      </w:r>
      <w:r w:rsidRPr="00CD78D3">
        <w:rPr>
          <w:rStyle w:val="e2ma-style"/>
          <w:rFonts w:ascii="Georgia" w:hAnsi="Georgia" w:cs="Arial"/>
          <w:color w:val="333333"/>
          <w:sz w:val="23"/>
          <w:szCs w:val="23"/>
        </w:rPr>
        <w:t xml:space="preserve">will appear at 6:45am </w:t>
      </w:r>
      <w:r w:rsidR="006B3104">
        <w:rPr>
          <w:rStyle w:val="e2ma-style"/>
          <w:rFonts w:ascii="Georgia" w:hAnsi="Georgia" w:cs="Arial"/>
          <w:color w:val="333333"/>
          <w:sz w:val="23"/>
          <w:szCs w:val="23"/>
        </w:rPr>
        <w:t xml:space="preserve">to deliver the </w:t>
      </w:r>
      <w:r w:rsidRPr="00CD78D3">
        <w:rPr>
          <w:rStyle w:val="e2ma-style"/>
          <w:rFonts w:ascii="Georgia" w:hAnsi="Georgia" w:cs="Arial"/>
          <w:color w:val="333333"/>
          <w:sz w:val="23"/>
          <w:szCs w:val="23"/>
        </w:rPr>
        <w:t>welcome</w:t>
      </w:r>
    </w:p>
    <w:p w:rsidR="006B3104" w:rsidRPr="00BF714B" w:rsidRDefault="006B3104" w:rsidP="00183F69">
      <w:pPr>
        <w:pStyle w:val="ListParagraph"/>
        <w:numPr>
          <w:ilvl w:val="0"/>
          <w:numId w:val="31"/>
        </w:numPr>
        <w:spacing w:before="60"/>
        <w:ind w:left="1987" w:hanging="187"/>
        <w:rPr>
          <w:rStyle w:val="e2ma-style"/>
          <w:rFonts w:ascii="Georgia" w:hAnsi="Georgia" w:cs="Arial"/>
          <w:b/>
          <w:color w:val="333333"/>
          <w:sz w:val="23"/>
          <w:szCs w:val="23"/>
        </w:rPr>
      </w:pPr>
      <w:r>
        <w:rPr>
          <w:rStyle w:val="e2ma-style"/>
          <w:rFonts w:ascii="Georgia" w:hAnsi="Georgia" w:cs="Arial"/>
          <w:color w:val="333333"/>
          <w:sz w:val="23"/>
          <w:szCs w:val="23"/>
        </w:rPr>
        <w:t xml:space="preserve">The salient components of the training have been confirmed, including the bus, </w:t>
      </w:r>
      <w:r w:rsidR="000475AC">
        <w:rPr>
          <w:rStyle w:val="e2ma-style"/>
          <w:rFonts w:ascii="Georgia" w:hAnsi="Georgia" w:cs="Arial"/>
          <w:color w:val="333333"/>
          <w:sz w:val="23"/>
          <w:szCs w:val="23"/>
        </w:rPr>
        <w:t>participants</w:t>
      </w:r>
      <w:r>
        <w:rPr>
          <w:rStyle w:val="e2ma-style"/>
          <w:rFonts w:ascii="Georgia" w:hAnsi="Georgia" w:cs="Arial"/>
          <w:color w:val="333333"/>
          <w:sz w:val="23"/>
          <w:szCs w:val="23"/>
        </w:rPr>
        <w:t>, and cultural sites</w:t>
      </w:r>
      <w:r w:rsidR="002F0837">
        <w:rPr>
          <w:rStyle w:val="e2ma-style"/>
          <w:rFonts w:ascii="Georgia" w:hAnsi="Georgia" w:cs="Arial"/>
          <w:color w:val="333333"/>
          <w:sz w:val="23"/>
          <w:szCs w:val="23"/>
        </w:rPr>
        <w:t>.</w:t>
      </w:r>
    </w:p>
    <w:p w:rsidR="00BF714B" w:rsidRPr="00BF714B" w:rsidRDefault="00F80E45" w:rsidP="00183F69">
      <w:pPr>
        <w:pStyle w:val="ListParagraph"/>
        <w:numPr>
          <w:ilvl w:val="0"/>
          <w:numId w:val="31"/>
        </w:numPr>
        <w:spacing w:before="60"/>
        <w:ind w:left="1987" w:hanging="187"/>
        <w:rPr>
          <w:rStyle w:val="e2ma-style"/>
          <w:rFonts w:ascii="Georgia" w:hAnsi="Georgia" w:cs="Arial"/>
          <w:color w:val="333333"/>
          <w:sz w:val="23"/>
          <w:szCs w:val="23"/>
        </w:rPr>
      </w:pPr>
      <w:r>
        <w:rPr>
          <w:rStyle w:val="e2ma-style"/>
          <w:rFonts w:ascii="Georgia" w:hAnsi="Georgia" w:cs="Arial"/>
          <w:color w:val="333333"/>
          <w:sz w:val="23"/>
          <w:szCs w:val="23"/>
        </w:rPr>
        <w:t>We are s</w:t>
      </w:r>
      <w:r w:rsidR="00BF714B" w:rsidRPr="00BF714B">
        <w:rPr>
          <w:rStyle w:val="e2ma-style"/>
          <w:rFonts w:ascii="Georgia" w:hAnsi="Georgia" w:cs="Arial"/>
          <w:color w:val="333333"/>
          <w:sz w:val="23"/>
          <w:szCs w:val="23"/>
        </w:rPr>
        <w:t xml:space="preserve">eeking financial support </w:t>
      </w:r>
      <w:r w:rsidR="00F11160" w:rsidRPr="00BF714B">
        <w:rPr>
          <w:rStyle w:val="e2ma-style"/>
          <w:rFonts w:ascii="Georgia" w:hAnsi="Georgia" w:cs="Arial"/>
          <w:color w:val="333333"/>
          <w:sz w:val="23"/>
          <w:szCs w:val="23"/>
        </w:rPr>
        <w:t>from the</w:t>
      </w:r>
      <w:r w:rsidR="00BF714B" w:rsidRPr="00BF714B">
        <w:rPr>
          <w:rStyle w:val="e2ma-style"/>
          <w:rFonts w:ascii="Georgia" w:hAnsi="Georgia" w:cs="Arial"/>
          <w:color w:val="333333"/>
          <w:sz w:val="23"/>
          <w:szCs w:val="23"/>
        </w:rPr>
        <w:t xml:space="preserve"> </w:t>
      </w:r>
      <w:r w:rsidR="00FC193D">
        <w:rPr>
          <w:rStyle w:val="e2ma-style"/>
          <w:rFonts w:ascii="Georgia" w:hAnsi="Georgia" w:cs="Arial"/>
          <w:color w:val="333333"/>
          <w:sz w:val="23"/>
          <w:szCs w:val="23"/>
        </w:rPr>
        <w:t>MHRC Support</w:t>
      </w:r>
      <w:r>
        <w:rPr>
          <w:rStyle w:val="e2ma-style"/>
          <w:rFonts w:ascii="Georgia" w:hAnsi="Georgia" w:cs="Arial"/>
          <w:color w:val="333333"/>
          <w:sz w:val="23"/>
          <w:szCs w:val="23"/>
        </w:rPr>
        <w:t xml:space="preserve"> </w:t>
      </w:r>
      <w:r w:rsidR="00BF714B" w:rsidRPr="00BF714B">
        <w:rPr>
          <w:rStyle w:val="e2ma-style"/>
          <w:rFonts w:ascii="Georgia" w:hAnsi="Georgia" w:cs="Arial"/>
          <w:color w:val="333333"/>
          <w:sz w:val="23"/>
          <w:szCs w:val="23"/>
        </w:rPr>
        <w:t xml:space="preserve">Fund to </w:t>
      </w:r>
      <w:r>
        <w:rPr>
          <w:rStyle w:val="e2ma-style"/>
          <w:rFonts w:ascii="Georgia" w:hAnsi="Georgia" w:cs="Arial"/>
          <w:color w:val="333333"/>
          <w:sz w:val="23"/>
          <w:szCs w:val="23"/>
        </w:rPr>
        <w:t xml:space="preserve">underwrite the Resource Guide and </w:t>
      </w:r>
      <w:r w:rsidR="00BF714B" w:rsidRPr="00BF714B">
        <w:rPr>
          <w:rStyle w:val="e2ma-style"/>
          <w:rFonts w:ascii="Georgia" w:hAnsi="Georgia" w:cs="Arial"/>
          <w:color w:val="333333"/>
          <w:sz w:val="23"/>
          <w:szCs w:val="23"/>
        </w:rPr>
        <w:t>lunch</w:t>
      </w:r>
      <w:r>
        <w:rPr>
          <w:rStyle w:val="e2ma-style"/>
          <w:rFonts w:ascii="Georgia" w:hAnsi="Georgia" w:cs="Arial"/>
          <w:color w:val="333333"/>
          <w:sz w:val="23"/>
          <w:szCs w:val="23"/>
        </w:rPr>
        <w:t xml:space="preserve">—catered by </w:t>
      </w:r>
      <w:r w:rsidR="00BF714B" w:rsidRPr="00BF714B">
        <w:rPr>
          <w:rStyle w:val="e2ma-style"/>
          <w:rFonts w:ascii="Georgia" w:hAnsi="Georgia" w:cs="Arial"/>
          <w:color w:val="333333"/>
          <w:sz w:val="23"/>
          <w:szCs w:val="23"/>
        </w:rPr>
        <w:t>King Tut’s</w:t>
      </w:r>
      <w:r>
        <w:rPr>
          <w:rStyle w:val="e2ma-style"/>
          <w:rFonts w:ascii="Georgia" w:hAnsi="Georgia" w:cs="Arial"/>
          <w:color w:val="333333"/>
          <w:sz w:val="23"/>
          <w:szCs w:val="23"/>
        </w:rPr>
        <w:t>, one of Casa Azafrán’s microbusiness</w:t>
      </w:r>
      <w:r w:rsidR="002F0837">
        <w:rPr>
          <w:rStyle w:val="e2ma-style"/>
          <w:rFonts w:ascii="Georgia" w:hAnsi="Georgia" w:cs="Arial"/>
          <w:color w:val="333333"/>
          <w:sz w:val="23"/>
          <w:szCs w:val="23"/>
        </w:rPr>
        <w:t>.</w:t>
      </w:r>
      <w:r w:rsidR="00BF714B" w:rsidRPr="00BF714B">
        <w:rPr>
          <w:rStyle w:val="e2ma-style"/>
          <w:rFonts w:ascii="Georgia" w:hAnsi="Georgia" w:cs="Arial"/>
          <w:color w:val="333333"/>
          <w:sz w:val="23"/>
          <w:szCs w:val="23"/>
        </w:rPr>
        <w:t xml:space="preserve"> </w:t>
      </w:r>
    </w:p>
    <w:p w:rsidR="00AC031A" w:rsidRDefault="006B3104" w:rsidP="00183F69">
      <w:pPr>
        <w:pStyle w:val="ListParagraph"/>
        <w:numPr>
          <w:ilvl w:val="0"/>
          <w:numId w:val="31"/>
        </w:numPr>
        <w:spacing w:before="60"/>
        <w:ind w:left="1987" w:hanging="187"/>
        <w:rPr>
          <w:rStyle w:val="e2ma-style"/>
          <w:rFonts w:ascii="Georgia" w:hAnsi="Georgia" w:cs="Arial"/>
          <w:color w:val="333333"/>
          <w:sz w:val="23"/>
          <w:szCs w:val="23"/>
        </w:rPr>
      </w:pPr>
      <w:r>
        <w:rPr>
          <w:rStyle w:val="e2ma-style"/>
          <w:rFonts w:ascii="Georgia" w:hAnsi="Georgia" w:cs="Arial"/>
          <w:color w:val="333333"/>
          <w:sz w:val="23"/>
          <w:szCs w:val="23"/>
        </w:rPr>
        <w:t xml:space="preserve">We are </w:t>
      </w:r>
      <w:r w:rsidR="00F80E45">
        <w:rPr>
          <w:rStyle w:val="e2ma-style"/>
          <w:rFonts w:ascii="Georgia" w:hAnsi="Georgia" w:cs="Arial"/>
          <w:color w:val="333333"/>
          <w:sz w:val="23"/>
          <w:szCs w:val="23"/>
        </w:rPr>
        <w:t xml:space="preserve">collaborating with engaged </w:t>
      </w:r>
      <w:r w:rsidR="00482815">
        <w:rPr>
          <w:rStyle w:val="e2ma-style"/>
          <w:rFonts w:ascii="Georgia" w:hAnsi="Georgia" w:cs="Arial"/>
          <w:color w:val="333333"/>
          <w:sz w:val="23"/>
          <w:szCs w:val="23"/>
        </w:rPr>
        <w:t xml:space="preserve">community partners, particularly for guided </w:t>
      </w:r>
      <w:r w:rsidR="00530AC5">
        <w:rPr>
          <w:rStyle w:val="e2ma-style"/>
          <w:rFonts w:ascii="Georgia" w:hAnsi="Georgia" w:cs="Arial"/>
          <w:color w:val="333333"/>
          <w:sz w:val="23"/>
          <w:szCs w:val="23"/>
        </w:rPr>
        <w:t>conversations</w:t>
      </w:r>
      <w:r w:rsidR="00482815">
        <w:rPr>
          <w:rStyle w:val="e2ma-style"/>
          <w:rFonts w:ascii="Georgia" w:hAnsi="Georgia" w:cs="Arial"/>
          <w:color w:val="333333"/>
          <w:sz w:val="23"/>
          <w:szCs w:val="23"/>
        </w:rPr>
        <w:t xml:space="preserve"> during lunch</w:t>
      </w:r>
      <w:r w:rsidR="002F0837">
        <w:rPr>
          <w:rStyle w:val="e2ma-style"/>
          <w:rFonts w:ascii="Georgia" w:hAnsi="Georgia" w:cs="Arial"/>
          <w:color w:val="333333"/>
          <w:sz w:val="23"/>
          <w:szCs w:val="23"/>
        </w:rPr>
        <w:t>.</w:t>
      </w:r>
    </w:p>
    <w:p w:rsidR="0095707A" w:rsidRDefault="0095707A" w:rsidP="0061422D">
      <w:pPr>
        <w:spacing w:after="0" w:line="240" w:lineRule="auto"/>
        <w:ind w:left="1440"/>
        <w:rPr>
          <w:rStyle w:val="e2ma-style"/>
          <w:rFonts w:ascii="Georgia" w:hAnsi="Georgia" w:cs="Arial"/>
          <w:color w:val="333333"/>
          <w:sz w:val="23"/>
          <w:szCs w:val="23"/>
        </w:rPr>
      </w:pPr>
    </w:p>
    <w:p w:rsidR="008E1777" w:rsidRPr="00AC031A" w:rsidRDefault="008E1777" w:rsidP="008837EA">
      <w:pPr>
        <w:spacing w:after="0" w:line="240" w:lineRule="auto"/>
        <w:ind w:left="1800"/>
        <w:rPr>
          <w:rStyle w:val="e2ma-style"/>
          <w:rFonts w:ascii="Georgia" w:hAnsi="Georgia" w:cs="Arial"/>
          <w:color w:val="333333"/>
          <w:sz w:val="23"/>
          <w:szCs w:val="23"/>
        </w:rPr>
      </w:pPr>
      <w:r w:rsidRPr="00AC031A">
        <w:rPr>
          <w:rStyle w:val="e2ma-style"/>
          <w:rFonts w:ascii="Georgia" w:hAnsi="Georgia" w:cs="Arial"/>
          <w:color w:val="333333"/>
          <w:sz w:val="23"/>
          <w:szCs w:val="23"/>
        </w:rPr>
        <w:t xml:space="preserve">Comm. Gomez </w:t>
      </w:r>
      <w:r w:rsidR="00530AC5" w:rsidRPr="00AC031A">
        <w:rPr>
          <w:rStyle w:val="e2ma-style"/>
          <w:rFonts w:ascii="Georgia" w:hAnsi="Georgia" w:cs="Arial"/>
          <w:color w:val="333333"/>
          <w:sz w:val="23"/>
          <w:szCs w:val="23"/>
        </w:rPr>
        <w:t>asked</w:t>
      </w:r>
      <w:r w:rsidRPr="00AC031A">
        <w:rPr>
          <w:rStyle w:val="e2ma-style"/>
          <w:rFonts w:ascii="Georgia" w:hAnsi="Georgia" w:cs="Arial"/>
          <w:color w:val="333333"/>
          <w:sz w:val="23"/>
          <w:szCs w:val="23"/>
        </w:rPr>
        <w:t xml:space="preserve"> if the training is open to the public.  E.D. Fowler-Green said no, but Commissioners, of course, could attend.  </w:t>
      </w:r>
    </w:p>
    <w:p w:rsidR="008E1777" w:rsidRDefault="008E1777" w:rsidP="0061422D">
      <w:pPr>
        <w:spacing w:after="0" w:line="240" w:lineRule="auto"/>
        <w:ind w:left="1440"/>
        <w:rPr>
          <w:rStyle w:val="e2ma-style"/>
          <w:rFonts w:ascii="Georgia" w:hAnsi="Georgia" w:cs="Arial"/>
          <w:color w:val="333333"/>
          <w:sz w:val="23"/>
          <w:szCs w:val="23"/>
        </w:rPr>
      </w:pPr>
    </w:p>
    <w:p w:rsidR="008449D4" w:rsidRPr="008449D4" w:rsidRDefault="00F504DB" w:rsidP="001321E3">
      <w:pPr>
        <w:spacing w:after="0" w:line="240" w:lineRule="auto"/>
        <w:ind w:left="1800"/>
        <w:rPr>
          <w:rFonts w:ascii="Georgia" w:hAnsi="Georgia" w:cs="Arial"/>
          <w:color w:val="333333"/>
          <w:sz w:val="23"/>
          <w:szCs w:val="23"/>
        </w:rPr>
      </w:pPr>
      <w:r>
        <w:rPr>
          <w:rStyle w:val="e2ma-style"/>
          <w:rFonts w:ascii="Georgia" w:hAnsi="Georgia" w:cs="Arial"/>
          <w:color w:val="333333"/>
          <w:sz w:val="23"/>
          <w:szCs w:val="23"/>
        </w:rPr>
        <w:t xml:space="preserve">Comm. Pryor inquired about the design of the training, particularly if the conversation will be reciprocal.  That is, since community members will be able to share their views, will cadets have the opportunity to do the same?  Comm. </w:t>
      </w:r>
      <w:r w:rsidR="00506224" w:rsidRPr="006B3104">
        <w:rPr>
          <w:rStyle w:val="e2ma-style"/>
          <w:rFonts w:ascii="Georgia" w:hAnsi="Georgia" w:cs="Arial"/>
          <w:color w:val="333333"/>
          <w:sz w:val="23"/>
          <w:szCs w:val="23"/>
        </w:rPr>
        <w:t>Hildreth</w:t>
      </w:r>
      <w:r w:rsidR="00F817E1">
        <w:rPr>
          <w:rStyle w:val="e2ma-style"/>
          <w:rFonts w:ascii="Georgia" w:hAnsi="Georgia" w:cs="Arial"/>
          <w:color w:val="333333"/>
          <w:sz w:val="23"/>
          <w:szCs w:val="23"/>
        </w:rPr>
        <w:t xml:space="preserve"> said that f</w:t>
      </w:r>
      <w:r w:rsidR="00506224" w:rsidRPr="006B3104">
        <w:rPr>
          <w:rStyle w:val="e2ma-style"/>
          <w:rFonts w:ascii="Georgia" w:hAnsi="Georgia" w:cs="Arial"/>
          <w:color w:val="333333"/>
          <w:sz w:val="23"/>
          <w:szCs w:val="23"/>
        </w:rPr>
        <w:t xml:space="preserve">or the part she’s </w:t>
      </w:r>
      <w:r w:rsidR="002F0837">
        <w:rPr>
          <w:rStyle w:val="e2ma-style"/>
          <w:rFonts w:ascii="Georgia" w:hAnsi="Georgia" w:cs="Arial"/>
          <w:color w:val="333333"/>
          <w:sz w:val="23"/>
          <w:szCs w:val="23"/>
        </w:rPr>
        <w:t>co-</w:t>
      </w:r>
      <w:r w:rsidR="00506224" w:rsidRPr="006B3104">
        <w:rPr>
          <w:rStyle w:val="e2ma-style"/>
          <w:rFonts w:ascii="Georgia" w:hAnsi="Georgia" w:cs="Arial"/>
          <w:color w:val="333333"/>
          <w:sz w:val="23"/>
          <w:szCs w:val="23"/>
        </w:rPr>
        <w:t xml:space="preserve">leading, </w:t>
      </w:r>
      <w:r w:rsidR="002D5D1A">
        <w:rPr>
          <w:rStyle w:val="e2ma-style"/>
          <w:rFonts w:ascii="Georgia" w:hAnsi="Georgia" w:cs="Arial"/>
          <w:color w:val="333333"/>
          <w:sz w:val="23"/>
          <w:szCs w:val="23"/>
        </w:rPr>
        <w:t xml:space="preserve">the Fisk component where the focus is on the relationship between law enforcement and the Black community, a </w:t>
      </w:r>
      <w:r w:rsidR="00506224" w:rsidRPr="006B3104">
        <w:rPr>
          <w:rStyle w:val="e2ma-style"/>
          <w:rFonts w:ascii="Georgia" w:hAnsi="Georgia" w:cs="Arial"/>
          <w:color w:val="333333"/>
          <w:sz w:val="23"/>
          <w:szCs w:val="23"/>
        </w:rPr>
        <w:t>public model</w:t>
      </w:r>
      <w:r w:rsidR="002D5D1A">
        <w:rPr>
          <w:rStyle w:val="e2ma-style"/>
          <w:rFonts w:ascii="Georgia" w:hAnsi="Georgia" w:cs="Arial"/>
          <w:color w:val="333333"/>
          <w:sz w:val="23"/>
          <w:szCs w:val="23"/>
        </w:rPr>
        <w:t xml:space="preserve"> for group discussion and processing will be utilized.</w:t>
      </w:r>
      <w:r w:rsidR="00506224" w:rsidRPr="006B3104">
        <w:rPr>
          <w:rStyle w:val="e2ma-style"/>
          <w:rFonts w:ascii="Georgia" w:hAnsi="Georgia" w:cs="Arial"/>
          <w:color w:val="333333"/>
          <w:sz w:val="23"/>
          <w:szCs w:val="23"/>
        </w:rPr>
        <w:t xml:space="preserve">  </w:t>
      </w:r>
    </w:p>
    <w:p w:rsidR="008449D4" w:rsidRDefault="008449D4" w:rsidP="008449D4">
      <w:pPr>
        <w:pStyle w:val="ListParagraph"/>
        <w:ind w:left="2160"/>
        <w:rPr>
          <w:rStyle w:val="e2ma-style"/>
          <w:rFonts w:ascii="Georgia" w:hAnsi="Georgia" w:cs="Arial"/>
          <w:color w:val="333333"/>
          <w:sz w:val="23"/>
          <w:szCs w:val="23"/>
        </w:rPr>
      </w:pPr>
    </w:p>
    <w:p w:rsidR="000006A9" w:rsidRPr="008449D4" w:rsidRDefault="008449D4" w:rsidP="00346A9C">
      <w:pPr>
        <w:pStyle w:val="ListParagraph"/>
        <w:ind w:left="1800"/>
        <w:rPr>
          <w:rStyle w:val="e2ma-style"/>
          <w:rFonts w:ascii="Georgia" w:hAnsi="Georgia" w:cs="Arial"/>
          <w:color w:val="333333"/>
          <w:sz w:val="23"/>
          <w:szCs w:val="23"/>
        </w:rPr>
      </w:pPr>
      <w:r>
        <w:rPr>
          <w:rStyle w:val="e2ma-style"/>
          <w:rFonts w:ascii="Georgia" w:hAnsi="Georgia" w:cs="Arial"/>
          <w:color w:val="333333"/>
          <w:sz w:val="23"/>
          <w:szCs w:val="23"/>
        </w:rPr>
        <w:t xml:space="preserve">Comm. </w:t>
      </w:r>
      <w:r w:rsidR="00506224" w:rsidRPr="008449D4">
        <w:rPr>
          <w:rStyle w:val="e2ma-style"/>
          <w:rFonts w:ascii="Georgia" w:hAnsi="Georgia" w:cs="Arial"/>
          <w:color w:val="333333"/>
          <w:sz w:val="23"/>
          <w:szCs w:val="23"/>
        </w:rPr>
        <w:t>Hildreth</w:t>
      </w:r>
      <w:r>
        <w:rPr>
          <w:rStyle w:val="e2ma-style"/>
          <w:rFonts w:ascii="Georgia" w:hAnsi="Georgia" w:cs="Arial"/>
          <w:color w:val="333333"/>
          <w:sz w:val="23"/>
          <w:szCs w:val="23"/>
        </w:rPr>
        <w:t xml:space="preserve"> </w:t>
      </w:r>
      <w:r w:rsidR="00E32205">
        <w:rPr>
          <w:rStyle w:val="e2ma-style"/>
          <w:rFonts w:ascii="Georgia" w:hAnsi="Georgia" w:cs="Arial"/>
          <w:color w:val="333333"/>
          <w:sz w:val="23"/>
          <w:szCs w:val="23"/>
        </w:rPr>
        <w:t xml:space="preserve">enlightened that </w:t>
      </w:r>
      <w:r>
        <w:rPr>
          <w:rStyle w:val="e2ma-style"/>
          <w:rFonts w:ascii="Georgia" w:hAnsi="Georgia" w:cs="Arial"/>
          <w:color w:val="333333"/>
          <w:sz w:val="23"/>
          <w:szCs w:val="23"/>
        </w:rPr>
        <w:t>it will be essential to build a safe space in which to have this type of conversation.</w:t>
      </w:r>
      <w:r w:rsidR="00506224" w:rsidRPr="008449D4">
        <w:rPr>
          <w:rStyle w:val="e2ma-style"/>
          <w:rFonts w:ascii="Georgia" w:hAnsi="Georgia" w:cs="Arial"/>
          <w:color w:val="333333"/>
          <w:sz w:val="23"/>
          <w:szCs w:val="23"/>
        </w:rPr>
        <w:t xml:space="preserve"> </w:t>
      </w:r>
      <w:r w:rsidR="00CD3400">
        <w:rPr>
          <w:rStyle w:val="e2ma-style"/>
          <w:rFonts w:ascii="Georgia" w:hAnsi="Georgia" w:cs="Arial"/>
          <w:color w:val="333333"/>
          <w:sz w:val="23"/>
          <w:szCs w:val="23"/>
        </w:rPr>
        <w:t xml:space="preserve"> E.D. Fowler-Green reinforced this assertion by noting that many of the cadets are not from Nashville and have never been in a cross-</w:t>
      </w:r>
      <w:r w:rsidR="00BF714B">
        <w:rPr>
          <w:rStyle w:val="e2ma-style"/>
          <w:rFonts w:ascii="Georgia" w:hAnsi="Georgia" w:cs="Arial"/>
          <w:color w:val="333333"/>
          <w:sz w:val="23"/>
          <w:szCs w:val="23"/>
        </w:rPr>
        <w:t>cultural</w:t>
      </w:r>
      <w:r w:rsidR="00CD3400">
        <w:rPr>
          <w:rStyle w:val="e2ma-style"/>
          <w:rFonts w:ascii="Georgia" w:hAnsi="Georgia" w:cs="Arial"/>
          <w:color w:val="333333"/>
          <w:sz w:val="23"/>
          <w:szCs w:val="23"/>
        </w:rPr>
        <w:t xml:space="preserve"> environment.</w:t>
      </w:r>
    </w:p>
    <w:p w:rsidR="000006A9" w:rsidRDefault="000006A9" w:rsidP="00346A9C">
      <w:pPr>
        <w:spacing w:after="0" w:line="240" w:lineRule="auto"/>
        <w:ind w:left="1800"/>
        <w:rPr>
          <w:rStyle w:val="e2ma-style"/>
          <w:rFonts w:ascii="Georgia" w:hAnsi="Georgia" w:cs="Arial"/>
          <w:color w:val="333333"/>
          <w:sz w:val="23"/>
          <w:szCs w:val="23"/>
        </w:rPr>
      </w:pPr>
    </w:p>
    <w:p w:rsidR="00506224" w:rsidRPr="006B3104" w:rsidRDefault="00CF7FF9" w:rsidP="00346A9C">
      <w:pPr>
        <w:spacing w:after="0" w:line="240" w:lineRule="auto"/>
        <w:ind w:left="1800"/>
        <w:rPr>
          <w:rStyle w:val="e2ma-style"/>
          <w:rFonts w:ascii="Georgia" w:hAnsi="Georgia" w:cs="Arial"/>
          <w:b/>
          <w:color w:val="333333"/>
          <w:sz w:val="23"/>
          <w:szCs w:val="23"/>
        </w:rPr>
      </w:pPr>
      <w:r>
        <w:rPr>
          <w:rStyle w:val="e2ma-style"/>
          <w:rFonts w:ascii="Georgia" w:hAnsi="Georgia" w:cs="Arial"/>
          <w:color w:val="333333"/>
          <w:sz w:val="23"/>
          <w:szCs w:val="23"/>
        </w:rPr>
        <w:t xml:space="preserve">Comm. Gomez noted that the MNPD initiative </w:t>
      </w:r>
      <w:r w:rsidRPr="00922802">
        <w:rPr>
          <w:rStyle w:val="e2ma-style"/>
          <w:rFonts w:ascii="Georgia" w:hAnsi="Georgia" w:cs="Arial"/>
          <w:i/>
          <w:color w:val="333333"/>
          <w:sz w:val="23"/>
          <w:szCs w:val="23"/>
        </w:rPr>
        <w:t>El Protector</w:t>
      </w:r>
      <w:r>
        <w:rPr>
          <w:rStyle w:val="e2ma-style"/>
          <w:rFonts w:ascii="Georgia" w:hAnsi="Georgia" w:cs="Arial"/>
          <w:color w:val="333333"/>
          <w:sz w:val="23"/>
          <w:szCs w:val="23"/>
        </w:rPr>
        <w:t xml:space="preserve"> has been tremendously effective and wonders if the police department is considering replicating it for other communities.  E.D. Fowler-Green said she wasn’t sure but it’s worth looking into.</w:t>
      </w:r>
    </w:p>
    <w:p w:rsidR="00506224" w:rsidRDefault="00506224" w:rsidP="00936F89">
      <w:pPr>
        <w:pStyle w:val="ListParagraph"/>
        <w:ind w:left="1685"/>
        <w:rPr>
          <w:rStyle w:val="e2ma-style"/>
          <w:rFonts w:ascii="Georgia" w:hAnsi="Georgia" w:cs="Arial"/>
          <w:b/>
          <w:color w:val="333333"/>
          <w:sz w:val="23"/>
          <w:szCs w:val="23"/>
        </w:rPr>
      </w:pPr>
    </w:p>
    <w:p w:rsidR="00506224" w:rsidRPr="000006A9" w:rsidRDefault="004A7B2E" w:rsidP="00922802">
      <w:pPr>
        <w:spacing w:after="0" w:line="240" w:lineRule="auto"/>
        <w:ind w:left="1800"/>
        <w:rPr>
          <w:rStyle w:val="e2ma-style"/>
          <w:rFonts w:ascii="Georgia" w:hAnsi="Georgia" w:cs="Arial"/>
          <w:color w:val="333333"/>
          <w:sz w:val="23"/>
          <w:szCs w:val="23"/>
        </w:rPr>
      </w:pPr>
      <w:r>
        <w:rPr>
          <w:rStyle w:val="e2ma-style"/>
          <w:rFonts w:ascii="Georgia" w:hAnsi="Georgia" w:cs="Arial"/>
          <w:color w:val="333333"/>
          <w:sz w:val="23"/>
          <w:szCs w:val="23"/>
        </w:rPr>
        <w:t>E.D. Fowler-Green reiterated that the primary g</w:t>
      </w:r>
      <w:r w:rsidR="00506224" w:rsidRPr="000006A9">
        <w:rPr>
          <w:rStyle w:val="e2ma-style"/>
          <w:rFonts w:ascii="Georgia" w:hAnsi="Georgia" w:cs="Arial"/>
          <w:color w:val="333333"/>
          <w:sz w:val="23"/>
          <w:szCs w:val="23"/>
        </w:rPr>
        <w:t>oal</w:t>
      </w:r>
      <w:r>
        <w:rPr>
          <w:rStyle w:val="e2ma-style"/>
          <w:rFonts w:ascii="Georgia" w:hAnsi="Georgia" w:cs="Arial"/>
          <w:color w:val="333333"/>
          <w:sz w:val="23"/>
          <w:szCs w:val="23"/>
        </w:rPr>
        <w:t xml:space="preserve"> of </w:t>
      </w:r>
      <w:r w:rsidRPr="00922802">
        <w:rPr>
          <w:rStyle w:val="e2ma-style"/>
          <w:rFonts w:ascii="Georgia" w:hAnsi="Georgia" w:cs="Arial"/>
          <w:i/>
          <w:color w:val="333333"/>
          <w:sz w:val="23"/>
          <w:szCs w:val="23"/>
        </w:rPr>
        <w:t xml:space="preserve">the Mobile Diversity </w:t>
      </w:r>
      <w:r w:rsidR="00922802">
        <w:rPr>
          <w:rStyle w:val="e2ma-style"/>
          <w:rFonts w:ascii="Georgia" w:hAnsi="Georgia" w:cs="Arial"/>
          <w:i/>
          <w:color w:val="333333"/>
          <w:sz w:val="23"/>
          <w:szCs w:val="23"/>
        </w:rPr>
        <w:t>Seminar</w:t>
      </w:r>
      <w:r>
        <w:rPr>
          <w:rStyle w:val="e2ma-style"/>
          <w:rFonts w:ascii="Georgia" w:hAnsi="Georgia" w:cs="Arial"/>
          <w:color w:val="333333"/>
          <w:sz w:val="23"/>
          <w:szCs w:val="23"/>
        </w:rPr>
        <w:t xml:space="preserve"> is to </w:t>
      </w:r>
      <w:r w:rsidR="00506224" w:rsidRPr="000006A9">
        <w:rPr>
          <w:rStyle w:val="e2ma-style"/>
          <w:rFonts w:ascii="Georgia" w:hAnsi="Georgia" w:cs="Arial"/>
          <w:color w:val="333333"/>
          <w:sz w:val="23"/>
          <w:szCs w:val="23"/>
        </w:rPr>
        <w:t xml:space="preserve">build something that’s sustainable to provide daylong </w:t>
      </w:r>
      <w:r w:rsidR="00F11160" w:rsidRPr="000006A9">
        <w:rPr>
          <w:rStyle w:val="e2ma-style"/>
          <w:rFonts w:ascii="Georgia" w:hAnsi="Georgia" w:cs="Arial"/>
          <w:color w:val="333333"/>
          <w:sz w:val="23"/>
          <w:szCs w:val="23"/>
        </w:rPr>
        <w:t>train</w:t>
      </w:r>
      <w:r w:rsidR="00F11160">
        <w:rPr>
          <w:rStyle w:val="e2ma-style"/>
          <w:rFonts w:ascii="Georgia" w:hAnsi="Georgia" w:cs="Arial"/>
          <w:color w:val="333333"/>
          <w:sz w:val="23"/>
          <w:szCs w:val="23"/>
        </w:rPr>
        <w:t>in</w:t>
      </w:r>
      <w:r w:rsidR="00F11160" w:rsidRPr="000006A9">
        <w:rPr>
          <w:rStyle w:val="e2ma-style"/>
          <w:rFonts w:ascii="Georgia" w:hAnsi="Georgia" w:cs="Arial"/>
          <w:color w:val="333333"/>
          <w:sz w:val="23"/>
          <w:szCs w:val="23"/>
        </w:rPr>
        <w:t>g</w:t>
      </w:r>
      <w:r w:rsidR="00506224" w:rsidRPr="000006A9">
        <w:rPr>
          <w:rStyle w:val="e2ma-style"/>
          <w:rFonts w:ascii="Georgia" w:hAnsi="Georgia" w:cs="Arial"/>
          <w:color w:val="333333"/>
          <w:sz w:val="23"/>
          <w:szCs w:val="23"/>
        </w:rPr>
        <w:t xml:space="preserve"> </w:t>
      </w:r>
      <w:r w:rsidR="00F11160" w:rsidRPr="000006A9">
        <w:rPr>
          <w:rStyle w:val="e2ma-style"/>
          <w:rFonts w:ascii="Georgia" w:hAnsi="Georgia" w:cs="Arial"/>
          <w:color w:val="333333"/>
          <w:sz w:val="23"/>
          <w:szCs w:val="23"/>
        </w:rPr>
        <w:t>for</w:t>
      </w:r>
      <w:r w:rsidR="00506224" w:rsidRPr="000006A9">
        <w:rPr>
          <w:rStyle w:val="e2ma-style"/>
          <w:rFonts w:ascii="Georgia" w:hAnsi="Georgia" w:cs="Arial"/>
          <w:color w:val="333333"/>
          <w:sz w:val="23"/>
          <w:szCs w:val="23"/>
        </w:rPr>
        <w:t xml:space="preserve"> every recruit class.  </w:t>
      </w:r>
    </w:p>
    <w:p w:rsidR="002F0837" w:rsidRDefault="002F0837">
      <w:pPr>
        <w:rPr>
          <w:rStyle w:val="e2ma-style"/>
          <w:rFonts w:ascii="Georgia" w:hAnsi="Georgia" w:cs="Arial"/>
          <w:color w:val="333333"/>
          <w:sz w:val="23"/>
          <w:szCs w:val="23"/>
        </w:rPr>
      </w:pPr>
      <w:r>
        <w:rPr>
          <w:rStyle w:val="e2ma-style"/>
          <w:rFonts w:ascii="Georgia" w:hAnsi="Georgia" w:cs="Arial"/>
          <w:color w:val="333333"/>
          <w:sz w:val="23"/>
          <w:szCs w:val="23"/>
        </w:rPr>
        <w:br w:type="page"/>
      </w:r>
    </w:p>
    <w:p w:rsidR="00506224" w:rsidRDefault="00506224" w:rsidP="00936F89">
      <w:pPr>
        <w:pStyle w:val="ListParagraph"/>
        <w:ind w:left="1685"/>
        <w:rPr>
          <w:rStyle w:val="e2ma-style"/>
          <w:rFonts w:ascii="Georgia" w:hAnsi="Georgia" w:cs="Arial"/>
          <w:color w:val="333333"/>
          <w:sz w:val="23"/>
          <w:szCs w:val="23"/>
        </w:rPr>
      </w:pPr>
    </w:p>
    <w:p w:rsidR="002871AC" w:rsidRPr="000B0438" w:rsidRDefault="00506224" w:rsidP="002871AC">
      <w:pPr>
        <w:pStyle w:val="ListParagraph"/>
        <w:numPr>
          <w:ilvl w:val="0"/>
          <w:numId w:val="34"/>
        </w:numPr>
        <w:rPr>
          <w:rStyle w:val="e2ma-style"/>
          <w:rFonts w:ascii="Georgia" w:hAnsi="Georgia" w:cs="Arial"/>
          <w:color w:val="333333"/>
          <w:sz w:val="23"/>
          <w:szCs w:val="23"/>
        </w:rPr>
      </w:pPr>
      <w:r w:rsidRPr="00532D67">
        <w:rPr>
          <w:rStyle w:val="e2ma-style"/>
          <w:rFonts w:ascii="Georgia" w:hAnsi="Georgia" w:cs="Arial"/>
          <w:b/>
          <w:color w:val="333333"/>
          <w:sz w:val="23"/>
          <w:szCs w:val="23"/>
        </w:rPr>
        <w:t>Iftar</w:t>
      </w:r>
    </w:p>
    <w:p w:rsidR="00506224" w:rsidRPr="00936F89" w:rsidRDefault="008F0CCC" w:rsidP="002045CB">
      <w:pPr>
        <w:spacing w:after="0" w:line="240" w:lineRule="auto"/>
        <w:ind w:left="180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announced that all systems are </w:t>
      </w:r>
      <w:proofErr w:type="gramStart"/>
      <w:r>
        <w:rPr>
          <w:rStyle w:val="e2ma-style"/>
          <w:rFonts w:ascii="Georgia" w:hAnsi="Georgia" w:cs="Arial"/>
          <w:color w:val="333333"/>
          <w:sz w:val="23"/>
          <w:szCs w:val="23"/>
        </w:rPr>
        <w:t>go</w:t>
      </w:r>
      <w:proofErr w:type="gramEnd"/>
      <w:r>
        <w:rPr>
          <w:rStyle w:val="e2ma-style"/>
          <w:rFonts w:ascii="Georgia" w:hAnsi="Georgia" w:cs="Arial"/>
          <w:color w:val="333333"/>
          <w:sz w:val="23"/>
          <w:szCs w:val="23"/>
        </w:rPr>
        <w:t xml:space="preserve">.  The venue, caterer, </w:t>
      </w:r>
      <w:r w:rsidR="00632A05">
        <w:rPr>
          <w:rStyle w:val="e2ma-style"/>
          <w:rFonts w:ascii="Georgia" w:hAnsi="Georgia" w:cs="Arial"/>
          <w:color w:val="333333"/>
          <w:sz w:val="23"/>
          <w:szCs w:val="23"/>
        </w:rPr>
        <w:t>and other essential elements</w:t>
      </w:r>
      <w:r>
        <w:rPr>
          <w:rStyle w:val="e2ma-style"/>
          <w:rFonts w:ascii="Georgia" w:hAnsi="Georgia" w:cs="Arial"/>
          <w:color w:val="333333"/>
          <w:sz w:val="23"/>
          <w:szCs w:val="23"/>
        </w:rPr>
        <w:t xml:space="preserve"> are in place.</w:t>
      </w:r>
      <w:r w:rsidR="00506224" w:rsidRPr="00936F89">
        <w:rPr>
          <w:rStyle w:val="e2ma-style"/>
          <w:rFonts w:ascii="Georgia" w:hAnsi="Georgia" w:cs="Arial"/>
          <w:color w:val="333333"/>
          <w:sz w:val="23"/>
          <w:szCs w:val="23"/>
        </w:rPr>
        <w:t xml:space="preserve">  </w:t>
      </w:r>
      <w:r>
        <w:rPr>
          <w:rStyle w:val="e2ma-style"/>
          <w:rFonts w:ascii="Georgia" w:hAnsi="Georgia" w:cs="Arial"/>
          <w:color w:val="333333"/>
          <w:sz w:val="23"/>
          <w:szCs w:val="23"/>
        </w:rPr>
        <w:t xml:space="preserve">She reminded that this year’s </w:t>
      </w:r>
      <w:r w:rsidRPr="002F0837">
        <w:rPr>
          <w:rStyle w:val="e2ma-style"/>
          <w:rFonts w:ascii="Georgia" w:hAnsi="Georgia" w:cs="Arial"/>
          <w:i/>
          <w:color w:val="333333"/>
          <w:sz w:val="23"/>
          <w:szCs w:val="23"/>
        </w:rPr>
        <w:t>Music City Iftar</w:t>
      </w:r>
      <w:r>
        <w:rPr>
          <w:rStyle w:val="e2ma-style"/>
          <w:rFonts w:ascii="Georgia" w:hAnsi="Georgia" w:cs="Arial"/>
          <w:color w:val="333333"/>
          <w:sz w:val="23"/>
          <w:szCs w:val="23"/>
        </w:rPr>
        <w:t xml:space="preserve"> is on Tuesday, June 14</w:t>
      </w:r>
      <w:r w:rsidRPr="008F0CCC">
        <w:rPr>
          <w:rStyle w:val="e2ma-style"/>
          <w:rFonts w:ascii="Georgia" w:hAnsi="Georgia" w:cs="Arial"/>
          <w:color w:val="333333"/>
          <w:sz w:val="23"/>
          <w:szCs w:val="23"/>
          <w:vertAlign w:val="superscript"/>
        </w:rPr>
        <w:t>th</w:t>
      </w:r>
      <w:r>
        <w:rPr>
          <w:rStyle w:val="e2ma-style"/>
          <w:rFonts w:ascii="Georgia" w:hAnsi="Georgia" w:cs="Arial"/>
          <w:color w:val="333333"/>
          <w:sz w:val="23"/>
          <w:szCs w:val="23"/>
        </w:rPr>
        <w:t xml:space="preserve"> at OZ Arts.  She warned that if anyone </w:t>
      </w:r>
      <w:r w:rsidR="00506224" w:rsidRPr="00936F89">
        <w:rPr>
          <w:rStyle w:val="e2ma-style"/>
          <w:rFonts w:ascii="Georgia" w:hAnsi="Georgia" w:cs="Arial"/>
          <w:color w:val="333333"/>
          <w:sz w:val="23"/>
          <w:szCs w:val="23"/>
        </w:rPr>
        <w:t>want</w:t>
      </w:r>
      <w:r>
        <w:rPr>
          <w:rStyle w:val="e2ma-style"/>
          <w:rFonts w:ascii="Georgia" w:hAnsi="Georgia" w:cs="Arial"/>
          <w:color w:val="333333"/>
          <w:sz w:val="23"/>
          <w:szCs w:val="23"/>
        </w:rPr>
        <w:t>s</w:t>
      </w:r>
      <w:r w:rsidR="00506224" w:rsidRPr="00936F89">
        <w:rPr>
          <w:rStyle w:val="e2ma-style"/>
          <w:rFonts w:ascii="Georgia" w:hAnsi="Georgia" w:cs="Arial"/>
          <w:color w:val="333333"/>
          <w:sz w:val="23"/>
          <w:szCs w:val="23"/>
        </w:rPr>
        <w:t xml:space="preserve"> an advance ticket, </w:t>
      </w:r>
      <w:r>
        <w:rPr>
          <w:rStyle w:val="e2ma-style"/>
          <w:rFonts w:ascii="Georgia" w:hAnsi="Georgia" w:cs="Arial"/>
          <w:color w:val="333333"/>
          <w:sz w:val="23"/>
          <w:szCs w:val="23"/>
        </w:rPr>
        <w:t xml:space="preserve">to call Mark, Director of </w:t>
      </w:r>
      <w:r w:rsidR="00F11160">
        <w:rPr>
          <w:rStyle w:val="e2ma-style"/>
          <w:rFonts w:ascii="Georgia" w:hAnsi="Georgia" w:cs="Arial"/>
          <w:color w:val="333333"/>
          <w:sz w:val="23"/>
          <w:szCs w:val="23"/>
        </w:rPr>
        <w:t>Operations</w:t>
      </w:r>
      <w:r>
        <w:rPr>
          <w:rStyle w:val="e2ma-style"/>
          <w:rFonts w:ascii="Georgia" w:hAnsi="Georgia" w:cs="Arial"/>
          <w:color w:val="333333"/>
          <w:sz w:val="23"/>
          <w:szCs w:val="23"/>
        </w:rPr>
        <w:t xml:space="preserve"> and Special Projects</w:t>
      </w:r>
      <w:r w:rsidR="002F0837">
        <w:rPr>
          <w:rStyle w:val="e2ma-style"/>
          <w:rFonts w:ascii="Georgia" w:hAnsi="Georgia" w:cs="Arial"/>
          <w:color w:val="333333"/>
          <w:sz w:val="23"/>
          <w:szCs w:val="23"/>
        </w:rPr>
        <w:t>,</w:t>
      </w:r>
      <w:r>
        <w:rPr>
          <w:rStyle w:val="e2ma-style"/>
          <w:rFonts w:ascii="Georgia" w:hAnsi="Georgia" w:cs="Arial"/>
          <w:color w:val="333333"/>
          <w:sz w:val="23"/>
          <w:szCs w:val="23"/>
        </w:rPr>
        <w:t xml:space="preserve"> </w:t>
      </w:r>
      <w:r w:rsidR="002F0837">
        <w:rPr>
          <w:rStyle w:val="e2ma-style"/>
          <w:rFonts w:ascii="Georgia" w:hAnsi="Georgia" w:cs="Arial"/>
          <w:color w:val="333333"/>
          <w:sz w:val="23"/>
          <w:szCs w:val="23"/>
        </w:rPr>
        <w:t xml:space="preserve">as soon as possible </w:t>
      </w:r>
      <w:r>
        <w:rPr>
          <w:rStyle w:val="e2ma-style"/>
          <w:rFonts w:ascii="Georgia" w:hAnsi="Georgia" w:cs="Arial"/>
          <w:color w:val="333333"/>
          <w:sz w:val="23"/>
          <w:szCs w:val="23"/>
        </w:rPr>
        <w:t>because tickets are released to the public on Monday, May 9</w:t>
      </w:r>
      <w:r w:rsidRPr="008F0CCC">
        <w:rPr>
          <w:rStyle w:val="e2ma-style"/>
          <w:rFonts w:ascii="Georgia" w:hAnsi="Georgia" w:cs="Arial"/>
          <w:color w:val="333333"/>
          <w:sz w:val="23"/>
          <w:szCs w:val="23"/>
          <w:vertAlign w:val="superscript"/>
        </w:rPr>
        <w:t>th</w:t>
      </w:r>
      <w:r>
        <w:rPr>
          <w:rStyle w:val="e2ma-style"/>
          <w:rFonts w:ascii="Georgia" w:hAnsi="Georgia" w:cs="Arial"/>
          <w:color w:val="333333"/>
          <w:sz w:val="23"/>
          <w:szCs w:val="23"/>
        </w:rPr>
        <w:t xml:space="preserve">.  And, because they are in such high demand, she requested that if a Commissioner reserves a ticket, to </w:t>
      </w:r>
      <w:r w:rsidR="00506224" w:rsidRPr="00936F89">
        <w:rPr>
          <w:rStyle w:val="e2ma-style"/>
          <w:rFonts w:ascii="Georgia" w:hAnsi="Georgia" w:cs="Arial"/>
          <w:color w:val="333333"/>
          <w:sz w:val="23"/>
          <w:szCs w:val="23"/>
        </w:rPr>
        <w:t>please show up.</w:t>
      </w:r>
    </w:p>
    <w:p w:rsidR="00506224" w:rsidRDefault="00506224" w:rsidP="00391166">
      <w:pPr>
        <w:pStyle w:val="ListParagraph"/>
        <w:ind w:left="1685"/>
        <w:rPr>
          <w:rStyle w:val="e2ma-style"/>
          <w:rFonts w:ascii="Georgia" w:hAnsi="Georgia" w:cs="Arial"/>
          <w:color w:val="333333"/>
          <w:sz w:val="23"/>
          <w:szCs w:val="23"/>
        </w:rPr>
      </w:pPr>
    </w:p>
    <w:p w:rsidR="00506224" w:rsidRPr="00532D67" w:rsidRDefault="00587E54" w:rsidP="00587E54">
      <w:pPr>
        <w:spacing w:after="0" w:line="240" w:lineRule="auto"/>
        <w:ind w:left="1800" w:hanging="360"/>
        <w:rPr>
          <w:rStyle w:val="e2ma-style"/>
          <w:rFonts w:ascii="Georgia" w:hAnsi="Georgia" w:cs="Arial"/>
          <w:b/>
          <w:color w:val="333333"/>
          <w:sz w:val="23"/>
          <w:szCs w:val="23"/>
        </w:rPr>
      </w:pPr>
      <w:r>
        <w:rPr>
          <w:rStyle w:val="e2ma-style"/>
          <w:rFonts w:ascii="Georgia" w:hAnsi="Georgia" w:cs="Arial"/>
          <w:b/>
          <w:color w:val="333333"/>
          <w:sz w:val="23"/>
          <w:szCs w:val="23"/>
        </w:rPr>
        <w:t>C.</w:t>
      </w:r>
      <w:r>
        <w:rPr>
          <w:rStyle w:val="e2ma-style"/>
          <w:rFonts w:ascii="Georgia" w:hAnsi="Georgia" w:cs="Arial"/>
          <w:b/>
          <w:color w:val="333333"/>
          <w:sz w:val="23"/>
          <w:szCs w:val="23"/>
        </w:rPr>
        <w:tab/>
      </w:r>
      <w:r w:rsidR="00391166" w:rsidRPr="00532D67">
        <w:rPr>
          <w:rStyle w:val="e2ma-style"/>
          <w:rFonts w:ascii="Georgia" w:hAnsi="Georgia" w:cs="Arial"/>
          <w:b/>
          <w:color w:val="333333"/>
          <w:sz w:val="23"/>
          <w:szCs w:val="23"/>
        </w:rPr>
        <w:t>New MHRC</w:t>
      </w:r>
      <w:r w:rsidR="00506224" w:rsidRPr="00532D67">
        <w:rPr>
          <w:rStyle w:val="e2ma-style"/>
          <w:rFonts w:ascii="Georgia" w:hAnsi="Georgia" w:cs="Arial"/>
          <w:b/>
          <w:color w:val="333333"/>
          <w:sz w:val="23"/>
          <w:szCs w:val="23"/>
        </w:rPr>
        <w:t xml:space="preserve"> Brochure</w:t>
      </w:r>
    </w:p>
    <w:p w:rsidR="00506224" w:rsidRDefault="0048475F" w:rsidP="00587E54">
      <w:pPr>
        <w:spacing w:after="0" w:line="240" w:lineRule="auto"/>
        <w:ind w:left="1800"/>
        <w:rPr>
          <w:rStyle w:val="e2ma-style"/>
          <w:rFonts w:ascii="Georgia" w:hAnsi="Georgia" w:cs="Arial"/>
          <w:color w:val="333333"/>
          <w:sz w:val="23"/>
          <w:szCs w:val="23"/>
        </w:rPr>
      </w:pPr>
      <w:r>
        <w:rPr>
          <w:rStyle w:val="e2ma-style"/>
          <w:rFonts w:ascii="Georgia" w:hAnsi="Georgia" w:cs="Arial"/>
          <w:color w:val="333333"/>
          <w:sz w:val="23"/>
          <w:szCs w:val="23"/>
        </w:rPr>
        <w:t xml:space="preserve">E.D. circulated a mock-up of the new MHRC </w:t>
      </w:r>
      <w:r w:rsidR="00F11160">
        <w:rPr>
          <w:rStyle w:val="e2ma-style"/>
          <w:rFonts w:ascii="Georgia" w:hAnsi="Georgia" w:cs="Arial"/>
          <w:color w:val="333333"/>
          <w:sz w:val="23"/>
          <w:szCs w:val="23"/>
        </w:rPr>
        <w:t>brochures</w:t>
      </w:r>
      <w:r>
        <w:rPr>
          <w:rStyle w:val="e2ma-style"/>
          <w:rFonts w:ascii="Georgia" w:hAnsi="Georgia" w:cs="Arial"/>
          <w:color w:val="333333"/>
          <w:sz w:val="23"/>
          <w:szCs w:val="23"/>
        </w:rPr>
        <w:t xml:space="preserve">.  </w:t>
      </w:r>
      <w:r w:rsidR="00506224">
        <w:rPr>
          <w:rStyle w:val="e2ma-style"/>
          <w:rFonts w:ascii="Georgia" w:hAnsi="Georgia" w:cs="Arial"/>
          <w:color w:val="333333"/>
          <w:sz w:val="23"/>
          <w:szCs w:val="23"/>
        </w:rPr>
        <w:t>Comm. Pryor</w:t>
      </w:r>
      <w:r>
        <w:rPr>
          <w:rStyle w:val="e2ma-style"/>
          <w:rFonts w:ascii="Georgia" w:hAnsi="Georgia" w:cs="Arial"/>
          <w:color w:val="333333"/>
          <w:sz w:val="23"/>
          <w:szCs w:val="23"/>
        </w:rPr>
        <w:t xml:space="preserve"> expressed how they are the perfect </w:t>
      </w:r>
      <w:r w:rsidR="00880AB1">
        <w:rPr>
          <w:rStyle w:val="e2ma-style"/>
          <w:rFonts w:ascii="Georgia" w:hAnsi="Georgia" w:cs="Arial"/>
          <w:color w:val="333333"/>
          <w:sz w:val="23"/>
          <w:szCs w:val="23"/>
        </w:rPr>
        <w:t>in terms of shape and size</w:t>
      </w:r>
      <w:r w:rsidR="00DB745E">
        <w:rPr>
          <w:rStyle w:val="e2ma-style"/>
          <w:rFonts w:ascii="Georgia" w:hAnsi="Georgia" w:cs="Arial"/>
          <w:color w:val="333333"/>
          <w:sz w:val="23"/>
          <w:szCs w:val="23"/>
        </w:rPr>
        <w:t>; s</w:t>
      </w:r>
      <w:r>
        <w:rPr>
          <w:rStyle w:val="e2ma-style"/>
          <w:rFonts w:ascii="Georgia" w:hAnsi="Georgia" w:cs="Arial"/>
          <w:color w:val="333333"/>
          <w:sz w:val="23"/>
          <w:szCs w:val="23"/>
        </w:rPr>
        <w:t xml:space="preserve">he particularly likes the way they open up to three intersecting circles describing our commitment to policy and research.  E.D. Fowler-Green said we </w:t>
      </w:r>
      <w:r w:rsidR="00506224">
        <w:rPr>
          <w:rStyle w:val="e2ma-style"/>
          <w:rFonts w:ascii="Georgia" w:hAnsi="Georgia" w:cs="Arial"/>
          <w:color w:val="333333"/>
          <w:sz w:val="23"/>
          <w:szCs w:val="23"/>
        </w:rPr>
        <w:t>worked w</w:t>
      </w:r>
      <w:r>
        <w:rPr>
          <w:rStyle w:val="e2ma-style"/>
          <w:rFonts w:ascii="Georgia" w:hAnsi="Georgia" w:cs="Arial"/>
          <w:color w:val="333333"/>
          <w:sz w:val="23"/>
          <w:szCs w:val="23"/>
        </w:rPr>
        <w:t xml:space="preserve">ith a </w:t>
      </w:r>
      <w:r w:rsidR="00506224">
        <w:rPr>
          <w:rStyle w:val="e2ma-style"/>
          <w:rFonts w:ascii="Georgia" w:hAnsi="Georgia" w:cs="Arial"/>
          <w:color w:val="333333"/>
          <w:sz w:val="23"/>
          <w:szCs w:val="23"/>
        </w:rPr>
        <w:t xml:space="preserve">wonderful consultant.  </w:t>
      </w:r>
      <w:r>
        <w:rPr>
          <w:rStyle w:val="e2ma-style"/>
          <w:rFonts w:ascii="Georgia" w:hAnsi="Georgia" w:cs="Arial"/>
          <w:color w:val="333333"/>
          <w:sz w:val="23"/>
          <w:szCs w:val="23"/>
        </w:rPr>
        <w:t>She will bring final copies for circulation to the next meeting.</w:t>
      </w:r>
    </w:p>
    <w:p w:rsidR="00936F89" w:rsidRDefault="00936F89" w:rsidP="00391166">
      <w:pPr>
        <w:pStyle w:val="ListParagraph"/>
        <w:ind w:left="1440"/>
        <w:rPr>
          <w:rStyle w:val="e2ma-style"/>
          <w:rFonts w:ascii="Georgia" w:hAnsi="Georgia" w:cs="Arial"/>
          <w:color w:val="333333"/>
          <w:sz w:val="23"/>
          <w:szCs w:val="23"/>
        </w:rPr>
      </w:pPr>
    </w:p>
    <w:p w:rsidR="00EF2D7E" w:rsidRPr="008B21C6" w:rsidRDefault="008B21C6" w:rsidP="008B21C6">
      <w:pPr>
        <w:pStyle w:val="ListParagraph"/>
        <w:tabs>
          <w:tab w:val="left" w:pos="1800"/>
        </w:tabs>
        <w:ind w:left="1440"/>
        <w:rPr>
          <w:rStyle w:val="e2ma-style"/>
          <w:rFonts w:ascii="Georgia" w:hAnsi="Georgia" w:cs="Arial"/>
          <w:b/>
          <w:color w:val="333333"/>
          <w:sz w:val="23"/>
          <w:szCs w:val="23"/>
        </w:rPr>
      </w:pPr>
      <w:r w:rsidRPr="008B21C6">
        <w:rPr>
          <w:rStyle w:val="e2ma-style"/>
          <w:rFonts w:ascii="Georgia" w:hAnsi="Georgia" w:cs="Arial"/>
          <w:b/>
          <w:color w:val="333333"/>
          <w:sz w:val="23"/>
          <w:szCs w:val="23"/>
        </w:rPr>
        <w:t>D.</w:t>
      </w:r>
      <w:r w:rsidRPr="008B21C6">
        <w:rPr>
          <w:rStyle w:val="e2ma-style"/>
          <w:rFonts w:ascii="Georgia" w:hAnsi="Georgia" w:cs="Arial"/>
          <w:b/>
          <w:color w:val="333333"/>
          <w:sz w:val="23"/>
          <w:szCs w:val="23"/>
        </w:rPr>
        <w:tab/>
      </w:r>
      <w:r w:rsidR="00EF2D7E" w:rsidRPr="008B21C6">
        <w:rPr>
          <w:rStyle w:val="e2ma-style"/>
          <w:rFonts w:ascii="Georgia" w:hAnsi="Georgia" w:cs="Arial"/>
          <w:b/>
          <w:color w:val="333333"/>
          <w:sz w:val="23"/>
          <w:szCs w:val="23"/>
        </w:rPr>
        <w:t>Promotional Video</w:t>
      </w:r>
    </w:p>
    <w:p w:rsidR="00506224" w:rsidRDefault="003F1E14" w:rsidP="00C43CF1">
      <w:pPr>
        <w:pStyle w:val="ListParagraph"/>
        <w:ind w:left="1800"/>
        <w:rPr>
          <w:rStyle w:val="e2ma-style"/>
          <w:rFonts w:ascii="Georgia" w:hAnsi="Georgia" w:cs="Arial"/>
          <w:color w:val="333333"/>
          <w:sz w:val="23"/>
          <w:szCs w:val="23"/>
        </w:rPr>
      </w:pPr>
      <w:r>
        <w:rPr>
          <w:rStyle w:val="e2ma-style"/>
          <w:rFonts w:ascii="Georgia" w:hAnsi="Georgia" w:cs="Arial"/>
          <w:color w:val="333333"/>
          <w:sz w:val="23"/>
          <w:szCs w:val="23"/>
        </w:rPr>
        <w:t xml:space="preserve">E.D. Fowler-Green said that now that she has a better sense of what her office is capable of, </w:t>
      </w:r>
      <w:r w:rsidR="008A76FE">
        <w:rPr>
          <w:rStyle w:val="e2ma-style"/>
          <w:rFonts w:ascii="Georgia" w:hAnsi="Georgia" w:cs="Arial"/>
          <w:color w:val="333333"/>
          <w:sz w:val="23"/>
          <w:szCs w:val="23"/>
        </w:rPr>
        <w:t xml:space="preserve">she </w:t>
      </w:r>
      <w:r>
        <w:rPr>
          <w:rStyle w:val="e2ma-style"/>
          <w:rFonts w:ascii="Georgia" w:hAnsi="Georgia" w:cs="Arial"/>
          <w:color w:val="333333"/>
          <w:sz w:val="23"/>
          <w:szCs w:val="23"/>
        </w:rPr>
        <w:t xml:space="preserve">would like to spend time addressing messaging.  For this reason she has commissioned </w:t>
      </w:r>
      <w:r w:rsidR="00506224">
        <w:rPr>
          <w:rStyle w:val="e2ma-style"/>
          <w:rFonts w:ascii="Georgia" w:hAnsi="Georgia" w:cs="Arial"/>
          <w:color w:val="333333"/>
          <w:sz w:val="23"/>
          <w:szCs w:val="23"/>
        </w:rPr>
        <w:t>Jordan Bellamy</w:t>
      </w:r>
      <w:r w:rsidR="00520B3D">
        <w:rPr>
          <w:rStyle w:val="e2ma-style"/>
          <w:rFonts w:ascii="Georgia" w:hAnsi="Georgia" w:cs="Arial"/>
          <w:color w:val="333333"/>
          <w:sz w:val="23"/>
          <w:szCs w:val="23"/>
        </w:rPr>
        <w:t xml:space="preserve">, the documentarian who produced our Community Statement, </w:t>
      </w:r>
      <w:r w:rsidR="00506224">
        <w:rPr>
          <w:rStyle w:val="e2ma-style"/>
          <w:rFonts w:ascii="Georgia" w:hAnsi="Georgia" w:cs="Arial"/>
          <w:color w:val="333333"/>
          <w:sz w:val="23"/>
          <w:szCs w:val="23"/>
        </w:rPr>
        <w:t xml:space="preserve">to create </w:t>
      </w:r>
      <w:r w:rsidR="00520B3D">
        <w:rPr>
          <w:rStyle w:val="e2ma-style"/>
          <w:rFonts w:ascii="Georgia" w:hAnsi="Georgia" w:cs="Arial"/>
          <w:color w:val="333333"/>
          <w:sz w:val="23"/>
          <w:szCs w:val="23"/>
        </w:rPr>
        <w:t xml:space="preserve">an informative, </w:t>
      </w:r>
      <w:r w:rsidR="00506224">
        <w:rPr>
          <w:rStyle w:val="e2ma-style"/>
          <w:rFonts w:ascii="Georgia" w:hAnsi="Georgia" w:cs="Arial"/>
          <w:color w:val="333333"/>
          <w:sz w:val="23"/>
          <w:szCs w:val="23"/>
        </w:rPr>
        <w:t xml:space="preserve">promotional video for MHRC.  </w:t>
      </w:r>
      <w:r w:rsidR="00520B3D">
        <w:rPr>
          <w:rStyle w:val="e2ma-style"/>
          <w:rFonts w:ascii="Georgia" w:hAnsi="Georgia" w:cs="Arial"/>
          <w:color w:val="333333"/>
          <w:sz w:val="23"/>
          <w:szCs w:val="23"/>
        </w:rPr>
        <w:t>He’s ideal for this project because</w:t>
      </w:r>
      <w:r w:rsidR="00506224">
        <w:rPr>
          <w:rStyle w:val="e2ma-style"/>
          <w:rFonts w:ascii="Georgia" w:hAnsi="Georgia" w:cs="Arial"/>
          <w:color w:val="333333"/>
          <w:sz w:val="23"/>
          <w:szCs w:val="23"/>
        </w:rPr>
        <w:t xml:space="preserve"> he understands what we do AND has great artistic vision.  </w:t>
      </w:r>
      <w:r w:rsidR="00E313B5">
        <w:rPr>
          <w:rStyle w:val="e2ma-style"/>
          <w:rFonts w:ascii="Georgia" w:hAnsi="Georgia" w:cs="Arial"/>
          <w:color w:val="333333"/>
          <w:sz w:val="23"/>
          <w:szCs w:val="23"/>
        </w:rPr>
        <w:t xml:space="preserve"> E.D. Fowler-Green said we’re still in the development phase but hopes to have </w:t>
      </w:r>
      <w:r w:rsidR="002C1A16">
        <w:rPr>
          <w:rStyle w:val="e2ma-style"/>
          <w:rFonts w:ascii="Georgia" w:hAnsi="Georgia" w:cs="Arial"/>
          <w:color w:val="333333"/>
          <w:sz w:val="23"/>
          <w:szCs w:val="23"/>
        </w:rPr>
        <w:t xml:space="preserve">it </w:t>
      </w:r>
      <w:r w:rsidR="00E313B5">
        <w:rPr>
          <w:rStyle w:val="e2ma-style"/>
          <w:rFonts w:ascii="Georgia" w:hAnsi="Georgia" w:cs="Arial"/>
          <w:color w:val="333333"/>
          <w:sz w:val="23"/>
          <w:szCs w:val="23"/>
        </w:rPr>
        <w:t>completed to show at the iftar.</w:t>
      </w:r>
      <w:r w:rsidR="00506224">
        <w:rPr>
          <w:rStyle w:val="e2ma-style"/>
          <w:rFonts w:ascii="Georgia" w:hAnsi="Georgia" w:cs="Arial"/>
          <w:color w:val="333333"/>
          <w:sz w:val="23"/>
          <w:szCs w:val="23"/>
        </w:rPr>
        <w:t xml:space="preserve">  </w:t>
      </w:r>
    </w:p>
    <w:p w:rsidR="00506224" w:rsidRDefault="00506224" w:rsidP="0054765B">
      <w:pPr>
        <w:spacing w:after="0" w:line="240" w:lineRule="auto"/>
        <w:ind w:left="720"/>
        <w:rPr>
          <w:rStyle w:val="e2ma-style"/>
          <w:rFonts w:ascii="Georgia" w:hAnsi="Georgia" w:cs="Arial"/>
          <w:b/>
          <w:color w:val="333333"/>
          <w:sz w:val="24"/>
          <w:szCs w:val="24"/>
        </w:rPr>
      </w:pPr>
    </w:p>
    <w:p w:rsidR="00764641" w:rsidRPr="00C43CF1" w:rsidRDefault="00764641" w:rsidP="00C43CF1">
      <w:pPr>
        <w:pStyle w:val="ListParagraph"/>
        <w:numPr>
          <w:ilvl w:val="0"/>
          <w:numId w:val="30"/>
        </w:numPr>
        <w:tabs>
          <w:tab w:val="left" w:pos="1800"/>
        </w:tabs>
        <w:ind w:firstLine="0"/>
        <w:rPr>
          <w:rStyle w:val="e2ma-style"/>
          <w:rFonts w:ascii="Georgia" w:hAnsi="Georgia" w:cs="Arial"/>
          <w:b/>
          <w:color w:val="333333"/>
          <w:sz w:val="24"/>
          <w:szCs w:val="24"/>
        </w:rPr>
      </w:pPr>
      <w:r w:rsidRPr="00C43CF1">
        <w:rPr>
          <w:rStyle w:val="e2ma-style"/>
          <w:rFonts w:ascii="Georgia" w:hAnsi="Georgia" w:cs="Arial"/>
          <w:b/>
          <w:color w:val="333333"/>
          <w:sz w:val="24"/>
          <w:szCs w:val="24"/>
        </w:rPr>
        <w:t>Additional Events</w:t>
      </w:r>
    </w:p>
    <w:p w:rsidR="00632E29" w:rsidRPr="0072108C" w:rsidRDefault="00632E29" w:rsidP="00C43CF1">
      <w:pPr>
        <w:pStyle w:val="ListParagraph"/>
        <w:numPr>
          <w:ilvl w:val="0"/>
          <w:numId w:val="15"/>
        </w:numPr>
        <w:ind w:left="1980" w:hanging="180"/>
        <w:rPr>
          <w:rFonts w:ascii="Georgia" w:hAnsi="Georgia" w:cs="Arial"/>
          <w:b/>
          <w:color w:val="333333"/>
          <w:sz w:val="23"/>
          <w:szCs w:val="23"/>
        </w:rPr>
      </w:pPr>
      <w:r w:rsidRPr="005D2170">
        <w:rPr>
          <w:rFonts w:ascii="Georgia" w:hAnsi="Georgia" w:cs="Arial"/>
          <w:color w:val="333333"/>
          <w:sz w:val="23"/>
          <w:szCs w:val="23"/>
        </w:rPr>
        <w:t>Fisk Community Festival – Saturday, June 25</w:t>
      </w:r>
      <w:r w:rsidRPr="005D2170">
        <w:rPr>
          <w:rFonts w:ascii="Georgia" w:hAnsi="Georgia" w:cs="Arial"/>
          <w:color w:val="333333"/>
          <w:sz w:val="23"/>
          <w:szCs w:val="23"/>
          <w:vertAlign w:val="superscript"/>
        </w:rPr>
        <w:t>th</w:t>
      </w:r>
      <w:r w:rsidRPr="005D2170">
        <w:rPr>
          <w:rFonts w:ascii="Georgia" w:hAnsi="Georgia" w:cs="Arial"/>
          <w:color w:val="333333"/>
          <w:sz w:val="23"/>
          <w:szCs w:val="23"/>
        </w:rPr>
        <w:t>,12:00 noon-8:00pm</w:t>
      </w:r>
      <w:r w:rsidRPr="00DD606B">
        <w:rPr>
          <w:rFonts w:ascii="Georgia" w:hAnsi="Georgia" w:cs="Arial"/>
          <w:b/>
          <w:color w:val="333333"/>
          <w:sz w:val="20"/>
          <w:szCs w:val="20"/>
        </w:rPr>
        <w:t xml:space="preserve"> </w:t>
      </w:r>
      <w:r w:rsidRPr="00F84A5B">
        <w:rPr>
          <w:rFonts w:ascii="Georgia" w:hAnsi="Georgia" w:cs="Arial"/>
          <w:b/>
          <w:color w:val="333333"/>
          <w:sz w:val="18"/>
          <w:szCs w:val="18"/>
        </w:rPr>
        <w:t>(FREE admission)</w:t>
      </w:r>
    </w:p>
    <w:p w:rsidR="00632E29" w:rsidRPr="0072108C" w:rsidRDefault="00632E29" w:rsidP="00C43CF1">
      <w:pPr>
        <w:pStyle w:val="ListParagraph"/>
        <w:numPr>
          <w:ilvl w:val="0"/>
          <w:numId w:val="15"/>
        </w:numPr>
        <w:ind w:left="1980" w:hanging="180"/>
        <w:rPr>
          <w:rFonts w:ascii="Georgia" w:hAnsi="Georgia" w:cs="Arial"/>
          <w:color w:val="333333"/>
          <w:sz w:val="23"/>
          <w:szCs w:val="23"/>
        </w:rPr>
      </w:pPr>
      <w:r w:rsidRPr="005D2170">
        <w:rPr>
          <w:rFonts w:ascii="Georgia" w:hAnsi="Georgia" w:cs="Arial"/>
          <w:color w:val="333333"/>
          <w:sz w:val="23"/>
          <w:szCs w:val="23"/>
        </w:rPr>
        <w:t>Nashville Pride – Saturday, June 25</w:t>
      </w:r>
      <w:r w:rsidRPr="005D2170">
        <w:rPr>
          <w:rFonts w:ascii="Georgia" w:hAnsi="Georgia" w:cs="Arial"/>
          <w:color w:val="333333"/>
          <w:sz w:val="23"/>
          <w:szCs w:val="23"/>
          <w:vertAlign w:val="superscript"/>
        </w:rPr>
        <w:t>th</w:t>
      </w:r>
      <w:r w:rsidRPr="005D2170">
        <w:rPr>
          <w:rFonts w:ascii="Georgia" w:hAnsi="Georgia" w:cs="Arial"/>
          <w:color w:val="333333"/>
          <w:sz w:val="23"/>
          <w:szCs w:val="23"/>
        </w:rPr>
        <w:t xml:space="preserve"> , 10:00am-5:00pm</w:t>
      </w:r>
      <w:r>
        <w:rPr>
          <w:rFonts w:ascii="Georgia" w:hAnsi="Georgia" w:cs="Arial"/>
          <w:color w:val="333333"/>
          <w:sz w:val="23"/>
          <w:szCs w:val="23"/>
        </w:rPr>
        <w:t xml:space="preserve"> </w:t>
      </w:r>
      <w:r w:rsidRPr="002F446A">
        <w:rPr>
          <w:rFonts w:ascii="Georgia" w:hAnsi="Georgia" w:cs="Arial"/>
          <w:b/>
          <w:color w:val="333333"/>
          <w:sz w:val="18"/>
          <w:szCs w:val="18"/>
        </w:rPr>
        <w:t>(FREE admission)</w:t>
      </w:r>
    </w:p>
    <w:p w:rsidR="00632E29" w:rsidRPr="0072108C" w:rsidRDefault="00632E29" w:rsidP="00C43CF1">
      <w:pPr>
        <w:pStyle w:val="ListParagraph"/>
        <w:numPr>
          <w:ilvl w:val="0"/>
          <w:numId w:val="15"/>
        </w:numPr>
        <w:ind w:left="1980" w:right="-122" w:hanging="180"/>
        <w:rPr>
          <w:rFonts w:ascii="Georgia" w:hAnsi="Georgia" w:cs="Arial"/>
          <w:b/>
          <w:color w:val="333333"/>
          <w:sz w:val="23"/>
          <w:szCs w:val="23"/>
        </w:rPr>
      </w:pPr>
      <w:r>
        <w:rPr>
          <w:rFonts w:ascii="Georgia" w:hAnsi="Georgia" w:cs="Arial"/>
          <w:color w:val="333333"/>
          <w:sz w:val="23"/>
          <w:szCs w:val="23"/>
        </w:rPr>
        <w:t>Southern Foodways Alliance – Thursday, June 23</w:t>
      </w:r>
      <w:r w:rsidRPr="005D2170">
        <w:rPr>
          <w:rFonts w:ascii="Georgia" w:hAnsi="Georgia" w:cs="Arial"/>
          <w:color w:val="333333"/>
          <w:sz w:val="23"/>
          <w:szCs w:val="23"/>
          <w:vertAlign w:val="superscript"/>
        </w:rPr>
        <w:t>rd</w:t>
      </w:r>
      <w:r>
        <w:rPr>
          <w:rFonts w:ascii="Georgia" w:hAnsi="Georgia" w:cs="Arial"/>
          <w:color w:val="333333"/>
          <w:sz w:val="23"/>
          <w:szCs w:val="23"/>
        </w:rPr>
        <w:t xml:space="preserve"> -- Saturday, June 25</w:t>
      </w:r>
      <w:r w:rsidRPr="005D2170">
        <w:rPr>
          <w:rFonts w:ascii="Georgia" w:hAnsi="Georgia" w:cs="Arial"/>
          <w:color w:val="333333"/>
          <w:sz w:val="23"/>
          <w:szCs w:val="23"/>
          <w:vertAlign w:val="superscript"/>
        </w:rPr>
        <w:t>th</w:t>
      </w:r>
      <w:r>
        <w:rPr>
          <w:rFonts w:ascii="Georgia" w:hAnsi="Georgia" w:cs="Arial"/>
          <w:color w:val="333333"/>
          <w:sz w:val="23"/>
          <w:szCs w:val="23"/>
        </w:rPr>
        <w:t xml:space="preserve"> </w:t>
      </w:r>
      <w:r w:rsidRPr="002F446A">
        <w:rPr>
          <w:rFonts w:ascii="Georgia" w:hAnsi="Georgia" w:cs="Arial"/>
          <w:b/>
          <w:color w:val="333333"/>
          <w:sz w:val="18"/>
          <w:szCs w:val="18"/>
        </w:rPr>
        <w:t>(we’re co-facilitating)</w:t>
      </w:r>
    </w:p>
    <w:p w:rsidR="00632E29" w:rsidRDefault="00632E29" w:rsidP="0054765B">
      <w:pPr>
        <w:spacing w:after="0" w:line="240" w:lineRule="auto"/>
        <w:ind w:left="720"/>
        <w:rPr>
          <w:rStyle w:val="e2ma-style"/>
          <w:rFonts w:ascii="Georgia" w:hAnsi="Georgia" w:cs="Arial"/>
          <w:color w:val="333333"/>
          <w:sz w:val="24"/>
          <w:szCs w:val="24"/>
        </w:rPr>
      </w:pPr>
    </w:p>
    <w:p w:rsidR="00632E29" w:rsidRPr="002163E4" w:rsidRDefault="00632E29" w:rsidP="0054765B">
      <w:pPr>
        <w:spacing w:after="0" w:line="240" w:lineRule="auto"/>
        <w:ind w:left="720"/>
        <w:rPr>
          <w:rStyle w:val="e2ma-style"/>
          <w:rFonts w:ascii="Georgia" w:hAnsi="Georgia" w:cs="Arial"/>
          <w:b/>
          <w:color w:val="333333"/>
          <w:sz w:val="24"/>
          <w:szCs w:val="24"/>
        </w:rPr>
      </w:pPr>
      <w:r w:rsidRPr="002163E4">
        <w:rPr>
          <w:rStyle w:val="e2ma-style"/>
          <w:rFonts w:ascii="Georgia" w:hAnsi="Georgia" w:cs="Arial"/>
          <w:b/>
          <w:color w:val="333333"/>
          <w:sz w:val="24"/>
          <w:szCs w:val="24"/>
        </w:rPr>
        <w:t xml:space="preserve">X.     </w:t>
      </w:r>
      <w:r w:rsidRPr="002163E4">
        <w:rPr>
          <w:rStyle w:val="e2ma-style"/>
          <w:rFonts w:ascii="Georgia" w:hAnsi="Georgia" w:cs="Arial"/>
          <w:b/>
          <w:color w:val="333333"/>
          <w:sz w:val="24"/>
          <w:szCs w:val="24"/>
        </w:rPr>
        <w:tab/>
        <w:t>ANNOUNCEMENTS </w:t>
      </w:r>
    </w:p>
    <w:p w:rsidR="00506224" w:rsidRPr="00746902" w:rsidRDefault="00764641" w:rsidP="00746902">
      <w:pPr>
        <w:pStyle w:val="ListParagraph"/>
        <w:numPr>
          <w:ilvl w:val="0"/>
          <w:numId w:val="32"/>
        </w:numPr>
        <w:ind w:left="1620" w:hanging="180"/>
        <w:rPr>
          <w:rStyle w:val="e2ma-style"/>
          <w:rFonts w:ascii="Georgia" w:hAnsi="Georgia" w:cs="Arial"/>
          <w:color w:val="333333"/>
          <w:sz w:val="23"/>
          <w:szCs w:val="23"/>
        </w:rPr>
      </w:pPr>
      <w:r w:rsidRPr="00746902">
        <w:rPr>
          <w:rStyle w:val="e2ma-style"/>
          <w:rFonts w:ascii="Georgia" w:hAnsi="Georgia" w:cs="Arial"/>
          <w:color w:val="333333"/>
          <w:sz w:val="23"/>
          <w:szCs w:val="23"/>
        </w:rPr>
        <w:t xml:space="preserve">Comm. Rodriguez announced that she is involved with </w:t>
      </w:r>
      <w:r w:rsidR="00506224" w:rsidRPr="00746902">
        <w:rPr>
          <w:rStyle w:val="e2ma-style"/>
          <w:rFonts w:ascii="Georgia" w:hAnsi="Georgia" w:cs="Arial"/>
          <w:color w:val="333333"/>
          <w:sz w:val="23"/>
          <w:szCs w:val="23"/>
        </w:rPr>
        <w:t xml:space="preserve">Camp Illuminate, </w:t>
      </w:r>
      <w:r w:rsidRPr="00746902">
        <w:rPr>
          <w:rStyle w:val="e2ma-style"/>
          <w:rFonts w:ascii="Georgia" w:hAnsi="Georgia" w:cs="Arial"/>
          <w:color w:val="333333"/>
          <w:sz w:val="23"/>
          <w:szCs w:val="23"/>
        </w:rPr>
        <w:t xml:space="preserve">a summer program designed for middle school students to </w:t>
      </w:r>
      <w:r w:rsidR="00FB4727" w:rsidRPr="00746902">
        <w:rPr>
          <w:rStyle w:val="e2ma-style"/>
          <w:rFonts w:ascii="Georgia" w:hAnsi="Georgia" w:cs="Arial"/>
          <w:color w:val="333333"/>
          <w:sz w:val="23"/>
          <w:szCs w:val="23"/>
        </w:rPr>
        <w:t>strengthen</w:t>
      </w:r>
      <w:r w:rsidRPr="00746902">
        <w:rPr>
          <w:rStyle w:val="e2ma-style"/>
          <w:rFonts w:ascii="Georgia" w:hAnsi="Georgia" w:cs="Arial"/>
          <w:color w:val="333333"/>
          <w:sz w:val="23"/>
          <w:szCs w:val="23"/>
        </w:rPr>
        <w:t xml:space="preserve"> </w:t>
      </w:r>
      <w:r w:rsidR="00FB4727" w:rsidRPr="00746902">
        <w:rPr>
          <w:rStyle w:val="e2ma-style"/>
          <w:rFonts w:ascii="Georgia" w:hAnsi="Georgia" w:cs="Arial"/>
          <w:color w:val="333333"/>
          <w:sz w:val="23"/>
          <w:szCs w:val="23"/>
        </w:rPr>
        <w:t>English</w:t>
      </w:r>
      <w:r w:rsidRPr="00746902">
        <w:rPr>
          <w:rStyle w:val="e2ma-style"/>
          <w:rFonts w:ascii="Georgia" w:hAnsi="Georgia" w:cs="Arial"/>
          <w:color w:val="333333"/>
          <w:sz w:val="23"/>
          <w:szCs w:val="23"/>
        </w:rPr>
        <w:t xml:space="preserve"> language skills</w:t>
      </w:r>
      <w:r w:rsidR="00F11160" w:rsidRPr="00746902">
        <w:rPr>
          <w:rStyle w:val="e2ma-style"/>
          <w:rFonts w:ascii="Georgia" w:hAnsi="Georgia" w:cs="Arial"/>
          <w:color w:val="333333"/>
          <w:sz w:val="23"/>
          <w:szCs w:val="23"/>
        </w:rPr>
        <w:t>.</w:t>
      </w:r>
      <w:r w:rsidR="00506224" w:rsidRPr="00746902">
        <w:rPr>
          <w:rStyle w:val="e2ma-style"/>
          <w:rFonts w:ascii="Georgia" w:hAnsi="Georgia" w:cs="Arial"/>
          <w:color w:val="333333"/>
          <w:sz w:val="23"/>
          <w:szCs w:val="23"/>
        </w:rPr>
        <w:t xml:space="preserve">  </w:t>
      </w:r>
    </w:p>
    <w:p w:rsidR="00936F89" w:rsidRDefault="00936F89" w:rsidP="0054765B">
      <w:pPr>
        <w:spacing w:after="0" w:line="240" w:lineRule="auto"/>
        <w:rPr>
          <w:rStyle w:val="e2ma-style"/>
          <w:rFonts w:ascii="Georgia" w:hAnsi="Georgia" w:cs="Arial"/>
          <w:color w:val="333333"/>
          <w:sz w:val="23"/>
          <w:szCs w:val="23"/>
        </w:rPr>
      </w:pPr>
    </w:p>
    <w:p w:rsidR="000649F1" w:rsidRPr="00746902" w:rsidRDefault="00764641" w:rsidP="002C1A16">
      <w:pPr>
        <w:pStyle w:val="ListParagraph"/>
        <w:numPr>
          <w:ilvl w:val="0"/>
          <w:numId w:val="32"/>
        </w:numPr>
        <w:ind w:left="1620" w:hanging="180"/>
        <w:rPr>
          <w:rStyle w:val="e2ma-style"/>
          <w:rFonts w:ascii="Georgia" w:hAnsi="Georgia" w:cs="Arial"/>
          <w:color w:val="333333"/>
          <w:sz w:val="23"/>
          <w:szCs w:val="23"/>
        </w:rPr>
      </w:pPr>
      <w:r w:rsidRPr="00746902">
        <w:rPr>
          <w:rStyle w:val="e2ma-style"/>
          <w:rFonts w:ascii="Georgia" w:hAnsi="Georgia" w:cs="Arial"/>
          <w:color w:val="333333"/>
          <w:sz w:val="23"/>
          <w:szCs w:val="23"/>
        </w:rPr>
        <w:t xml:space="preserve">Comm. </w:t>
      </w:r>
      <w:r w:rsidR="00506224" w:rsidRPr="00746902">
        <w:rPr>
          <w:rStyle w:val="e2ma-style"/>
          <w:rFonts w:ascii="Georgia" w:hAnsi="Georgia" w:cs="Arial"/>
          <w:color w:val="333333"/>
          <w:sz w:val="23"/>
          <w:szCs w:val="23"/>
        </w:rPr>
        <w:t>Lbhalla</w:t>
      </w:r>
      <w:r w:rsidRPr="00746902">
        <w:rPr>
          <w:rStyle w:val="e2ma-style"/>
          <w:rFonts w:ascii="Georgia" w:hAnsi="Georgia" w:cs="Arial"/>
          <w:color w:val="333333"/>
          <w:sz w:val="23"/>
          <w:szCs w:val="23"/>
        </w:rPr>
        <w:t xml:space="preserve"> inquired if there’s a more systematic </w:t>
      </w:r>
      <w:r w:rsidR="00746902">
        <w:rPr>
          <w:rStyle w:val="e2ma-style"/>
          <w:rFonts w:ascii="Georgia" w:hAnsi="Georgia" w:cs="Arial"/>
          <w:color w:val="333333"/>
          <w:sz w:val="23"/>
          <w:szCs w:val="23"/>
        </w:rPr>
        <w:t xml:space="preserve">way </w:t>
      </w:r>
      <w:r w:rsidRPr="00746902">
        <w:rPr>
          <w:rStyle w:val="e2ma-style"/>
          <w:rFonts w:ascii="Georgia" w:hAnsi="Georgia" w:cs="Arial"/>
          <w:color w:val="333333"/>
          <w:sz w:val="23"/>
          <w:szCs w:val="23"/>
        </w:rPr>
        <w:t xml:space="preserve">to publicize </w:t>
      </w:r>
      <w:r w:rsidR="00FB4727" w:rsidRPr="00746902">
        <w:rPr>
          <w:rStyle w:val="e2ma-style"/>
          <w:rFonts w:ascii="Georgia" w:hAnsi="Georgia" w:cs="Arial"/>
          <w:color w:val="333333"/>
          <w:sz w:val="23"/>
          <w:szCs w:val="23"/>
        </w:rPr>
        <w:t>Commissioners</w:t>
      </w:r>
      <w:r w:rsidR="00746902">
        <w:rPr>
          <w:rStyle w:val="e2ma-style"/>
          <w:rFonts w:ascii="Georgia" w:hAnsi="Georgia" w:cs="Arial"/>
          <w:color w:val="333333"/>
          <w:sz w:val="23"/>
          <w:szCs w:val="23"/>
        </w:rPr>
        <w:t>’</w:t>
      </w:r>
      <w:r w:rsidRPr="00746902">
        <w:rPr>
          <w:rStyle w:val="e2ma-style"/>
          <w:rFonts w:ascii="Georgia" w:hAnsi="Georgia" w:cs="Arial"/>
          <w:color w:val="333333"/>
          <w:sz w:val="23"/>
          <w:szCs w:val="23"/>
        </w:rPr>
        <w:t xml:space="preserve"> activities.  </w:t>
      </w:r>
      <w:r w:rsidR="000649F1" w:rsidRPr="00746902">
        <w:rPr>
          <w:rStyle w:val="e2ma-style"/>
          <w:rFonts w:ascii="Georgia" w:hAnsi="Georgia" w:cs="Arial"/>
          <w:color w:val="333333"/>
          <w:sz w:val="23"/>
          <w:szCs w:val="23"/>
        </w:rPr>
        <w:t>E.D. Fowler-Green said she will consider t</w:t>
      </w:r>
      <w:r w:rsidR="00746902">
        <w:rPr>
          <w:rStyle w:val="e2ma-style"/>
          <w:rFonts w:ascii="Georgia" w:hAnsi="Georgia" w:cs="Arial"/>
          <w:color w:val="333333"/>
          <w:sz w:val="23"/>
          <w:szCs w:val="23"/>
        </w:rPr>
        <w:t>h</w:t>
      </w:r>
      <w:r w:rsidR="000649F1" w:rsidRPr="00746902">
        <w:rPr>
          <w:rStyle w:val="e2ma-style"/>
          <w:rFonts w:ascii="Georgia" w:hAnsi="Georgia" w:cs="Arial"/>
          <w:color w:val="333333"/>
          <w:sz w:val="23"/>
          <w:szCs w:val="23"/>
        </w:rPr>
        <w:t xml:space="preserve">is.  She intentionally </w:t>
      </w:r>
      <w:r w:rsidR="00FB4727" w:rsidRPr="00746902">
        <w:rPr>
          <w:rStyle w:val="e2ma-style"/>
          <w:rFonts w:ascii="Georgia" w:hAnsi="Georgia" w:cs="Arial"/>
          <w:color w:val="333333"/>
          <w:sz w:val="23"/>
          <w:szCs w:val="23"/>
        </w:rPr>
        <w:t>limits</w:t>
      </w:r>
      <w:r w:rsidR="000649F1" w:rsidRPr="00746902">
        <w:rPr>
          <w:rStyle w:val="e2ma-style"/>
          <w:rFonts w:ascii="Georgia" w:hAnsi="Georgia" w:cs="Arial"/>
          <w:color w:val="333333"/>
          <w:sz w:val="23"/>
          <w:szCs w:val="23"/>
        </w:rPr>
        <w:t xml:space="preserve"> email blast to MHRC-sponsored event</w:t>
      </w:r>
      <w:r w:rsidR="002C1A16">
        <w:rPr>
          <w:rStyle w:val="e2ma-style"/>
          <w:rFonts w:ascii="Georgia" w:hAnsi="Georgia" w:cs="Arial"/>
          <w:color w:val="333333"/>
          <w:sz w:val="23"/>
          <w:szCs w:val="23"/>
        </w:rPr>
        <w:t>s</w:t>
      </w:r>
      <w:r w:rsidR="000649F1" w:rsidRPr="00746902">
        <w:rPr>
          <w:rStyle w:val="e2ma-style"/>
          <w:rFonts w:ascii="Georgia" w:hAnsi="Georgia" w:cs="Arial"/>
          <w:color w:val="333333"/>
          <w:sz w:val="23"/>
          <w:szCs w:val="23"/>
        </w:rPr>
        <w:t>.  She did offer, however, an idea she been musing about:  A series of “Meet the Commissioners” events.  Comm. Lbhalla, Gomez and Hildreth readily embraced this idea.</w:t>
      </w:r>
    </w:p>
    <w:p w:rsidR="00506224" w:rsidRDefault="00506224" w:rsidP="0054765B">
      <w:pPr>
        <w:spacing w:after="0" w:line="240" w:lineRule="auto"/>
        <w:rPr>
          <w:rStyle w:val="e2ma-style"/>
          <w:rFonts w:ascii="Georgia" w:hAnsi="Georgia" w:cs="Arial"/>
          <w:color w:val="333333"/>
          <w:sz w:val="23"/>
          <w:szCs w:val="23"/>
        </w:rPr>
      </w:pPr>
      <w:r>
        <w:rPr>
          <w:rStyle w:val="e2ma-style"/>
          <w:rFonts w:ascii="Georgia" w:hAnsi="Georgia" w:cs="Arial"/>
          <w:color w:val="333333"/>
          <w:sz w:val="23"/>
          <w:szCs w:val="23"/>
        </w:rPr>
        <w:tab/>
      </w:r>
    </w:p>
    <w:p w:rsidR="00506224" w:rsidRPr="00746902" w:rsidRDefault="00506224" w:rsidP="00746902">
      <w:pPr>
        <w:pStyle w:val="ListParagraph"/>
        <w:numPr>
          <w:ilvl w:val="0"/>
          <w:numId w:val="32"/>
        </w:numPr>
        <w:ind w:left="1620" w:hanging="180"/>
        <w:rPr>
          <w:rStyle w:val="e2ma-style"/>
          <w:rFonts w:ascii="Georgia" w:hAnsi="Georgia" w:cs="Arial"/>
          <w:color w:val="333333"/>
          <w:sz w:val="23"/>
          <w:szCs w:val="23"/>
        </w:rPr>
      </w:pPr>
      <w:r w:rsidRPr="00746902">
        <w:rPr>
          <w:rStyle w:val="e2ma-style"/>
          <w:rFonts w:ascii="Georgia" w:hAnsi="Georgia" w:cs="Arial"/>
          <w:color w:val="333333"/>
          <w:sz w:val="23"/>
          <w:szCs w:val="23"/>
        </w:rPr>
        <w:t>CBC</w:t>
      </w:r>
      <w:r w:rsidR="000649F1" w:rsidRPr="00746902">
        <w:rPr>
          <w:rStyle w:val="e2ma-style"/>
          <w:rFonts w:ascii="Georgia" w:hAnsi="Georgia" w:cs="Arial"/>
          <w:color w:val="333333"/>
          <w:sz w:val="23"/>
          <w:szCs w:val="23"/>
        </w:rPr>
        <w:t xml:space="preserve"> Trew announced the annual Double </w:t>
      </w:r>
      <w:proofErr w:type="spellStart"/>
      <w:r w:rsidR="00FB4727" w:rsidRPr="00746902">
        <w:rPr>
          <w:rStyle w:val="e2ma-style"/>
          <w:rFonts w:ascii="Georgia" w:hAnsi="Georgia" w:cs="Arial"/>
          <w:color w:val="333333"/>
          <w:sz w:val="23"/>
          <w:szCs w:val="23"/>
        </w:rPr>
        <w:t>Double</w:t>
      </w:r>
      <w:proofErr w:type="spellEnd"/>
      <w:r w:rsidRPr="00746902">
        <w:rPr>
          <w:rStyle w:val="e2ma-style"/>
          <w:rFonts w:ascii="Georgia" w:hAnsi="Georgia" w:cs="Arial"/>
          <w:color w:val="333333"/>
          <w:sz w:val="23"/>
          <w:szCs w:val="23"/>
        </w:rPr>
        <w:t xml:space="preserve"> SNAP program</w:t>
      </w:r>
      <w:r w:rsidR="000649F1" w:rsidRPr="00746902">
        <w:rPr>
          <w:rStyle w:val="e2ma-style"/>
          <w:rFonts w:ascii="Georgia" w:hAnsi="Georgia" w:cs="Arial"/>
          <w:color w:val="333333"/>
          <w:sz w:val="23"/>
          <w:szCs w:val="23"/>
        </w:rPr>
        <w:t xml:space="preserve"> at the Donelson Farmer’s Market.</w:t>
      </w:r>
      <w:r w:rsidRPr="00746902">
        <w:rPr>
          <w:rStyle w:val="e2ma-style"/>
          <w:rFonts w:ascii="Georgia" w:hAnsi="Georgia" w:cs="Arial"/>
          <w:color w:val="333333"/>
          <w:sz w:val="23"/>
          <w:szCs w:val="23"/>
        </w:rPr>
        <w:t xml:space="preserve">  </w:t>
      </w:r>
      <w:r w:rsidR="000649F1" w:rsidRPr="00746902">
        <w:rPr>
          <w:rStyle w:val="e2ma-style"/>
          <w:rFonts w:ascii="Georgia" w:hAnsi="Georgia" w:cs="Arial"/>
          <w:color w:val="333333"/>
          <w:sz w:val="23"/>
          <w:szCs w:val="23"/>
        </w:rPr>
        <w:t xml:space="preserve">He explained this program focuses on </w:t>
      </w:r>
      <w:r w:rsidRPr="00746902">
        <w:rPr>
          <w:rStyle w:val="e2ma-style"/>
          <w:rFonts w:ascii="Georgia" w:hAnsi="Georgia" w:cs="Arial"/>
          <w:color w:val="333333"/>
          <w:sz w:val="23"/>
          <w:szCs w:val="23"/>
        </w:rPr>
        <w:t xml:space="preserve">teaching </w:t>
      </w:r>
      <w:r w:rsidR="000649F1" w:rsidRPr="00746902">
        <w:rPr>
          <w:rStyle w:val="e2ma-style"/>
          <w:rFonts w:ascii="Georgia" w:hAnsi="Georgia" w:cs="Arial"/>
          <w:color w:val="333333"/>
          <w:sz w:val="23"/>
          <w:szCs w:val="23"/>
        </w:rPr>
        <w:t xml:space="preserve">SNAP beneficiaries </w:t>
      </w:r>
      <w:r w:rsidRPr="00746902">
        <w:rPr>
          <w:rStyle w:val="e2ma-style"/>
          <w:rFonts w:ascii="Georgia" w:hAnsi="Georgia" w:cs="Arial"/>
          <w:color w:val="333333"/>
          <w:sz w:val="23"/>
          <w:szCs w:val="23"/>
        </w:rPr>
        <w:t xml:space="preserve">how to prepare </w:t>
      </w:r>
      <w:r w:rsidR="000649F1" w:rsidRPr="00746902">
        <w:rPr>
          <w:rStyle w:val="e2ma-style"/>
          <w:rFonts w:ascii="Georgia" w:hAnsi="Georgia" w:cs="Arial"/>
          <w:color w:val="333333"/>
          <w:sz w:val="23"/>
          <w:szCs w:val="23"/>
        </w:rPr>
        <w:t xml:space="preserve">healthy meals with </w:t>
      </w:r>
      <w:r w:rsidRPr="00746902">
        <w:rPr>
          <w:rStyle w:val="e2ma-style"/>
          <w:rFonts w:ascii="Georgia" w:hAnsi="Georgia" w:cs="Arial"/>
          <w:color w:val="333333"/>
          <w:sz w:val="23"/>
          <w:szCs w:val="23"/>
        </w:rPr>
        <w:t>newly</w:t>
      </w:r>
      <w:r w:rsidR="000649F1" w:rsidRPr="00746902">
        <w:rPr>
          <w:rStyle w:val="e2ma-style"/>
          <w:rFonts w:ascii="Georgia" w:hAnsi="Georgia" w:cs="Arial"/>
          <w:color w:val="333333"/>
          <w:sz w:val="23"/>
          <w:szCs w:val="23"/>
        </w:rPr>
        <w:t xml:space="preserve">-affordable </w:t>
      </w:r>
      <w:r w:rsidRPr="00746902">
        <w:rPr>
          <w:rStyle w:val="e2ma-style"/>
          <w:rFonts w:ascii="Georgia" w:hAnsi="Georgia" w:cs="Arial"/>
          <w:color w:val="333333"/>
          <w:sz w:val="23"/>
          <w:szCs w:val="23"/>
        </w:rPr>
        <w:t xml:space="preserve">food.  </w:t>
      </w:r>
      <w:r w:rsidR="000649F1" w:rsidRPr="00746902">
        <w:rPr>
          <w:rStyle w:val="e2ma-style"/>
          <w:rFonts w:ascii="Georgia" w:hAnsi="Georgia" w:cs="Arial"/>
          <w:color w:val="333333"/>
          <w:sz w:val="23"/>
          <w:szCs w:val="23"/>
        </w:rPr>
        <w:t>He distributed flyers to Commissioners to share with their constituents.</w:t>
      </w:r>
    </w:p>
    <w:p w:rsidR="00936F89" w:rsidRDefault="00936F89" w:rsidP="00936F89">
      <w:pPr>
        <w:spacing w:after="0" w:line="240" w:lineRule="auto"/>
        <w:ind w:left="720" w:firstLine="720"/>
        <w:rPr>
          <w:rStyle w:val="e2ma-style"/>
          <w:rFonts w:ascii="Georgia" w:hAnsi="Georgia" w:cs="Arial"/>
          <w:color w:val="333333"/>
          <w:sz w:val="23"/>
          <w:szCs w:val="23"/>
        </w:rPr>
      </w:pPr>
    </w:p>
    <w:p w:rsidR="00632E29" w:rsidRDefault="00632E29" w:rsidP="0054765B">
      <w:pPr>
        <w:spacing w:after="0" w:line="240" w:lineRule="auto"/>
        <w:ind w:left="720"/>
        <w:rPr>
          <w:rStyle w:val="e2ma-style"/>
          <w:rFonts w:ascii="Georgia" w:hAnsi="Georgia" w:cs="Arial"/>
          <w:b/>
          <w:color w:val="333333"/>
          <w:sz w:val="24"/>
          <w:szCs w:val="24"/>
        </w:rPr>
      </w:pPr>
      <w:r w:rsidRPr="00445238">
        <w:rPr>
          <w:rStyle w:val="e2ma-style"/>
          <w:rFonts w:ascii="Georgia" w:hAnsi="Georgia" w:cs="Arial"/>
          <w:color w:val="333333"/>
          <w:sz w:val="24"/>
          <w:szCs w:val="24"/>
        </w:rPr>
        <w:t>X</w:t>
      </w:r>
      <w:r>
        <w:rPr>
          <w:rStyle w:val="e2ma-style"/>
          <w:rFonts w:ascii="Georgia" w:hAnsi="Georgia" w:cs="Arial"/>
          <w:color w:val="333333"/>
          <w:sz w:val="24"/>
          <w:szCs w:val="24"/>
        </w:rPr>
        <w:t>I</w:t>
      </w:r>
      <w:r w:rsidRPr="00445238">
        <w:rPr>
          <w:rStyle w:val="e2ma-style"/>
          <w:rFonts w:ascii="Georgia" w:hAnsi="Georgia" w:cs="Arial"/>
          <w:color w:val="333333"/>
          <w:sz w:val="24"/>
          <w:szCs w:val="24"/>
        </w:rPr>
        <w:t>.</w:t>
      </w:r>
      <w:r>
        <w:rPr>
          <w:rStyle w:val="e2ma-style"/>
          <w:rFonts w:ascii="Georgia" w:hAnsi="Georgia" w:cs="Arial"/>
          <w:color w:val="333333"/>
          <w:sz w:val="24"/>
          <w:szCs w:val="24"/>
        </w:rPr>
        <w:t xml:space="preserve">  </w:t>
      </w:r>
      <w:r>
        <w:rPr>
          <w:rStyle w:val="e2ma-style"/>
          <w:rFonts w:ascii="Georgia" w:hAnsi="Georgia" w:cs="Arial"/>
          <w:color w:val="333333"/>
          <w:sz w:val="24"/>
          <w:szCs w:val="24"/>
        </w:rPr>
        <w:tab/>
      </w:r>
      <w:r w:rsidRPr="00445238">
        <w:rPr>
          <w:rStyle w:val="e2ma-style"/>
          <w:rFonts w:ascii="Georgia" w:hAnsi="Georgia" w:cs="Arial"/>
          <w:b/>
          <w:color w:val="333333"/>
          <w:sz w:val="24"/>
          <w:szCs w:val="24"/>
        </w:rPr>
        <w:t>ADJOURN   </w:t>
      </w:r>
    </w:p>
    <w:p w:rsidR="00CE3034" w:rsidRDefault="00F11160" w:rsidP="00532D67">
      <w:pPr>
        <w:spacing w:after="0" w:line="240" w:lineRule="auto"/>
        <w:ind w:left="1440"/>
        <w:rPr>
          <w:rStyle w:val="e2ma-style"/>
          <w:rFonts w:ascii="Georgia" w:hAnsi="Georgia" w:cs="Arial"/>
          <w:color w:val="333333"/>
          <w:sz w:val="23"/>
          <w:szCs w:val="23"/>
        </w:rPr>
      </w:pPr>
      <w:r>
        <w:rPr>
          <w:rStyle w:val="e2ma-style"/>
          <w:rFonts w:ascii="Georgia" w:hAnsi="Georgia" w:cs="Arial"/>
          <w:color w:val="333333"/>
          <w:sz w:val="23"/>
          <w:szCs w:val="23"/>
        </w:rPr>
        <w:t xml:space="preserve">CBC Trew motioned to adjourn the meeting.  </w:t>
      </w:r>
      <w:r w:rsidR="00516078">
        <w:rPr>
          <w:rStyle w:val="e2ma-style"/>
          <w:rFonts w:ascii="Georgia" w:hAnsi="Georgia" w:cs="Arial"/>
          <w:color w:val="333333"/>
          <w:sz w:val="23"/>
          <w:szCs w:val="23"/>
        </w:rPr>
        <w:t>Comm. Gomez seconded.  Meeting was adjourned at</w:t>
      </w:r>
      <w:r w:rsidR="00532D67">
        <w:rPr>
          <w:rStyle w:val="e2ma-style"/>
          <w:rFonts w:ascii="Georgia" w:hAnsi="Georgia" w:cs="Arial"/>
          <w:color w:val="333333"/>
          <w:sz w:val="23"/>
          <w:szCs w:val="23"/>
        </w:rPr>
        <w:t xml:space="preserve"> 6:01pm.</w:t>
      </w:r>
    </w:p>
    <w:p w:rsidR="00967F6B" w:rsidRDefault="00967F6B" w:rsidP="00936F89">
      <w:pPr>
        <w:spacing w:after="0" w:line="240" w:lineRule="auto"/>
        <w:ind w:left="720" w:firstLine="720"/>
        <w:rPr>
          <w:rStyle w:val="e2ma-style"/>
          <w:rFonts w:ascii="Georgia" w:hAnsi="Georgia" w:cs="Arial"/>
          <w:color w:val="333333"/>
          <w:sz w:val="23"/>
          <w:szCs w:val="23"/>
        </w:rPr>
      </w:pPr>
    </w:p>
    <w:p w:rsidR="00967F6B" w:rsidRDefault="00967F6B" w:rsidP="00936F89">
      <w:pPr>
        <w:spacing w:after="0" w:line="240" w:lineRule="auto"/>
        <w:ind w:left="720" w:firstLine="720"/>
        <w:rPr>
          <w:rStyle w:val="e2ma-style"/>
          <w:rFonts w:ascii="Georgia" w:hAnsi="Georgia" w:cs="Arial"/>
          <w:color w:val="333333"/>
          <w:sz w:val="23"/>
          <w:szCs w:val="23"/>
        </w:rPr>
      </w:pPr>
    </w:p>
    <w:p w:rsidR="00967F6B" w:rsidRDefault="00967F6B" w:rsidP="00936F89">
      <w:pPr>
        <w:spacing w:after="0" w:line="240" w:lineRule="auto"/>
        <w:ind w:left="720" w:firstLine="720"/>
        <w:rPr>
          <w:rStyle w:val="e2ma-style"/>
          <w:rFonts w:ascii="Georgia" w:hAnsi="Georgia" w:cs="Arial"/>
          <w:color w:val="333333"/>
          <w:sz w:val="23"/>
          <w:szCs w:val="23"/>
        </w:rPr>
      </w:pPr>
    </w:p>
    <w:p w:rsidR="00967F6B" w:rsidRDefault="00967F6B" w:rsidP="00936F89">
      <w:pPr>
        <w:spacing w:after="0" w:line="240" w:lineRule="auto"/>
        <w:ind w:left="720" w:firstLine="720"/>
        <w:rPr>
          <w:rStyle w:val="e2ma-style"/>
          <w:rFonts w:ascii="Georgia" w:hAnsi="Georgia" w:cs="Arial"/>
          <w:color w:val="333333"/>
          <w:sz w:val="23"/>
          <w:szCs w:val="23"/>
        </w:rPr>
      </w:pPr>
    </w:p>
    <w:p w:rsidR="00967F6B" w:rsidRDefault="00967F6B"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4D1291" w:rsidRDefault="004D1291"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C05F8D" w:rsidRDefault="00C05F8D" w:rsidP="00936F89">
      <w:pPr>
        <w:spacing w:after="0" w:line="240" w:lineRule="auto"/>
        <w:ind w:left="720" w:firstLine="720"/>
        <w:rPr>
          <w:rStyle w:val="e2ma-style"/>
          <w:rFonts w:ascii="Georgia" w:hAnsi="Georgia" w:cs="Arial"/>
          <w:color w:val="333333"/>
          <w:sz w:val="23"/>
          <w:szCs w:val="23"/>
        </w:rPr>
      </w:pPr>
    </w:p>
    <w:p w:rsidR="00967F6B" w:rsidRDefault="00C05F8D" w:rsidP="00936F89">
      <w:pPr>
        <w:spacing w:after="0" w:line="240" w:lineRule="auto"/>
        <w:ind w:left="720" w:firstLine="720"/>
        <w:rPr>
          <w:rStyle w:val="e2ma-style"/>
          <w:rFonts w:ascii="Georgia" w:hAnsi="Georgia" w:cs="Arial"/>
          <w:color w:val="333333"/>
          <w:sz w:val="23"/>
          <w:szCs w:val="23"/>
        </w:rPr>
      </w:pPr>
      <w:r>
        <w:rPr>
          <w:rFonts w:ascii="Georgia" w:hAnsi="Georgia" w:cs="Arial"/>
          <w:noProof/>
          <w:color w:val="333333"/>
          <w:sz w:val="23"/>
          <w:szCs w:val="23"/>
        </w:rPr>
        <mc:AlternateContent>
          <mc:Choice Requires="wps">
            <w:drawing>
              <wp:anchor distT="0" distB="0" distL="114300" distR="114300" simplePos="0" relativeHeight="251663360" behindDoc="0" locked="0" layoutInCell="1" allowOverlap="1">
                <wp:simplePos x="0" y="0"/>
                <wp:positionH relativeFrom="column">
                  <wp:posOffset>955343</wp:posOffset>
                </wp:positionH>
                <wp:positionV relativeFrom="paragraph">
                  <wp:posOffset>83128</wp:posOffset>
                </wp:positionV>
                <wp:extent cx="5616054" cy="20320"/>
                <wp:effectExtent l="0" t="0" r="22860" b="36830"/>
                <wp:wrapNone/>
                <wp:docPr id="5" name="Straight Connector 5"/>
                <wp:cNvGraphicFramePr/>
                <a:graphic xmlns:a="http://schemas.openxmlformats.org/drawingml/2006/main">
                  <a:graphicData uri="http://schemas.microsoft.com/office/word/2010/wordprocessingShape">
                    <wps:wsp>
                      <wps:cNvCnPr/>
                      <wps:spPr>
                        <a:xfrm>
                          <a:off x="0" y="0"/>
                          <a:ext cx="5616054"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2pt,6.55pt" to="517.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" strokecolor="#4579b8 [3044]"/>
            </w:pict>
          </mc:Fallback>
        </mc:AlternateContent>
      </w:r>
    </w:p>
    <w:p w:rsidR="00A217F7" w:rsidRPr="008434C1" w:rsidRDefault="00A217F7" w:rsidP="0054765B">
      <w:pPr>
        <w:spacing w:after="0" w:line="240" w:lineRule="auto"/>
        <w:ind w:left="1440"/>
        <w:rPr>
          <w:rFonts w:ascii="Georgia" w:eastAsia="Times New Roman" w:hAnsi="Georgia" w:cstheme="minorHAnsi"/>
          <w:b/>
          <w:bCs/>
          <w:iCs/>
          <w:color w:val="000000"/>
        </w:rPr>
      </w:pPr>
      <w:r w:rsidRPr="008434C1">
        <w:rPr>
          <w:rFonts w:ascii="Georgia" w:hAnsi="Georgia" w:cs="Arial"/>
          <w:b/>
          <w:bCs/>
          <w:color w:val="800000"/>
        </w:rPr>
        <w:t>Appeal of Decisions From the Metro Human Relations Commission</w:t>
      </w:r>
      <w:r w:rsidRPr="008434C1">
        <w:rPr>
          <w:rFonts w:ascii="Georgia" w:hAnsi="Georgia" w:cs="Arial"/>
          <w:b/>
          <w:bCs/>
          <w:color w:val="202020"/>
        </w:rPr>
        <w:t> </w:t>
      </w:r>
      <w:r w:rsidRPr="008434C1">
        <w:rPr>
          <w:rFonts w:ascii="Georgia" w:hAnsi="Georgia" w:cs="Arial"/>
          <w:b/>
          <w:bCs/>
          <w:color w:val="202020"/>
        </w:rPr>
        <w:br/>
      </w:r>
      <w:r w:rsidRPr="004D1291">
        <w:rPr>
          <w:rFonts w:ascii="Georgia" w:hAnsi="Georgia" w:cs="Arial"/>
          <w:bCs/>
          <w:color w:val="202020"/>
        </w:rPr>
        <w:t>If you are not satisfied with a decision of the Metropolitan Human Relations Commission, you may appeal the decision by petitioning for a writ of certiorari with the Davidson County Chancery or Circuit Court. Your appeal must be filed within 60 days of the date of the entry of the Human Relations Commission’s decision. We advise that you seek your own independent legal advice to ensure that your appeal is filed in a timely manner and that all procedural requirements have been met.</w:t>
      </w:r>
    </w:p>
    <w:p w:rsidR="0058073C" w:rsidRDefault="0058073C"/>
    <w:sectPr w:rsidR="0058073C" w:rsidSect="00457191">
      <w:headerReference w:type="default" r:id="rId9"/>
      <w:pgSz w:w="12240" w:h="15840"/>
      <w:pgMar w:top="36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3C" w:rsidRDefault="0058073C">
      <w:pPr>
        <w:spacing w:after="0" w:line="240" w:lineRule="auto"/>
      </w:pPr>
      <w:r>
        <w:separator/>
      </w:r>
    </w:p>
  </w:endnote>
  <w:endnote w:type="continuationSeparator" w:id="0">
    <w:p w:rsidR="0058073C" w:rsidRDefault="0058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3C" w:rsidRDefault="0058073C">
      <w:pPr>
        <w:spacing w:after="0" w:line="240" w:lineRule="auto"/>
      </w:pPr>
      <w:r>
        <w:separator/>
      </w:r>
    </w:p>
  </w:footnote>
  <w:footnote w:type="continuationSeparator" w:id="0">
    <w:p w:rsidR="0058073C" w:rsidRDefault="00580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3C" w:rsidRPr="00AF4C4D" w:rsidRDefault="0058073C" w:rsidP="0058073C">
    <w:pPr>
      <w:pStyle w:val="Header"/>
      <w:ind w:right="238"/>
      <w:jc w:val="right"/>
      <w:rPr>
        <w:b/>
        <w:sz w:val="18"/>
        <w:szCs w:val="18"/>
      </w:rPr>
    </w:pPr>
    <w:r w:rsidRPr="00AF4C4D">
      <w:rPr>
        <w:b/>
        <w:sz w:val="18"/>
        <w:szCs w:val="18"/>
      </w:rPr>
      <w:t>Full Commission Meeting Minutes</w:t>
    </w:r>
  </w:p>
  <w:p w:rsidR="0058073C" w:rsidRPr="00AF4C4D" w:rsidRDefault="0058073C" w:rsidP="0058073C">
    <w:pPr>
      <w:pStyle w:val="Header"/>
      <w:ind w:right="238"/>
      <w:jc w:val="right"/>
      <w:rPr>
        <w:b/>
        <w:sz w:val="18"/>
        <w:szCs w:val="18"/>
      </w:rPr>
    </w:pPr>
    <w:r>
      <w:rPr>
        <w:b/>
        <w:sz w:val="18"/>
        <w:szCs w:val="18"/>
      </w:rPr>
      <w:t>Thursday</w:t>
    </w:r>
    <w:r w:rsidRPr="00AF4C4D">
      <w:rPr>
        <w:b/>
        <w:sz w:val="18"/>
        <w:szCs w:val="18"/>
      </w:rPr>
      <w:t xml:space="preserve">, </w:t>
    </w:r>
    <w:r>
      <w:rPr>
        <w:b/>
        <w:sz w:val="18"/>
        <w:szCs w:val="18"/>
      </w:rPr>
      <w:t>Monday, May 2</w:t>
    </w:r>
    <w:r w:rsidRPr="00AF4C4D">
      <w:rPr>
        <w:b/>
        <w:sz w:val="18"/>
        <w:szCs w:val="18"/>
      </w:rPr>
      <w:t>, 201</w:t>
    </w:r>
    <w:r>
      <w:rPr>
        <w:b/>
        <w:sz w:val="18"/>
        <w:szCs w:val="18"/>
      </w:rPr>
      <w:t>6</w:t>
    </w:r>
  </w:p>
  <w:p w:rsidR="0058073C" w:rsidRDefault="005B4A07" w:rsidP="0058073C">
    <w:pPr>
      <w:pStyle w:val="Header"/>
      <w:ind w:right="238"/>
      <w:jc w:val="right"/>
    </w:pPr>
    <w:sdt>
      <w:sdtPr>
        <w:rPr>
          <w:sz w:val="18"/>
          <w:szCs w:val="18"/>
        </w:rPr>
        <w:id w:val="-921167907"/>
        <w:docPartObj>
          <w:docPartGallery w:val="Page Numbers (Top of Page)"/>
          <w:docPartUnique/>
        </w:docPartObj>
      </w:sdtPr>
      <w:sdtEndPr>
        <w:rPr>
          <w:noProof/>
        </w:rPr>
      </w:sdtEndPr>
      <w:sdtContent>
        <w:r w:rsidR="0058073C" w:rsidRPr="00AF4C4D">
          <w:rPr>
            <w:sz w:val="18"/>
            <w:szCs w:val="18"/>
          </w:rPr>
          <w:fldChar w:fldCharType="begin"/>
        </w:r>
        <w:r w:rsidR="0058073C" w:rsidRPr="00AF4C4D">
          <w:rPr>
            <w:sz w:val="18"/>
            <w:szCs w:val="18"/>
          </w:rPr>
          <w:instrText xml:space="preserve"> PAGE   \* MERGEFORMAT </w:instrText>
        </w:r>
        <w:r w:rsidR="0058073C" w:rsidRPr="00AF4C4D">
          <w:rPr>
            <w:sz w:val="18"/>
            <w:szCs w:val="18"/>
          </w:rPr>
          <w:fldChar w:fldCharType="separate"/>
        </w:r>
        <w:r>
          <w:rPr>
            <w:noProof/>
            <w:sz w:val="18"/>
            <w:szCs w:val="18"/>
          </w:rPr>
          <w:t>2</w:t>
        </w:r>
        <w:r w:rsidR="0058073C" w:rsidRPr="00AF4C4D">
          <w:rPr>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CAA"/>
    <w:multiLevelType w:val="hybridMultilevel"/>
    <w:tmpl w:val="C2140110"/>
    <w:lvl w:ilvl="0" w:tplc="4774AD74">
      <w:start w:val="11"/>
      <w:numFmt w:val="bullet"/>
      <w:lvlText w:val=""/>
      <w:lvlJc w:val="left"/>
      <w:pPr>
        <w:ind w:left="1530" w:hanging="360"/>
      </w:pPr>
      <w:rPr>
        <w:rFonts w:ascii="Symbol" w:eastAsiaTheme="minorHAnsi"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27916CA"/>
    <w:multiLevelType w:val="hybridMultilevel"/>
    <w:tmpl w:val="46DE3CAA"/>
    <w:lvl w:ilvl="0" w:tplc="04090005">
      <w:start w:val="1"/>
      <w:numFmt w:val="bullet"/>
      <w:lvlText w:val=""/>
      <w:lvlJc w:val="left"/>
      <w:pPr>
        <w:ind w:left="2347" w:hanging="360"/>
      </w:pPr>
      <w:rPr>
        <w:rFonts w:ascii="Wingdings" w:hAnsi="Wingdings"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nsid w:val="0349425F"/>
    <w:multiLevelType w:val="hybridMultilevel"/>
    <w:tmpl w:val="0CC40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1313EF"/>
    <w:multiLevelType w:val="hybridMultilevel"/>
    <w:tmpl w:val="C852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D3EAC"/>
    <w:multiLevelType w:val="hybridMultilevel"/>
    <w:tmpl w:val="F220366C"/>
    <w:lvl w:ilvl="0" w:tplc="04090001">
      <w:start w:val="1"/>
      <w:numFmt w:val="bullet"/>
      <w:lvlText w:val=""/>
      <w:lvlJc w:val="left"/>
      <w:pPr>
        <w:ind w:left="3600" w:hanging="360"/>
      </w:pPr>
      <w:rPr>
        <w:rFonts w:ascii="Symbol" w:hAnsi="Symbol" w:hint="default"/>
        <w:sz w:val="23"/>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E54565F"/>
    <w:multiLevelType w:val="hybridMultilevel"/>
    <w:tmpl w:val="189A3CF8"/>
    <w:lvl w:ilvl="0" w:tplc="FE62C486">
      <w:start w:val="1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D82ED8"/>
    <w:multiLevelType w:val="hybridMultilevel"/>
    <w:tmpl w:val="97FE8E3C"/>
    <w:lvl w:ilvl="0" w:tplc="F154CDF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C35A47"/>
    <w:multiLevelType w:val="hybridMultilevel"/>
    <w:tmpl w:val="67A0E570"/>
    <w:lvl w:ilvl="0" w:tplc="CF244D36">
      <w:start w:val="5"/>
      <w:numFmt w:val="upperRoman"/>
      <w:lvlText w:val="%1."/>
      <w:lvlJc w:val="left"/>
      <w:pPr>
        <w:ind w:left="1685" w:hanging="360"/>
      </w:pPr>
      <w:rPr>
        <w:rFonts w:hint="default"/>
        <w:sz w:val="23"/>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8">
    <w:nsid w:val="20663218"/>
    <w:multiLevelType w:val="hybridMultilevel"/>
    <w:tmpl w:val="7A22C8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21DF2B34"/>
    <w:multiLevelType w:val="hybridMultilevel"/>
    <w:tmpl w:val="ED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D7097"/>
    <w:multiLevelType w:val="hybridMultilevel"/>
    <w:tmpl w:val="D5221748"/>
    <w:lvl w:ilvl="0" w:tplc="993C01BC">
      <w:start w:val="3"/>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820792"/>
    <w:multiLevelType w:val="hybridMultilevel"/>
    <w:tmpl w:val="62ACD088"/>
    <w:lvl w:ilvl="0" w:tplc="987078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B1C052C"/>
    <w:multiLevelType w:val="hybridMultilevel"/>
    <w:tmpl w:val="23EED67A"/>
    <w:lvl w:ilvl="0" w:tplc="95148A64">
      <w:start w:val="1"/>
      <w:numFmt w:val="lowerLetter"/>
      <w:lvlText w:val="%1.)"/>
      <w:lvlJc w:val="left"/>
      <w:pPr>
        <w:ind w:left="2700" w:hanging="360"/>
      </w:pPr>
      <w:rPr>
        <w:rFonts w:eastAsiaTheme="minorHAnsi" w:hint="default"/>
        <w:color w:val="auto"/>
        <w:sz w:val="23"/>
        <w:szCs w:val="23"/>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2F8E19C9"/>
    <w:multiLevelType w:val="hybridMultilevel"/>
    <w:tmpl w:val="D744C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FF34B72"/>
    <w:multiLevelType w:val="hybridMultilevel"/>
    <w:tmpl w:val="A6105520"/>
    <w:lvl w:ilvl="0" w:tplc="67D268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7A6FE4"/>
    <w:multiLevelType w:val="hybridMultilevel"/>
    <w:tmpl w:val="431AD34A"/>
    <w:lvl w:ilvl="0" w:tplc="F0AA2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C34EBE"/>
    <w:multiLevelType w:val="hybridMultilevel"/>
    <w:tmpl w:val="2DDA6DBE"/>
    <w:lvl w:ilvl="0" w:tplc="BC128EEA">
      <w:start w:val="5"/>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8943FD"/>
    <w:multiLevelType w:val="hybridMultilevel"/>
    <w:tmpl w:val="B42A431C"/>
    <w:lvl w:ilvl="0" w:tplc="5690368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8">
    <w:nsid w:val="3D05252F"/>
    <w:multiLevelType w:val="hybridMultilevel"/>
    <w:tmpl w:val="7126531C"/>
    <w:lvl w:ilvl="0" w:tplc="B9BE5F52">
      <w:start w:val="1"/>
      <w:numFmt w:val="upperLetter"/>
      <w:lvlText w:val="%1."/>
      <w:lvlJc w:val="left"/>
      <w:pPr>
        <w:ind w:left="1440" w:hanging="360"/>
      </w:pPr>
      <w:rPr>
        <w:rFonts w:ascii="Georgia" w:eastAsiaTheme="minorHAnsi" w:hAnsi="Georgi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D78703A"/>
    <w:multiLevelType w:val="hybridMultilevel"/>
    <w:tmpl w:val="F51CF218"/>
    <w:lvl w:ilvl="0" w:tplc="FE62C486">
      <w:start w:val="1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3861EA4"/>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nsid w:val="479B5AE6"/>
    <w:multiLevelType w:val="hybridMultilevel"/>
    <w:tmpl w:val="A7EEBE7C"/>
    <w:lvl w:ilvl="0" w:tplc="04090001">
      <w:start w:val="1"/>
      <w:numFmt w:val="bullet"/>
      <w:lvlText w:val=""/>
      <w:lvlJc w:val="left"/>
      <w:pPr>
        <w:ind w:left="1994" w:hanging="360"/>
      </w:pPr>
      <w:rPr>
        <w:rFonts w:ascii="Symbol" w:hAnsi="Symbol"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22">
    <w:nsid w:val="4CF10894"/>
    <w:multiLevelType w:val="hybridMultilevel"/>
    <w:tmpl w:val="ACD27D1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4D5C0385"/>
    <w:multiLevelType w:val="hybridMultilevel"/>
    <w:tmpl w:val="DDA0DEA2"/>
    <w:lvl w:ilvl="0" w:tplc="F55C4B16">
      <w:start w:val="5"/>
      <w:numFmt w:val="bullet"/>
      <w:lvlText w:val=""/>
      <w:lvlJc w:val="left"/>
      <w:pPr>
        <w:ind w:left="1685" w:hanging="360"/>
      </w:pPr>
      <w:rPr>
        <w:rFonts w:ascii="Symbol" w:eastAsiaTheme="minorHAnsi" w:hAnsi="Symbol" w:cs="Arial"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4">
    <w:nsid w:val="54366DD7"/>
    <w:multiLevelType w:val="hybridMultilevel"/>
    <w:tmpl w:val="5FC68D4E"/>
    <w:lvl w:ilvl="0" w:tplc="0D8E5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A7FE0"/>
    <w:multiLevelType w:val="hybridMultilevel"/>
    <w:tmpl w:val="9C4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45E8E"/>
    <w:multiLevelType w:val="hybridMultilevel"/>
    <w:tmpl w:val="103C30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nsid w:val="5DF25783"/>
    <w:multiLevelType w:val="hybridMultilevel"/>
    <w:tmpl w:val="2784694A"/>
    <w:lvl w:ilvl="0" w:tplc="98D82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EED6A2A"/>
    <w:multiLevelType w:val="hybridMultilevel"/>
    <w:tmpl w:val="9E441B58"/>
    <w:lvl w:ilvl="0" w:tplc="63CC0E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110792B"/>
    <w:multiLevelType w:val="hybridMultilevel"/>
    <w:tmpl w:val="96F4749E"/>
    <w:lvl w:ilvl="0" w:tplc="CF244D36">
      <w:start w:val="5"/>
      <w:numFmt w:val="upperRoman"/>
      <w:lvlText w:val="%1."/>
      <w:lvlJc w:val="left"/>
      <w:pPr>
        <w:ind w:left="1080" w:hanging="72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8758F"/>
    <w:multiLevelType w:val="hybridMultilevel"/>
    <w:tmpl w:val="124AF69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1">
    <w:nsid w:val="63282E7D"/>
    <w:multiLevelType w:val="hybridMultilevel"/>
    <w:tmpl w:val="67A0E570"/>
    <w:lvl w:ilvl="0" w:tplc="CF244D36">
      <w:start w:val="5"/>
      <w:numFmt w:val="upperRoman"/>
      <w:lvlText w:val="%1."/>
      <w:lvlJc w:val="left"/>
      <w:pPr>
        <w:ind w:left="1685" w:hanging="360"/>
      </w:pPr>
      <w:rPr>
        <w:rFonts w:hint="default"/>
        <w:sz w:val="23"/>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32">
    <w:nsid w:val="69EB2947"/>
    <w:multiLevelType w:val="hybridMultilevel"/>
    <w:tmpl w:val="AB6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2F0956"/>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75F74968"/>
    <w:multiLevelType w:val="hybridMultilevel"/>
    <w:tmpl w:val="8DD21D86"/>
    <w:lvl w:ilvl="0" w:tplc="399A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344C1E"/>
    <w:multiLevelType w:val="hybridMultilevel"/>
    <w:tmpl w:val="E1004092"/>
    <w:lvl w:ilvl="0" w:tplc="E118D110">
      <w:start w:val="1"/>
      <w:numFmt w:val="upp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9"/>
  </w:num>
  <w:num w:numId="2">
    <w:abstractNumId w:val="35"/>
  </w:num>
  <w:num w:numId="3">
    <w:abstractNumId w:val="24"/>
  </w:num>
  <w:num w:numId="4">
    <w:abstractNumId w:val="25"/>
  </w:num>
  <w:num w:numId="5">
    <w:abstractNumId w:val="26"/>
  </w:num>
  <w:num w:numId="6">
    <w:abstractNumId w:val="17"/>
  </w:num>
  <w:num w:numId="7">
    <w:abstractNumId w:val="12"/>
  </w:num>
  <w:num w:numId="8">
    <w:abstractNumId w:val="33"/>
  </w:num>
  <w:num w:numId="9">
    <w:abstractNumId w:val="15"/>
  </w:num>
  <w:num w:numId="10">
    <w:abstractNumId w:val="20"/>
  </w:num>
  <w:num w:numId="11">
    <w:abstractNumId w:val="34"/>
  </w:num>
  <w:num w:numId="12">
    <w:abstractNumId w:val="30"/>
  </w:num>
  <w:num w:numId="13">
    <w:abstractNumId w:val="27"/>
  </w:num>
  <w:num w:numId="14">
    <w:abstractNumId w:val="32"/>
  </w:num>
  <w:num w:numId="15">
    <w:abstractNumId w:val="16"/>
  </w:num>
  <w:num w:numId="16">
    <w:abstractNumId w:val="23"/>
  </w:num>
  <w:num w:numId="17">
    <w:abstractNumId w:val="0"/>
  </w:num>
  <w:num w:numId="18">
    <w:abstractNumId w:val="28"/>
  </w:num>
  <w:num w:numId="19">
    <w:abstractNumId w:val="10"/>
  </w:num>
  <w:num w:numId="20">
    <w:abstractNumId w:val="31"/>
  </w:num>
  <w:num w:numId="21">
    <w:abstractNumId w:val="21"/>
  </w:num>
  <w:num w:numId="22">
    <w:abstractNumId w:val="29"/>
  </w:num>
  <w:num w:numId="23">
    <w:abstractNumId w:val="2"/>
  </w:num>
  <w:num w:numId="24">
    <w:abstractNumId w:val="3"/>
  </w:num>
  <w:num w:numId="25">
    <w:abstractNumId w:val="4"/>
  </w:num>
  <w:num w:numId="26">
    <w:abstractNumId w:val="19"/>
  </w:num>
  <w:num w:numId="27">
    <w:abstractNumId w:val="22"/>
  </w:num>
  <w:num w:numId="28">
    <w:abstractNumId w:val="7"/>
  </w:num>
  <w:num w:numId="29">
    <w:abstractNumId w:val="13"/>
  </w:num>
  <w:num w:numId="30">
    <w:abstractNumId w:val="14"/>
  </w:num>
  <w:num w:numId="31">
    <w:abstractNumId w:val="5"/>
  </w:num>
  <w:num w:numId="32">
    <w:abstractNumId w:val="8"/>
  </w:num>
  <w:num w:numId="33">
    <w:abstractNumId w:val="18"/>
  </w:num>
  <w:num w:numId="34">
    <w:abstractNumId w:val="6"/>
  </w:num>
  <w:num w:numId="35">
    <w:abstractNumId w:val="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F7"/>
    <w:rsid w:val="000006A9"/>
    <w:rsid w:val="0000468E"/>
    <w:rsid w:val="00015512"/>
    <w:rsid w:val="00026FB0"/>
    <w:rsid w:val="000475AC"/>
    <w:rsid w:val="00053AAA"/>
    <w:rsid w:val="000649F1"/>
    <w:rsid w:val="00090943"/>
    <w:rsid w:val="00090B90"/>
    <w:rsid w:val="00091635"/>
    <w:rsid w:val="000B0438"/>
    <w:rsid w:val="000C5F88"/>
    <w:rsid w:val="000F1BF9"/>
    <w:rsid w:val="00106644"/>
    <w:rsid w:val="0010669E"/>
    <w:rsid w:val="00106851"/>
    <w:rsid w:val="001321E3"/>
    <w:rsid w:val="001513FC"/>
    <w:rsid w:val="00156959"/>
    <w:rsid w:val="00166118"/>
    <w:rsid w:val="001669AF"/>
    <w:rsid w:val="00176C03"/>
    <w:rsid w:val="00176CA2"/>
    <w:rsid w:val="00183662"/>
    <w:rsid w:val="00183F69"/>
    <w:rsid w:val="00184738"/>
    <w:rsid w:val="001923A9"/>
    <w:rsid w:val="001A0105"/>
    <w:rsid w:val="001A3ABA"/>
    <w:rsid w:val="001B3161"/>
    <w:rsid w:val="001D4178"/>
    <w:rsid w:val="001E046D"/>
    <w:rsid w:val="001E14BC"/>
    <w:rsid w:val="001E1C12"/>
    <w:rsid w:val="001E1D45"/>
    <w:rsid w:val="002045CB"/>
    <w:rsid w:val="00204EE2"/>
    <w:rsid w:val="002154CE"/>
    <w:rsid w:val="00225AFC"/>
    <w:rsid w:val="00227E71"/>
    <w:rsid w:val="002313F6"/>
    <w:rsid w:val="002544F8"/>
    <w:rsid w:val="00261B80"/>
    <w:rsid w:val="0027248A"/>
    <w:rsid w:val="002813AB"/>
    <w:rsid w:val="00286616"/>
    <w:rsid w:val="002871AC"/>
    <w:rsid w:val="00294E24"/>
    <w:rsid w:val="002972C2"/>
    <w:rsid w:val="002A6B6C"/>
    <w:rsid w:val="002C0892"/>
    <w:rsid w:val="002C1A16"/>
    <w:rsid w:val="002D5D1A"/>
    <w:rsid w:val="002F0837"/>
    <w:rsid w:val="00322B3B"/>
    <w:rsid w:val="00337A11"/>
    <w:rsid w:val="00342339"/>
    <w:rsid w:val="00346A9C"/>
    <w:rsid w:val="00367B76"/>
    <w:rsid w:val="00370FF1"/>
    <w:rsid w:val="00391166"/>
    <w:rsid w:val="003B3E7A"/>
    <w:rsid w:val="003D5CD2"/>
    <w:rsid w:val="003D722A"/>
    <w:rsid w:val="003E1AC5"/>
    <w:rsid w:val="003F1E14"/>
    <w:rsid w:val="003F5690"/>
    <w:rsid w:val="004357B7"/>
    <w:rsid w:val="004373A7"/>
    <w:rsid w:val="00457191"/>
    <w:rsid w:val="00465ED0"/>
    <w:rsid w:val="004721A3"/>
    <w:rsid w:val="00481CB1"/>
    <w:rsid w:val="00482815"/>
    <w:rsid w:val="0048475F"/>
    <w:rsid w:val="00487E88"/>
    <w:rsid w:val="00490526"/>
    <w:rsid w:val="004A017F"/>
    <w:rsid w:val="004A3B52"/>
    <w:rsid w:val="004A4B88"/>
    <w:rsid w:val="004A7B2E"/>
    <w:rsid w:val="004D1291"/>
    <w:rsid w:val="004D20EF"/>
    <w:rsid w:val="004E16A0"/>
    <w:rsid w:val="004E2A40"/>
    <w:rsid w:val="004F645B"/>
    <w:rsid w:val="005008FD"/>
    <w:rsid w:val="00506224"/>
    <w:rsid w:val="00516078"/>
    <w:rsid w:val="00520B3D"/>
    <w:rsid w:val="00530AC5"/>
    <w:rsid w:val="00532D67"/>
    <w:rsid w:val="0053491E"/>
    <w:rsid w:val="005361A9"/>
    <w:rsid w:val="0054765B"/>
    <w:rsid w:val="005655BE"/>
    <w:rsid w:val="0058073C"/>
    <w:rsid w:val="00583787"/>
    <w:rsid w:val="005853D6"/>
    <w:rsid w:val="00586F38"/>
    <w:rsid w:val="00587E54"/>
    <w:rsid w:val="00590ED1"/>
    <w:rsid w:val="00591D56"/>
    <w:rsid w:val="005B3910"/>
    <w:rsid w:val="005B4A07"/>
    <w:rsid w:val="005D5655"/>
    <w:rsid w:val="005E3F42"/>
    <w:rsid w:val="005E5F48"/>
    <w:rsid w:val="005F21C1"/>
    <w:rsid w:val="005F38A7"/>
    <w:rsid w:val="005F769C"/>
    <w:rsid w:val="0061422D"/>
    <w:rsid w:val="00632A05"/>
    <w:rsid w:val="00632E29"/>
    <w:rsid w:val="006532EA"/>
    <w:rsid w:val="00683254"/>
    <w:rsid w:val="006900AF"/>
    <w:rsid w:val="006B3104"/>
    <w:rsid w:val="006D5907"/>
    <w:rsid w:val="006F36C6"/>
    <w:rsid w:val="006F469F"/>
    <w:rsid w:val="007151CC"/>
    <w:rsid w:val="0073252F"/>
    <w:rsid w:val="00733052"/>
    <w:rsid w:val="00735AA0"/>
    <w:rsid w:val="00746902"/>
    <w:rsid w:val="007506CA"/>
    <w:rsid w:val="00750E10"/>
    <w:rsid w:val="007644EE"/>
    <w:rsid w:val="00764641"/>
    <w:rsid w:val="00776824"/>
    <w:rsid w:val="007A401C"/>
    <w:rsid w:val="007A531B"/>
    <w:rsid w:val="007C28E6"/>
    <w:rsid w:val="007D4371"/>
    <w:rsid w:val="007E638F"/>
    <w:rsid w:val="007F2DFD"/>
    <w:rsid w:val="008072A2"/>
    <w:rsid w:val="00811F37"/>
    <w:rsid w:val="00836607"/>
    <w:rsid w:val="00836D11"/>
    <w:rsid w:val="00843510"/>
    <w:rsid w:val="008449D4"/>
    <w:rsid w:val="00855ECE"/>
    <w:rsid w:val="008705B0"/>
    <w:rsid w:val="00874C18"/>
    <w:rsid w:val="008801A6"/>
    <w:rsid w:val="00880AB1"/>
    <w:rsid w:val="008837EA"/>
    <w:rsid w:val="008A76FE"/>
    <w:rsid w:val="008B21C6"/>
    <w:rsid w:val="008B2B12"/>
    <w:rsid w:val="008D2EFA"/>
    <w:rsid w:val="008E1777"/>
    <w:rsid w:val="008E1807"/>
    <w:rsid w:val="008E2738"/>
    <w:rsid w:val="008E7D35"/>
    <w:rsid w:val="008F0CCC"/>
    <w:rsid w:val="009124FE"/>
    <w:rsid w:val="00914087"/>
    <w:rsid w:val="00921714"/>
    <w:rsid w:val="00922802"/>
    <w:rsid w:val="00936F89"/>
    <w:rsid w:val="0095707A"/>
    <w:rsid w:val="00962C10"/>
    <w:rsid w:val="00967F6B"/>
    <w:rsid w:val="009C45C9"/>
    <w:rsid w:val="009C78E9"/>
    <w:rsid w:val="009D25EC"/>
    <w:rsid w:val="009D34B8"/>
    <w:rsid w:val="009E2722"/>
    <w:rsid w:val="009E3F7A"/>
    <w:rsid w:val="009E60E7"/>
    <w:rsid w:val="00A07E12"/>
    <w:rsid w:val="00A13D1B"/>
    <w:rsid w:val="00A217F7"/>
    <w:rsid w:val="00A228DC"/>
    <w:rsid w:val="00A44D58"/>
    <w:rsid w:val="00A564DC"/>
    <w:rsid w:val="00A73BE3"/>
    <w:rsid w:val="00A77D8E"/>
    <w:rsid w:val="00A800A0"/>
    <w:rsid w:val="00A94CD2"/>
    <w:rsid w:val="00A956B4"/>
    <w:rsid w:val="00A97050"/>
    <w:rsid w:val="00AC031A"/>
    <w:rsid w:val="00AC3AD8"/>
    <w:rsid w:val="00AD552D"/>
    <w:rsid w:val="00B217E9"/>
    <w:rsid w:val="00B2587F"/>
    <w:rsid w:val="00B31142"/>
    <w:rsid w:val="00B609AE"/>
    <w:rsid w:val="00B611E4"/>
    <w:rsid w:val="00B62A42"/>
    <w:rsid w:val="00B81EFC"/>
    <w:rsid w:val="00B90393"/>
    <w:rsid w:val="00B91D9A"/>
    <w:rsid w:val="00B949E8"/>
    <w:rsid w:val="00BA440E"/>
    <w:rsid w:val="00BB5FB9"/>
    <w:rsid w:val="00BB7194"/>
    <w:rsid w:val="00BC0147"/>
    <w:rsid w:val="00BF3457"/>
    <w:rsid w:val="00BF714B"/>
    <w:rsid w:val="00C05F8D"/>
    <w:rsid w:val="00C16199"/>
    <w:rsid w:val="00C34308"/>
    <w:rsid w:val="00C36E6F"/>
    <w:rsid w:val="00C43CF1"/>
    <w:rsid w:val="00C634B7"/>
    <w:rsid w:val="00C72E59"/>
    <w:rsid w:val="00C869B8"/>
    <w:rsid w:val="00C87AB9"/>
    <w:rsid w:val="00C92E33"/>
    <w:rsid w:val="00CC1755"/>
    <w:rsid w:val="00CD3400"/>
    <w:rsid w:val="00CD78D3"/>
    <w:rsid w:val="00CE3034"/>
    <w:rsid w:val="00CF2E34"/>
    <w:rsid w:val="00CF51F5"/>
    <w:rsid w:val="00CF7FF9"/>
    <w:rsid w:val="00D4456B"/>
    <w:rsid w:val="00D47419"/>
    <w:rsid w:val="00D504A1"/>
    <w:rsid w:val="00D60783"/>
    <w:rsid w:val="00D9322D"/>
    <w:rsid w:val="00DB745E"/>
    <w:rsid w:val="00DC1445"/>
    <w:rsid w:val="00DD25C2"/>
    <w:rsid w:val="00DD72E8"/>
    <w:rsid w:val="00DE4A3E"/>
    <w:rsid w:val="00DF51D1"/>
    <w:rsid w:val="00DF5DDC"/>
    <w:rsid w:val="00E24E86"/>
    <w:rsid w:val="00E313B5"/>
    <w:rsid w:val="00E32205"/>
    <w:rsid w:val="00E3513B"/>
    <w:rsid w:val="00E505BA"/>
    <w:rsid w:val="00E57B24"/>
    <w:rsid w:val="00E634F9"/>
    <w:rsid w:val="00E97A53"/>
    <w:rsid w:val="00EA1065"/>
    <w:rsid w:val="00EA2DCE"/>
    <w:rsid w:val="00EB5F60"/>
    <w:rsid w:val="00EC2092"/>
    <w:rsid w:val="00EC49EA"/>
    <w:rsid w:val="00EC73CD"/>
    <w:rsid w:val="00ED303B"/>
    <w:rsid w:val="00EE5E96"/>
    <w:rsid w:val="00EF2D7E"/>
    <w:rsid w:val="00F11160"/>
    <w:rsid w:val="00F113EC"/>
    <w:rsid w:val="00F220E2"/>
    <w:rsid w:val="00F22879"/>
    <w:rsid w:val="00F30FFF"/>
    <w:rsid w:val="00F33BB6"/>
    <w:rsid w:val="00F40897"/>
    <w:rsid w:val="00F504DB"/>
    <w:rsid w:val="00F73580"/>
    <w:rsid w:val="00F80E45"/>
    <w:rsid w:val="00F817E1"/>
    <w:rsid w:val="00F8500C"/>
    <w:rsid w:val="00F87A7A"/>
    <w:rsid w:val="00F91ADD"/>
    <w:rsid w:val="00F954AB"/>
    <w:rsid w:val="00F95744"/>
    <w:rsid w:val="00FA3178"/>
    <w:rsid w:val="00FB4727"/>
    <w:rsid w:val="00FC193D"/>
    <w:rsid w:val="00FD0B50"/>
    <w:rsid w:val="00FE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F7"/>
  </w:style>
  <w:style w:type="paragraph" w:styleId="Heading2">
    <w:name w:val="heading 2"/>
    <w:basedOn w:val="Normal"/>
    <w:link w:val="Heading2Char"/>
    <w:uiPriority w:val="9"/>
    <w:qFormat/>
    <w:rsid w:val="00A21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7F7"/>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A217F7"/>
    <w:pPr>
      <w:widowControl w:val="0"/>
      <w:spacing w:after="0" w:line="240" w:lineRule="auto"/>
      <w:ind w:left="164"/>
    </w:pPr>
    <w:rPr>
      <w:rFonts w:ascii="Arial" w:eastAsia="Arial" w:hAnsi="Arial"/>
      <w:sz w:val="20"/>
      <w:szCs w:val="20"/>
    </w:rPr>
  </w:style>
  <w:style w:type="character" w:customStyle="1" w:styleId="BodyTextChar">
    <w:name w:val="Body Text Char"/>
    <w:basedOn w:val="DefaultParagraphFont"/>
    <w:link w:val="BodyText"/>
    <w:uiPriority w:val="1"/>
    <w:rsid w:val="00A217F7"/>
    <w:rPr>
      <w:rFonts w:ascii="Arial" w:eastAsia="Arial" w:hAnsi="Arial"/>
      <w:sz w:val="20"/>
      <w:szCs w:val="20"/>
    </w:rPr>
  </w:style>
  <w:style w:type="paragraph" w:styleId="ListParagraph">
    <w:name w:val="List Paragraph"/>
    <w:basedOn w:val="Normal"/>
    <w:uiPriority w:val="34"/>
    <w:qFormat/>
    <w:rsid w:val="00A217F7"/>
    <w:pPr>
      <w:widowControl w:val="0"/>
      <w:spacing w:after="0" w:line="240" w:lineRule="auto"/>
    </w:pPr>
  </w:style>
  <w:style w:type="paragraph" w:customStyle="1" w:styleId="TableParagraph">
    <w:name w:val="Table Paragraph"/>
    <w:basedOn w:val="Normal"/>
    <w:uiPriority w:val="1"/>
    <w:qFormat/>
    <w:rsid w:val="00A217F7"/>
    <w:pPr>
      <w:widowControl w:val="0"/>
      <w:spacing w:after="0" w:line="240" w:lineRule="auto"/>
    </w:pPr>
  </w:style>
  <w:style w:type="character" w:styleId="Hyperlink">
    <w:name w:val="Hyperlink"/>
    <w:basedOn w:val="DefaultParagraphFont"/>
    <w:uiPriority w:val="99"/>
    <w:unhideWhenUsed/>
    <w:rsid w:val="00A217F7"/>
    <w:rPr>
      <w:color w:val="0000FF" w:themeColor="hyperlink"/>
      <w:u w:val="single"/>
    </w:rPr>
  </w:style>
  <w:style w:type="paragraph" w:styleId="BalloonText">
    <w:name w:val="Balloon Text"/>
    <w:basedOn w:val="Normal"/>
    <w:link w:val="BalloonTextChar"/>
    <w:uiPriority w:val="99"/>
    <w:semiHidden/>
    <w:unhideWhenUsed/>
    <w:rsid w:val="00A217F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7F7"/>
    <w:rPr>
      <w:rFonts w:ascii="Tahoma" w:hAnsi="Tahoma" w:cs="Tahoma"/>
      <w:sz w:val="16"/>
      <w:szCs w:val="16"/>
    </w:rPr>
  </w:style>
  <w:style w:type="character" w:styleId="Strong">
    <w:name w:val="Strong"/>
    <w:basedOn w:val="DefaultParagraphFont"/>
    <w:uiPriority w:val="22"/>
    <w:qFormat/>
    <w:rsid w:val="00A217F7"/>
    <w:rPr>
      <w:b/>
      <w:bCs/>
    </w:rPr>
  </w:style>
  <w:style w:type="character" w:customStyle="1" w:styleId="apple-converted-space">
    <w:name w:val="apple-converted-space"/>
    <w:basedOn w:val="DefaultParagraphFont"/>
    <w:rsid w:val="00A217F7"/>
  </w:style>
  <w:style w:type="paragraph" w:customStyle="1" w:styleId="Default">
    <w:name w:val="Default"/>
    <w:rsid w:val="00A217F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2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17F7"/>
    <w:rPr>
      <w:i/>
      <w:iCs/>
    </w:rPr>
  </w:style>
  <w:style w:type="paragraph" w:styleId="NormalWeb">
    <w:name w:val="Normal (Web)"/>
    <w:basedOn w:val="Normal"/>
    <w:uiPriority w:val="99"/>
    <w:unhideWhenUsed/>
    <w:rsid w:val="00A2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A217F7"/>
  </w:style>
  <w:style w:type="paragraph" w:styleId="Header">
    <w:name w:val="header"/>
    <w:basedOn w:val="Normal"/>
    <w:link w:val="HeaderChar"/>
    <w:uiPriority w:val="99"/>
    <w:unhideWhenUsed/>
    <w:rsid w:val="00A2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7F7"/>
  </w:style>
  <w:style w:type="paragraph" w:styleId="Footer">
    <w:name w:val="footer"/>
    <w:basedOn w:val="Normal"/>
    <w:link w:val="FooterChar"/>
    <w:uiPriority w:val="99"/>
    <w:unhideWhenUsed/>
    <w:rsid w:val="00A2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7F7"/>
  </w:style>
  <w:style w:type="paragraph" w:styleId="NoSpacing">
    <w:name w:val="No Spacing"/>
    <w:uiPriority w:val="1"/>
    <w:qFormat/>
    <w:rsid w:val="00A217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F7"/>
  </w:style>
  <w:style w:type="paragraph" w:styleId="Heading2">
    <w:name w:val="heading 2"/>
    <w:basedOn w:val="Normal"/>
    <w:link w:val="Heading2Char"/>
    <w:uiPriority w:val="9"/>
    <w:qFormat/>
    <w:rsid w:val="00A217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7F7"/>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A217F7"/>
    <w:pPr>
      <w:widowControl w:val="0"/>
      <w:spacing w:after="0" w:line="240" w:lineRule="auto"/>
      <w:ind w:left="164"/>
    </w:pPr>
    <w:rPr>
      <w:rFonts w:ascii="Arial" w:eastAsia="Arial" w:hAnsi="Arial"/>
      <w:sz w:val="20"/>
      <w:szCs w:val="20"/>
    </w:rPr>
  </w:style>
  <w:style w:type="character" w:customStyle="1" w:styleId="BodyTextChar">
    <w:name w:val="Body Text Char"/>
    <w:basedOn w:val="DefaultParagraphFont"/>
    <w:link w:val="BodyText"/>
    <w:uiPriority w:val="1"/>
    <w:rsid w:val="00A217F7"/>
    <w:rPr>
      <w:rFonts w:ascii="Arial" w:eastAsia="Arial" w:hAnsi="Arial"/>
      <w:sz w:val="20"/>
      <w:szCs w:val="20"/>
    </w:rPr>
  </w:style>
  <w:style w:type="paragraph" w:styleId="ListParagraph">
    <w:name w:val="List Paragraph"/>
    <w:basedOn w:val="Normal"/>
    <w:uiPriority w:val="34"/>
    <w:qFormat/>
    <w:rsid w:val="00A217F7"/>
    <w:pPr>
      <w:widowControl w:val="0"/>
      <w:spacing w:after="0" w:line="240" w:lineRule="auto"/>
    </w:pPr>
  </w:style>
  <w:style w:type="paragraph" w:customStyle="1" w:styleId="TableParagraph">
    <w:name w:val="Table Paragraph"/>
    <w:basedOn w:val="Normal"/>
    <w:uiPriority w:val="1"/>
    <w:qFormat/>
    <w:rsid w:val="00A217F7"/>
    <w:pPr>
      <w:widowControl w:val="0"/>
      <w:spacing w:after="0" w:line="240" w:lineRule="auto"/>
    </w:pPr>
  </w:style>
  <w:style w:type="character" w:styleId="Hyperlink">
    <w:name w:val="Hyperlink"/>
    <w:basedOn w:val="DefaultParagraphFont"/>
    <w:uiPriority w:val="99"/>
    <w:unhideWhenUsed/>
    <w:rsid w:val="00A217F7"/>
    <w:rPr>
      <w:color w:val="0000FF" w:themeColor="hyperlink"/>
      <w:u w:val="single"/>
    </w:rPr>
  </w:style>
  <w:style w:type="paragraph" w:styleId="BalloonText">
    <w:name w:val="Balloon Text"/>
    <w:basedOn w:val="Normal"/>
    <w:link w:val="BalloonTextChar"/>
    <w:uiPriority w:val="99"/>
    <w:semiHidden/>
    <w:unhideWhenUsed/>
    <w:rsid w:val="00A217F7"/>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7F7"/>
    <w:rPr>
      <w:rFonts w:ascii="Tahoma" w:hAnsi="Tahoma" w:cs="Tahoma"/>
      <w:sz w:val="16"/>
      <w:szCs w:val="16"/>
    </w:rPr>
  </w:style>
  <w:style w:type="character" w:styleId="Strong">
    <w:name w:val="Strong"/>
    <w:basedOn w:val="DefaultParagraphFont"/>
    <w:uiPriority w:val="22"/>
    <w:qFormat/>
    <w:rsid w:val="00A217F7"/>
    <w:rPr>
      <w:b/>
      <w:bCs/>
    </w:rPr>
  </w:style>
  <w:style w:type="character" w:customStyle="1" w:styleId="apple-converted-space">
    <w:name w:val="apple-converted-space"/>
    <w:basedOn w:val="DefaultParagraphFont"/>
    <w:rsid w:val="00A217F7"/>
  </w:style>
  <w:style w:type="paragraph" w:customStyle="1" w:styleId="Default">
    <w:name w:val="Default"/>
    <w:rsid w:val="00A217F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2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17F7"/>
    <w:rPr>
      <w:i/>
      <w:iCs/>
    </w:rPr>
  </w:style>
  <w:style w:type="paragraph" w:styleId="NormalWeb">
    <w:name w:val="Normal (Web)"/>
    <w:basedOn w:val="Normal"/>
    <w:uiPriority w:val="99"/>
    <w:unhideWhenUsed/>
    <w:rsid w:val="00A21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A217F7"/>
  </w:style>
  <w:style w:type="paragraph" w:styleId="Header">
    <w:name w:val="header"/>
    <w:basedOn w:val="Normal"/>
    <w:link w:val="HeaderChar"/>
    <w:uiPriority w:val="99"/>
    <w:unhideWhenUsed/>
    <w:rsid w:val="00A2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7F7"/>
  </w:style>
  <w:style w:type="paragraph" w:styleId="Footer">
    <w:name w:val="footer"/>
    <w:basedOn w:val="Normal"/>
    <w:link w:val="FooterChar"/>
    <w:uiPriority w:val="99"/>
    <w:unhideWhenUsed/>
    <w:rsid w:val="00A2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7F7"/>
  </w:style>
  <w:style w:type="paragraph" w:styleId="NoSpacing">
    <w:name w:val="No Spacing"/>
    <w:uiPriority w:val="1"/>
    <w:qFormat/>
    <w:rsid w:val="00A21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1684</TotalTime>
  <Pages>8</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20116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 Gunn Lartey (Human Relations)</dc:creator>
  <cp:lastModifiedBy>Barbara R. Gunn Lartey (Human Relations)</cp:lastModifiedBy>
  <cp:revision>109</cp:revision>
  <cp:lastPrinted>2016-06-02T16:59:00Z</cp:lastPrinted>
  <dcterms:created xsi:type="dcterms:W3CDTF">2016-05-30T14:44:00Z</dcterms:created>
  <dcterms:modified xsi:type="dcterms:W3CDTF">2016-07-06T20:45:00Z</dcterms:modified>
</cp:coreProperties>
</file>